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6B" w:rsidRPr="0091066B" w:rsidRDefault="0091066B" w:rsidP="0091066B">
      <w:pPr>
        <w:shd w:val="clear" w:color="auto" w:fill="FFFFFF"/>
        <w:spacing w:line="252" w:lineRule="atLeast"/>
        <w:jc w:val="center"/>
        <w:textAlignment w:val="baseline"/>
        <w:rPr>
          <w:rFonts w:ascii="Arial" w:eastAsia="Times New Roman" w:hAnsi="Arial" w:cs="Arial"/>
          <w:color w:val="000000"/>
          <w:spacing w:val="1"/>
          <w:sz w:val="17"/>
          <w:szCs w:val="17"/>
        </w:rPr>
      </w:pPr>
      <w:r>
        <w:rPr>
          <w:rFonts w:ascii="Arial" w:eastAsia="Times New Roman" w:hAnsi="Arial" w:cs="Arial"/>
          <w:noProof/>
          <w:color w:val="000000"/>
          <w:spacing w:val="1"/>
          <w:sz w:val="17"/>
          <w:szCs w:val="17"/>
        </w:rPr>
        <w:drawing>
          <wp:inline distT="0" distB="0" distL="0" distR="0">
            <wp:extent cx="1531620" cy="861060"/>
            <wp:effectExtent l="1905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1620" cy="861060"/>
                    </a:xfrm>
                    <a:prstGeom prst="rect">
                      <a:avLst/>
                    </a:prstGeom>
                    <a:noFill/>
                    <a:ln w="9525">
                      <a:noFill/>
                      <a:miter lim="800000"/>
                      <a:headEnd/>
                      <a:tailEnd/>
                    </a:ln>
                  </pic:spPr>
                </pic:pic>
              </a:graphicData>
            </a:graphic>
          </wp:inline>
        </w:drawing>
      </w:r>
    </w:p>
    <w:p w:rsidR="0091066B" w:rsidRPr="0091066B" w:rsidRDefault="0091066B" w:rsidP="0091066B">
      <w:pPr>
        <w:shd w:val="clear" w:color="auto" w:fill="FFFFFF"/>
        <w:jc w:val="center"/>
        <w:textAlignment w:val="baseline"/>
        <w:outlineLvl w:val="0"/>
        <w:rPr>
          <w:rFonts w:ascii="Arial" w:eastAsia="Times New Roman" w:hAnsi="Arial" w:cs="Arial"/>
          <w:b/>
          <w:bCs/>
          <w:color w:val="2D2D2D"/>
          <w:spacing w:val="1"/>
          <w:kern w:val="36"/>
          <w:sz w:val="46"/>
          <w:szCs w:val="46"/>
        </w:rPr>
      </w:pPr>
      <w:r w:rsidRPr="0091066B">
        <w:rPr>
          <w:rFonts w:ascii="Arial" w:eastAsia="Times New Roman" w:hAnsi="Arial" w:cs="Arial"/>
          <w:b/>
          <w:bCs/>
          <w:color w:val="2D2D2D"/>
          <w:spacing w:val="1"/>
          <w:kern w:val="36"/>
          <w:sz w:val="46"/>
          <w:szCs w:val="46"/>
        </w:rPr>
        <w:t>О кредитной кооперации (с изменениями на 3 июля 2016 года)</w:t>
      </w:r>
    </w:p>
    <w:p w:rsidR="0091066B" w:rsidRPr="0091066B" w:rsidRDefault="0091066B" w:rsidP="0091066B">
      <w:pPr>
        <w:shd w:val="clear" w:color="auto" w:fill="FFFFFF"/>
        <w:spacing w:line="288" w:lineRule="atLeast"/>
        <w:jc w:val="center"/>
        <w:textAlignment w:val="baseline"/>
        <w:rPr>
          <w:rFonts w:ascii="Arial" w:eastAsia="Times New Roman" w:hAnsi="Arial" w:cs="Arial"/>
          <w:color w:val="3C3C3C"/>
          <w:spacing w:val="1"/>
          <w:szCs w:val="24"/>
        </w:rPr>
      </w:pPr>
      <w:r w:rsidRPr="0091066B">
        <w:rPr>
          <w:rFonts w:ascii="Arial" w:eastAsia="Times New Roman" w:hAnsi="Arial" w:cs="Arial"/>
          <w:color w:val="3C3C3C"/>
          <w:spacing w:val="1"/>
          <w:szCs w:val="24"/>
        </w:rPr>
        <w:br/>
        <w:t>РОССИЙСКАЯ ФЕДЕРАЦИЯ</w:t>
      </w:r>
    </w:p>
    <w:p w:rsidR="0091066B" w:rsidRPr="0091066B" w:rsidRDefault="0091066B" w:rsidP="0091066B">
      <w:pPr>
        <w:shd w:val="clear" w:color="auto" w:fill="FFFFFF"/>
        <w:spacing w:line="288" w:lineRule="atLeast"/>
        <w:jc w:val="center"/>
        <w:textAlignment w:val="baseline"/>
        <w:rPr>
          <w:rFonts w:ascii="Arial" w:eastAsia="Times New Roman" w:hAnsi="Arial" w:cs="Arial"/>
          <w:color w:val="3C3C3C"/>
          <w:spacing w:val="1"/>
          <w:szCs w:val="24"/>
        </w:rPr>
      </w:pPr>
      <w:r w:rsidRPr="0091066B">
        <w:rPr>
          <w:rFonts w:ascii="Arial" w:eastAsia="Times New Roman" w:hAnsi="Arial" w:cs="Arial"/>
          <w:color w:val="3C3C3C"/>
          <w:spacing w:val="1"/>
          <w:szCs w:val="24"/>
        </w:rPr>
        <w:t>ФЕДЕРАЛЬНЫЙ ЗАКОН</w:t>
      </w:r>
    </w:p>
    <w:p w:rsidR="0091066B" w:rsidRPr="0091066B" w:rsidRDefault="0091066B" w:rsidP="0091066B">
      <w:pPr>
        <w:shd w:val="clear" w:color="auto" w:fill="FFFFFF"/>
        <w:spacing w:before="120" w:after="60" w:line="288" w:lineRule="atLeast"/>
        <w:jc w:val="center"/>
        <w:textAlignment w:val="baseline"/>
        <w:rPr>
          <w:rFonts w:ascii="Arial" w:eastAsia="Times New Roman" w:hAnsi="Arial" w:cs="Arial"/>
          <w:color w:val="3C3C3C"/>
          <w:spacing w:val="1"/>
          <w:szCs w:val="24"/>
        </w:rPr>
      </w:pPr>
      <w:r w:rsidRPr="0091066B">
        <w:rPr>
          <w:rFonts w:ascii="Arial" w:eastAsia="Times New Roman" w:hAnsi="Arial" w:cs="Arial"/>
          <w:color w:val="3C3C3C"/>
          <w:spacing w:val="1"/>
          <w:szCs w:val="24"/>
        </w:rPr>
        <w:t>О кредитной кооперации</w:t>
      </w:r>
    </w:p>
    <w:p w:rsidR="0091066B" w:rsidRPr="0091066B" w:rsidRDefault="0091066B" w:rsidP="0091066B">
      <w:pPr>
        <w:shd w:val="clear" w:color="auto" w:fill="FFFFFF"/>
        <w:spacing w:line="252" w:lineRule="atLeast"/>
        <w:jc w:val="center"/>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(с изменениями на 3 июля 2016 года)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____________________________________________________________________</w:t>
      </w:r>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br/>
        <w:t>Документ с изменениями, внесенными:</w:t>
      </w:r>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br/>
      </w:r>
      <w:hyperlink r:id="rId5" w:history="1">
        <w:r w:rsidRPr="0091066B">
          <w:rPr>
            <w:rFonts w:ascii="Arial" w:eastAsia="Times New Roman" w:hAnsi="Arial" w:cs="Arial"/>
            <w:color w:val="00466E"/>
            <w:spacing w:val="1"/>
            <w:sz w:val="17"/>
            <w:u w:val="single"/>
          </w:rPr>
          <w:t>Федеральным законом от 21 ноября 2011 года N 327-ФЗ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xml:space="preserve">, 22.11.2011) (о порядке вступления в силу </w:t>
      </w:r>
      <w:proofErr w:type="gramStart"/>
      <w:r w:rsidRPr="0091066B">
        <w:rPr>
          <w:rFonts w:ascii="Arial" w:eastAsia="Times New Roman" w:hAnsi="Arial" w:cs="Arial"/>
          <w:color w:val="2D2D2D"/>
          <w:spacing w:val="1"/>
          <w:sz w:val="17"/>
          <w:szCs w:val="17"/>
        </w:rPr>
        <w:t>см</w:t>
      </w:r>
      <w:proofErr w:type="gramEnd"/>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hyperlink r:id="rId6" w:history="1">
        <w:r w:rsidRPr="0091066B">
          <w:rPr>
            <w:rFonts w:ascii="Arial" w:eastAsia="Times New Roman" w:hAnsi="Arial" w:cs="Arial"/>
            <w:color w:val="00466E"/>
            <w:spacing w:val="1"/>
            <w:sz w:val="17"/>
            <w:u w:val="single"/>
          </w:rPr>
          <w:t>статью 41 Федерального закона от 21 ноября 2011 года N 327-ФЗ</w:t>
        </w:r>
      </w:hyperlink>
      <w:r w:rsidRPr="0091066B">
        <w:rPr>
          <w:rFonts w:ascii="Arial" w:eastAsia="Times New Roman" w:hAnsi="Arial" w:cs="Arial"/>
          <w:color w:val="2D2D2D"/>
          <w:spacing w:val="1"/>
          <w:sz w:val="17"/>
          <w:szCs w:val="17"/>
        </w:rPr>
        <w:t>);</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hyperlink r:id="rId7" w:history="1">
        <w:r w:rsidRPr="0091066B">
          <w:rPr>
            <w:rFonts w:ascii="Arial" w:eastAsia="Times New Roman" w:hAnsi="Arial" w:cs="Arial"/>
            <w:color w:val="00466E"/>
            <w:spacing w:val="1"/>
            <w:sz w:val="17"/>
            <w:u w:val="single"/>
          </w:rPr>
          <w:t>Федеральным законом от 30 ноября 2011 года N 362-ФЗ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xml:space="preserve">, 01.12.2011) (о порядке вступления в силу </w:t>
      </w:r>
      <w:proofErr w:type="gramStart"/>
      <w:r w:rsidRPr="0091066B">
        <w:rPr>
          <w:rFonts w:ascii="Arial" w:eastAsia="Times New Roman" w:hAnsi="Arial" w:cs="Arial"/>
          <w:color w:val="2D2D2D"/>
          <w:spacing w:val="1"/>
          <w:sz w:val="17"/>
          <w:szCs w:val="17"/>
        </w:rPr>
        <w:t>см</w:t>
      </w:r>
      <w:proofErr w:type="gramEnd"/>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hyperlink r:id="rId8" w:history="1">
        <w:r w:rsidRPr="0091066B">
          <w:rPr>
            <w:rFonts w:ascii="Arial" w:eastAsia="Times New Roman" w:hAnsi="Arial" w:cs="Arial"/>
            <w:color w:val="00466E"/>
            <w:spacing w:val="1"/>
            <w:sz w:val="17"/>
            <w:u w:val="single"/>
          </w:rPr>
          <w:t>статью 15 Федерального закона от 30 ноября 2011 года N 362-ФЗ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hyperlink r:id="rId9" w:history="1">
        <w:r w:rsidRPr="0091066B">
          <w:rPr>
            <w:rFonts w:ascii="Arial" w:eastAsia="Times New Roman" w:hAnsi="Arial" w:cs="Arial"/>
            <w:color w:val="00466E"/>
            <w:spacing w:val="1"/>
            <w:sz w:val="17"/>
            <w:u w:val="single"/>
          </w:rPr>
          <w:t>Федеральным законом от 7 июня 2013 года N 113-ФЗ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xml:space="preserve">, 07.06.2013) (о порядке вступления в силу </w:t>
      </w:r>
      <w:proofErr w:type="gramStart"/>
      <w:r w:rsidRPr="0091066B">
        <w:rPr>
          <w:rFonts w:ascii="Arial" w:eastAsia="Times New Roman" w:hAnsi="Arial" w:cs="Arial"/>
          <w:color w:val="2D2D2D"/>
          <w:spacing w:val="1"/>
          <w:sz w:val="17"/>
          <w:szCs w:val="17"/>
        </w:rPr>
        <w:t>см</w:t>
      </w:r>
      <w:proofErr w:type="gramEnd"/>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hyperlink r:id="rId10" w:history="1">
        <w:r w:rsidRPr="0091066B">
          <w:rPr>
            <w:rFonts w:ascii="Arial" w:eastAsia="Times New Roman" w:hAnsi="Arial" w:cs="Arial"/>
            <w:color w:val="00466E"/>
            <w:spacing w:val="1"/>
            <w:sz w:val="17"/>
            <w:u w:val="single"/>
          </w:rPr>
          <w:t>статью 10 Федерального закона от 7 июня 2012 года N 113-ФЗ</w:t>
        </w:r>
      </w:hyperlink>
      <w:r w:rsidRPr="0091066B">
        <w:rPr>
          <w:rFonts w:ascii="Arial" w:eastAsia="Times New Roman" w:hAnsi="Arial" w:cs="Arial"/>
          <w:color w:val="2D2D2D"/>
          <w:spacing w:val="1"/>
          <w:sz w:val="17"/>
          <w:szCs w:val="17"/>
        </w:rPr>
        <w:t>);</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hyperlink r:id="rId11"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xml:space="preserve">, 24.07.2013) (о порядке вступления в силу </w:t>
      </w:r>
      <w:proofErr w:type="gramStart"/>
      <w:r w:rsidRPr="0091066B">
        <w:rPr>
          <w:rFonts w:ascii="Arial" w:eastAsia="Times New Roman" w:hAnsi="Arial" w:cs="Arial"/>
          <w:color w:val="2D2D2D"/>
          <w:spacing w:val="1"/>
          <w:sz w:val="17"/>
          <w:szCs w:val="17"/>
        </w:rPr>
        <w:t>см</w:t>
      </w:r>
      <w:proofErr w:type="gramEnd"/>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hyperlink r:id="rId12" w:history="1">
        <w:r w:rsidRPr="0091066B">
          <w:rPr>
            <w:rFonts w:ascii="Arial" w:eastAsia="Times New Roman" w:hAnsi="Arial" w:cs="Arial"/>
            <w:color w:val="00466E"/>
            <w:spacing w:val="1"/>
            <w:sz w:val="17"/>
            <w:u w:val="single"/>
          </w:rPr>
          <w:t>статью 50 Федерального закона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hyperlink r:id="rId13" w:history="1">
        <w:r w:rsidRPr="0091066B">
          <w:rPr>
            <w:rFonts w:ascii="Arial" w:eastAsia="Times New Roman" w:hAnsi="Arial" w:cs="Arial"/>
            <w:color w:val="00466E"/>
            <w:spacing w:val="1"/>
            <w:sz w:val="17"/>
            <w:u w:val="single"/>
          </w:rPr>
          <w:t>Федеральным законом от 2 ноября 2013 года N 301-ФЗ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xml:space="preserve">, 03.11.2013) (о порядке вступления в силу </w:t>
      </w:r>
      <w:proofErr w:type="gramStart"/>
      <w:r w:rsidRPr="0091066B">
        <w:rPr>
          <w:rFonts w:ascii="Arial" w:eastAsia="Times New Roman" w:hAnsi="Arial" w:cs="Arial"/>
          <w:color w:val="2D2D2D"/>
          <w:spacing w:val="1"/>
          <w:sz w:val="17"/>
          <w:szCs w:val="17"/>
        </w:rPr>
        <w:t>см</w:t>
      </w:r>
      <w:proofErr w:type="gramEnd"/>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hyperlink r:id="rId14" w:history="1">
        <w:r w:rsidRPr="0091066B">
          <w:rPr>
            <w:rFonts w:ascii="Arial" w:eastAsia="Times New Roman" w:hAnsi="Arial" w:cs="Arial"/>
            <w:color w:val="00466E"/>
            <w:spacing w:val="1"/>
            <w:sz w:val="17"/>
            <w:u w:val="single"/>
          </w:rPr>
          <w:t>статью 5 Федерального закона от 2 ноября 2013 года N 301-ФЗ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hyperlink r:id="rId15" w:history="1">
        <w:r w:rsidRPr="0091066B">
          <w:rPr>
            <w:rFonts w:ascii="Arial" w:eastAsia="Times New Roman" w:hAnsi="Arial" w:cs="Arial"/>
            <w:color w:val="00466E"/>
            <w:spacing w:val="1"/>
            <w:sz w:val="17"/>
            <w:u w:val="single"/>
          </w:rPr>
          <w:t>Федеральным законом от 21 декабря 2013 года N 363-ФЗ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23.12.2013) (вступил в силу с 1 июля 2014 года);</w:t>
      </w:r>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br/>
      </w:r>
      <w:hyperlink r:id="rId16"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xml:space="preserve">, 23.12.2013) (о порядке вступления в силу </w:t>
      </w:r>
      <w:proofErr w:type="gramStart"/>
      <w:r w:rsidRPr="0091066B">
        <w:rPr>
          <w:rFonts w:ascii="Arial" w:eastAsia="Times New Roman" w:hAnsi="Arial" w:cs="Arial"/>
          <w:color w:val="2D2D2D"/>
          <w:spacing w:val="1"/>
          <w:sz w:val="17"/>
          <w:szCs w:val="17"/>
        </w:rPr>
        <w:t>см</w:t>
      </w:r>
      <w:proofErr w:type="gramEnd"/>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hyperlink r:id="rId17" w:history="1">
        <w:r w:rsidRPr="0091066B">
          <w:rPr>
            <w:rFonts w:ascii="Arial" w:eastAsia="Times New Roman" w:hAnsi="Arial" w:cs="Arial"/>
            <w:color w:val="00466E"/>
            <w:spacing w:val="1"/>
            <w:sz w:val="17"/>
            <w:u w:val="single"/>
          </w:rPr>
          <w:t>статью 10 Федерального закона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hyperlink r:id="rId18" w:history="1">
        <w:r w:rsidRPr="0091066B">
          <w:rPr>
            <w:rFonts w:ascii="Arial" w:eastAsia="Times New Roman" w:hAnsi="Arial" w:cs="Arial"/>
            <w:color w:val="00466E"/>
            <w:spacing w:val="1"/>
            <w:sz w:val="17"/>
            <w:u w:val="single"/>
          </w:rPr>
          <w:t>Федеральным законом от 28 июня 2014 года N 189-ФЗ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xml:space="preserve">, 30.06.2014) (о порядке вступления в силу </w:t>
      </w:r>
      <w:proofErr w:type="gramStart"/>
      <w:r w:rsidRPr="0091066B">
        <w:rPr>
          <w:rFonts w:ascii="Arial" w:eastAsia="Times New Roman" w:hAnsi="Arial" w:cs="Arial"/>
          <w:color w:val="2D2D2D"/>
          <w:spacing w:val="1"/>
          <w:sz w:val="17"/>
          <w:szCs w:val="17"/>
        </w:rPr>
        <w:t>см</w:t>
      </w:r>
      <w:proofErr w:type="gramEnd"/>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hyperlink r:id="rId19" w:history="1">
        <w:r w:rsidRPr="0091066B">
          <w:rPr>
            <w:rFonts w:ascii="Arial" w:eastAsia="Times New Roman" w:hAnsi="Arial" w:cs="Arial"/>
            <w:color w:val="00466E"/>
            <w:spacing w:val="1"/>
            <w:sz w:val="17"/>
            <w:u w:val="single"/>
          </w:rPr>
          <w:t>статью 8 Федерального закона от 28 июня 2014 года N 189-ФЗ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br/>
      </w:r>
      <w:hyperlink r:id="rId20" w:history="1">
        <w:r w:rsidRPr="0091066B">
          <w:rPr>
            <w:rFonts w:ascii="Arial" w:eastAsia="Times New Roman" w:hAnsi="Arial" w:cs="Arial"/>
            <w:color w:val="00466E"/>
            <w:spacing w:val="1"/>
            <w:sz w:val="17"/>
            <w:u w:val="single"/>
          </w:rPr>
          <w:t>Федеральным законом от 29 июня 2015 года N 210-ФЗ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xml:space="preserve">, 01.07.2015, N 0001201507010036) (о порядке вступления в силу </w:t>
      </w:r>
      <w:proofErr w:type="gramStart"/>
      <w:r w:rsidRPr="0091066B">
        <w:rPr>
          <w:rFonts w:ascii="Arial" w:eastAsia="Times New Roman" w:hAnsi="Arial" w:cs="Arial"/>
          <w:color w:val="2D2D2D"/>
          <w:spacing w:val="1"/>
          <w:sz w:val="17"/>
          <w:szCs w:val="17"/>
        </w:rPr>
        <w:t>см</w:t>
      </w:r>
      <w:proofErr w:type="gramEnd"/>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hyperlink r:id="rId21" w:history="1">
        <w:r w:rsidRPr="0091066B">
          <w:rPr>
            <w:rFonts w:ascii="Arial" w:eastAsia="Times New Roman" w:hAnsi="Arial" w:cs="Arial"/>
            <w:color w:val="00466E"/>
            <w:spacing w:val="1"/>
            <w:sz w:val="17"/>
            <w:u w:val="single"/>
          </w:rPr>
          <w:t>статью 27 Федерального закона от 29 июня 2015 года N 210-ФЗ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br/>
      </w:r>
      <w:hyperlink r:id="rId22" w:history="1">
        <w:r w:rsidRPr="0091066B">
          <w:rPr>
            <w:rFonts w:ascii="Arial" w:eastAsia="Times New Roman" w:hAnsi="Arial" w:cs="Arial"/>
            <w:color w:val="00466E"/>
            <w:spacing w:val="1"/>
            <w:sz w:val="17"/>
            <w:u w:val="single"/>
          </w:rPr>
          <w:t>Федеральным законом от 13 июля 2015 года N 231-ФЗ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14.07.2015, N 0001201507140036) (вступил в силу с 9 февраля 2016 года);</w:t>
      </w:r>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br/>
      </w:r>
      <w:hyperlink r:id="rId23"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(Официальный интернет-портал правовой информации </w:t>
      </w:r>
      <w:proofErr w:type="spellStart"/>
      <w:r w:rsidRPr="0091066B">
        <w:rPr>
          <w:rFonts w:ascii="Arial" w:eastAsia="Times New Roman" w:hAnsi="Arial" w:cs="Arial"/>
          <w:color w:val="2D2D2D"/>
          <w:spacing w:val="1"/>
          <w:sz w:val="17"/>
          <w:szCs w:val="17"/>
        </w:rPr>
        <w:t>www.pravo.gov.ru</w:t>
      </w:r>
      <w:proofErr w:type="spellEnd"/>
      <w:r w:rsidRPr="0091066B">
        <w:rPr>
          <w:rFonts w:ascii="Arial" w:eastAsia="Times New Roman" w:hAnsi="Arial" w:cs="Arial"/>
          <w:color w:val="2D2D2D"/>
          <w:spacing w:val="1"/>
          <w:sz w:val="17"/>
          <w:szCs w:val="17"/>
        </w:rPr>
        <w:t>, 04.07.2016, N 0001201607040164).</w:t>
      </w:r>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br/>
        <w:t>____________________________________________________________________</w:t>
      </w:r>
    </w:p>
    <w:p w:rsidR="0091066B" w:rsidRPr="0091066B" w:rsidRDefault="0091066B" w:rsidP="0091066B">
      <w:pPr>
        <w:shd w:val="clear" w:color="auto" w:fill="FFFFFF"/>
        <w:spacing w:line="252" w:lineRule="atLeast"/>
        <w:jc w:val="righ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Принят</w:t>
      </w:r>
      <w:proofErr w:type="gramEnd"/>
      <w:r w:rsidRPr="0091066B">
        <w:rPr>
          <w:rFonts w:ascii="Arial" w:eastAsia="Times New Roman" w:hAnsi="Arial" w:cs="Arial"/>
          <w:color w:val="2D2D2D"/>
          <w:spacing w:val="1"/>
          <w:sz w:val="17"/>
          <w:szCs w:val="17"/>
        </w:rPr>
        <w:br/>
        <w:t>Государственной Думой</w:t>
      </w:r>
      <w:r w:rsidRPr="0091066B">
        <w:rPr>
          <w:rFonts w:ascii="Arial" w:eastAsia="Times New Roman" w:hAnsi="Arial" w:cs="Arial"/>
          <w:color w:val="2D2D2D"/>
          <w:spacing w:val="1"/>
          <w:sz w:val="17"/>
          <w:szCs w:val="17"/>
        </w:rPr>
        <w:br/>
        <w:t>3 июля 2009 года</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t>Одобрен</w:t>
      </w:r>
      <w:r w:rsidRPr="0091066B">
        <w:rPr>
          <w:rFonts w:ascii="Arial" w:eastAsia="Times New Roman" w:hAnsi="Arial" w:cs="Arial"/>
          <w:color w:val="2D2D2D"/>
          <w:spacing w:val="1"/>
          <w:sz w:val="17"/>
          <w:szCs w:val="17"/>
        </w:rPr>
        <w:br/>
        <w:t>Советом Федерации</w:t>
      </w:r>
      <w:r w:rsidRPr="0091066B">
        <w:rPr>
          <w:rFonts w:ascii="Arial" w:eastAsia="Times New Roman" w:hAnsi="Arial" w:cs="Arial"/>
          <w:color w:val="2D2D2D"/>
          <w:spacing w:val="1"/>
          <w:sz w:val="17"/>
          <w:szCs w:val="17"/>
        </w:rPr>
        <w:br/>
        <w:t>7 июля 2009 года</w:t>
      </w:r>
    </w:p>
    <w:p w:rsidR="0091066B" w:rsidRDefault="0091066B" w:rsidP="0091066B">
      <w:pPr>
        <w:shd w:val="clear" w:color="auto" w:fill="FFFFFF"/>
        <w:spacing w:before="300" w:after="180"/>
        <w:jc w:val="center"/>
        <w:textAlignment w:val="baseline"/>
        <w:outlineLvl w:val="2"/>
        <w:rPr>
          <w:rFonts w:ascii="Arial" w:eastAsia="Times New Roman" w:hAnsi="Arial" w:cs="Arial"/>
          <w:color w:val="4C4C4C"/>
          <w:spacing w:val="1"/>
          <w:sz w:val="22"/>
          <w:szCs w:val="22"/>
        </w:rPr>
      </w:pPr>
    </w:p>
    <w:p w:rsidR="0091066B" w:rsidRPr="0091066B" w:rsidRDefault="0091066B" w:rsidP="0091066B">
      <w:pPr>
        <w:shd w:val="clear" w:color="auto" w:fill="FFFFFF"/>
        <w:spacing w:before="300" w:after="180"/>
        <w:jc w:val="center"/>
        <w:textAlignment w:val="baseline"/>
        <w:outlineLvl w:val="2"/>
        <w:rPr>
          <w:rFonts w:ascii="Arial" w:eastAsia="Times New Roman" w:hAnsi="Arial" w:cs="Arial"/>
          <w:color w:val="4C4C4C"/>
          <w:spacing w:val="1"/>
          <w:sz w:val="22"/>
          <w:szCs w:val="22"/>
        </w:rPr>
      </w:pPr>
      <w:r w:rsidRPr="0091066B">
        <w:rPr>
          <w:rFonts w:ascii="Arial" w:eastAsia="Times New Roman" w:hAnsi="Arial" w:cs="Arial"/>
          <w:color w:val="4C4C4C"/>
          <w:spacing w:val="1"/>
          <w:sz w:val="22"/>
          <w:szCs w:val="22"/>
        </w:rPr>
        <w:lastRenderedPageBreak/>
        <w:t>Глава 1. Общие положения (статьи 1 - 6)</w:t>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 Цель и основные понятия настоящего Федерального закона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Настоящий Федеральный закон определяет правовые, экономические и организационные основы создания и деятельности кредитных потребительских кооперативов различных видов и уровней, союзов (ассоциаций) и иных объединений кредитных потребительских кооперативов.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Действие настоящего Федерального закона не распространяется на сельскохозяйственные кредитные потребительские кооперативы и их объединения, правовые и экономические основы создания и деятельности которых определяются</w:t>
      </w:r>
      <w:r w:rsidRPr="0091066B">
        <w:rPr>
          <w:rFonts w:ascii="Arial" w:eastAsia="Times New Roman" w:hAnsi="Arial" w:cs="Arial"/>
          <w:color w:val="2D2D2D"/>
          <w:spacing w:val="1"/>
          <w:sz w:val="17"/>
        </w:rPr>
        <w:t> </w:t>
      </w:r>
      <w:hyperlink r:id="rId24" w:history="1">
        <w:r w:rsidRPr="0091066B">
          <w:rPr>
            <w:rFonts w:ascii="Arial" w:eastAsia="Times New Roman" w:hAnsi="Arial" w:cs="Arial"/>
            <w:color w:val="00466E"/>
            <w:spacing w:val="1"/>
            <w:sz w:val="17"/>
            <w:u w:val="single"/>
          </w:rPr>
          <w:t>Федеральным законом от 8 декабря 1995 года N 193-ФЗ "О сельскохозяйственной кооперации"</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В настоящем Федеральном законе используются следующие основные понятия: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кредитная кооперация - система кредитных потребительских кооперативов различных видов и уровней, их союзов (ассоциаций) и иных объединений;</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кредитный потребительский кооператив (далее - кредитный кооператив)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кредитный потребительский кооператив граждан - кредитный кооператив, членами которого являются исключительно физические лица;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кредитный кооператив второго уровня - кредитный кооператив, членами которого являются исключительно кредитные кооперативы;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член кредитного кооператива (пайщик) - физическое или юридическое лицо, принятое в кредитный кооператив в порядке, предусмотренном настоящим Федеральным законом и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взносы члена кредитного кооператива (пайщика) - предусмотренные настоящим Федеральным законом и уставом кредитного кооператива денежные средства, вносимые членом кредитного кооператива (пайщиком) в кредитный кооператив для осуществления деятельности и покрытия расходов кредитного кооператива, а также для иных целей в порядке, который определен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членский взнос - денежные средства, вносимые членом кредитного кооператива (пайщиком) на покрытие расходов кредитного кооператива и на иные цели в порядке, который определен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вступительный взнос - денежные средства, вносимые в случае, если это предусмотрено уставом кредитного кооператива, при вступлении в кредитный кооператив на покрытие расходов, связанных со вступлением в кредитный кооператив, в размере и порядке, которые определены его уставом;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9) дополнительный взнос - членский взнос, вносимый в случае необходимости покрытия убытков кредитного кооператива в соответствии с</w:t>
      </w:r>
      <w:r w:rsidRPr="0091066B">
        <w:rPr>
          <w:rFonts w:ascii="Arial" w:eastAsia="Times New Roman" w:hAnsi="Arial" w:cs="Arial"/>
          <w:color w:val="2D2D2D"/>
          <w:spacing w:val="1"/>
          <w:sz w:val="17"/>
        </w:rPr>
        <w:t> </w:t>
      </w:r>
      <w:hyperlink r:id="rId25" w:history="1">
        <w:r w:rsidRPr="0091066B">
          <w:rPr>
            <w:rFonts w:ascii="Arial" w:eastAsia="Times New Roman" w:hAnsi="Arial" w:cs="Arial"/>
            <w:color w:val="00466E"/>
            <w:spacing w:val="1"/>
            <w:sz w:val="17"/>
            <w:u w:val="single"/>
          </w:rPr>
          <w:t>пунктом 4 статьи 116 Гражданского кодекса Российской Федерации</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10) паевой взнос - денежные средства, переданные членом кредитного кооператива (пайщиком) в собственность кредитного кооператива для осуществления кредитным кооперативом деятельности, предусмотренной настоящим Федеральным законом и уставом кредитного кооператива, и для формирования </w:t>
      </w:r>
      <w:proofErr w:type="spellStart"/>
      <w:r w:rsidRPr="0091066B">
        <w:rPr>
          <w:rFonts w:ascii="Arial" w:eastAsia="Times New Roman" w:hAnsi="Arial" w:cs="Arial"/>
          <w:color w:val="2D2D2D"/>
          <w:spacing w:val="1"/>
          <w:sz w:val="17"/>
          <w:szCs w:val="17"/>
        </w:rPr>
        <w:t>паенакопления</w:t>
      </w:r>
      <w:proofErr w:type="spellEnd"/>
      <w:r w:rsidRPr="0091066B">
        <w:rPr>
          <w:rFonts w:ascii="Arial" w:eastAsia="Times New Roman" w:hAnsi="Arial" w:cs="Arial"/>
          <w:color w:val="2D2D2D"/>
          <w:spacing w:val="1"/>
          <w:sz w:val="17"/>
          <w:szCs w:val="17"/>
        </w:rPr>
        <w:t xml:space="preserve"> (пая) члена кредитного кооператива (пайщика);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11) обязательный паевой взнос - паевой взнос, предусмотренный уставом кредитного кооператива и вносимый членом кредитного кооператива (пайщиком) в кредитный кооператив в обязательном порядке;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12) добровольный паевой взнос - паевой взнос, добровольно вносимый членом кредитного кооператива (пайщиком) в кредитный кооператив помимо обязательного паевого взноса в случае, если возможность и порядок его внесения предусмотрены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 xml:space="preserve">13) начисления на паевые взносы - денежные средства, начисляемые за счет части доходов кредитного кооператива по итогам его деятельности за финансовый год, распределяемые пропорционально сумме паевых взносов каждого члена кредитного кооператива (пайщика) и выплачиваемые членам кредитного кооператива (пайщикам) или присоединяемые к </w:t>
      </w:r>
      <w:proofErr w:type="spellStart"/>
      <w:r w:rsidRPr="0091066B">
        <w:rPr>
          <w:rFonts w:ascii="Arial" w:eastAsia="Times New Roman" w:hAnsi="Arial" w:cs="Arial"/>
          <w:color w:val="2D2D2D"/>
          <w:spacing w:val="1"/>
          <w:sz w:val="17"/>
          <w:szCs w:val="17"/>
        </w:rPr>
        <w:lastRenderedPageBreak/>
        <w:t>паенакоплению</w:t>
      </w:r>
      <w:proofErr w:type="spellEnd"/>
      <w:r w:rsidRPr="0091066B">
        <w:rPr>
          <w:rFonts w:ascii="Arial" w:eastAsia="Times New Roman" w:hAnsi="Arial" w:cs="Arial"/>
          <w:color w:val="2D2D2D"/>
          <w:spacing w:val="1"/>
          <w:sz w:val="17"/>
          <w:szCs w:val="17"/>
        </w:rPr>
        <w:t xml:space="preserve"> (паю) члена кредитного кооператива (пайщика) в порядке, определенном уставом кредитного кооператива и внутренними нормативными документами кредитного кооператива;</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14) </w:t>
      </w:r>
      <w:proofErr w:type="spellStart"/>
      <w:r w:rsidRPr="0091066B">
        <w:rPr>
          <w:rFonts w:ascii="Arial" w:eastAsia="Times New Roman" w:hAnsi="Arial" w:cs="Arial"/>
          <w:color w:val="2D2D2D"/>
          <w:spacing w:val="1"/>
          <w:sz w:val="17"/>
          <w:szCs w:val="17"/>
        </w:rPr>
        <w:t>паенакопление</w:t>
      </w:r>
      <w:proofErr w:type="spellEnd"/>
      <w:r w:rsidRPr="0091066B">
        <w:rPr>
          <w:rFonts w:ascii="Arial" w:eastAsia="Times New Roman" w:hAnsi="Arial" w:cs="Arial"/>
          <w:color w:val="2D2D2D"/>
          <w:spacing w:val="1"/>
          <w:sz w:val="17"/>
          <w:szCs w:val="17"/>
        </w:rPr>
        <w:t xml:space="preserve"> (пай) члена кредитного кооператива (пайщика) - сумма паевых взносов члена кредитного кооператива (пайщика) и начислений на паевые взносы, присоединенных к внесенным паевым взносам в порядке, определенном уставом кредитного кооператива и внутренними нормативными документами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15) паевой фонд - фонд, формируемый из </w:t>
      </w:r>
      <w:proofErr w:type="spellStart"/>
      <w:r w:rsidRPr="0091066B">
        <w:rPr>
          <w:rFonts w:ascii="Arial" w:eastAsia="Times New Roman" w:hAnsi="Arial" w:cs="Arial"/>
          <w:color w:val="2D2D2D"/>
          <w:spacing w:val="1"/>
          <w:sz w:val="17"/>
          <w:szCs w:val="17"/>
        </w:rPr>
        <w:t>паенакоплений</w:t>
      </w:r>
      <w:proofErr w:type="spellEnd"/>
      <w:r w:rsidRPr="0091066B">
        <w:rPr>
          <w:rFonts w:ascii="Arial" w:eastAsia="Times New Roman" w:hAnsi="Arial" w:cs="Arial"/>
          <w:color w:val="2D2D2D"/>
          <w:spacing w:val="1"/>
          <w:sz w:val="17"/>
          <w:szCs w:val="17"/>
        </w:rPr>
        <w:t xml:space="preserve"> (паев) членов кредитного кооператива (пайщиков), используемый кредитным кооперативом для осуществления деятельности, предусмотренной настоящим Федеральным законом и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16) резервный фонд - фонд, формируемый из части доходов кредитного кооператива, в том числе из взносов членов кредитного кооператива (пайщиков), используемый для покрытия убытков и непредвиденных расходов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17) фонд финансовой взаимопомощи - фонд, формируемый из части имущества кредитного кооператива, в том числе из привлеченных сре</w:t>
      </w:r>
      <w:proofErr w:type="gramStart"/>
      <w:r w:rsidRPr="0091066B">
        <w:rPr>
          <w:rFonts w:ascii="Arial" w:eastAsia="Times New Roman" w:hAnsi="Arial" w:cs="Arial"/>
          <w:color w:val="2D2D2D"/>
          <w:spacing w:val="1"/>
          <w:sz w:val="17"/>
          <w:szCs w:val="17"/>
        </w:rPr>
        <w:t>дств чл</w:t>
      </w:r>
      <w:proofErr w:type="gramEnd"/>
      <w:r w:rsidRPr="0091066B">
        <w:rPr>
          <w:rFonts w:ascii="Arial" w:eastAsia="Times New Roman" w:hAnsi="Arial" w:cs="Arial"/>
          <w:color w:val="2D2D2D"/>
          <w:spacing w:val="1"/>
          <w:sz w:val="17"/>
          <w:szCs w:val="17"/>
        </w:rPr>
        <w:t>енов кредитного кооператива (пайщиков), иных денежных средств и используемый для предоставления займов членам кредитного кооператива (пайщикам);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 xml:space="preserve">18) финансовая взаимопомощь членов кредитного кооператива (пайщиков) - организованный кредитным кооперативом процесс объединения </w:t>
      </w:r>
      <w:proofErr w:type="spellStart"/>
      <w:r w:rsidRPr="0091066B">
        <w:rPr>
          <w:rFonts w:ascii="Arial" w:eastAsia="Times New Roman" w:hAnsi="Arial" w:cs="Arial"/>
          <w:color w:val="2D2D2D"/>
          <w:spacing w:val="1"/>
          <w:sz w:val="17"/>
          <w:szCs w:val="17"/>
        </w:rPr>
        <w:t>паенакоплений</w:t>
      </w:r>
      <w:proofErr w:type="spellEnd"/>
      <w:r w:rsidRPr="0091066B">
        <w:rPr>
          <w:rFonts w:ascii="Arial" w:eastAsia="Times New Roman" w:hAnsi="Arial" w:cs="Arial"/>
          <w:color w:val="2D2D2D"/>
          <w:spacing w:val="1"/>
          <w:sz w:val="17"/>
          <w:szCs w:val="17"/>
        </w:rPr>
        <w:t xml:space="preserve"> (паев) и привлечения денежных средств членов кредитного кооператива (пайщиков), а также иных денежных средств и размещения указанных денежных средств путем предоставления займов членам кредитного кооператива (пайщикам) в целях удовлетворения их финансовых потребностей в соответствии с уставом кредитного кооператива и внутренними нормативными документами кредитного кооператива;</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19) внутренние нормативные документы кредитного кооператива - положения и иные документы, содержащие правила, регламентирующие деятельность кредитного кооператива, принятые общим собранием членов кредитного кооператива (пайщиков) или иными органами кредитного кооператива в порядке, предусмотренном настоящим Федеральным законом;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20) </w:t>
      </w:r>
      <w:proofErr w:type="spellStart"/>
      <w:r w:rsidRPr="0091066B">
        <w:rPr>
          <w:rFonts w:ascii="Arial" w:eastAsia="Times New Roman" w:hAnsi="Arial" w:cs="Arial"/>
          <w:color w:val="2D2D2D"/>
          <w:spacing w:val="1"/>
          <w:sz w:val="17"/>
          <w:szCs w:val="17"/>
        </w:rPr>
        <w:t>аффилированные</w:t>
      </w:r>
      <w:proofErr w:type="spellEnd"/>
      <w:r w:rsidRPr="0091066B">
        <w:rPr>
          <w:rFonts w:ascii="Arial" w:eastAsia="Times New Roman" w:hAnsi="Arial" w:cs="Arial"/>
          <w:color w:val="2D2D2D"/>
          <w:spacing w:val="1"/>
          <w:sz w:val="17"/>
          <w:szCs w:val="17"/>
        </w:rPr>
        <w:t xml:space="preserve"> лица - физические и (или) юридические лица, способные оказывать влияние на деятельность физических и (или) юридических лиц и признаваемые таковыми в соответствии с антимонопольным законодательством Российской Федерации;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21) привлеченные средства - денежные средства, полученные кредитным кооперативом от членов кредитного кооператива (пайщиков) на основании договоров займа, иных договоров, предусмотренных настоящим Федеральным законом, а также денежные средства, полученные кредитным кооперативом от юридических лиц, не являющихся членами кредитного кооператива (пайщиками), на основании договора займа и (или) договора кредита;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22) отчетный период - первый квартал, полугодие, девять месяцев календарного года, календарный год.</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 Правовые основы создания и деятельности кредитных кооперативов</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br/>
        <w:t xml:space="preserve">Правовыми основами создания и деятельности кредитных кооперативов </w:t>
      </w:r>
      <w:proofErr w:type="spellStart"/>
      <w:r w:rsidRPr="0091066B">
        <w:rPr>
          <w:rFonts w:ascii="Arial" w:eastAsia="Times New Roman" w:hAnsi="Arial" w:cs="Arial"/>
          <w:color w:val="2D2D2D"/>
          <w:spacing w:val="1"/>
          <w:sz w:val="17"/>
          <w:szCs w:val="17"/>
        </w:rPr>
        <w:t>являются</w:t>
      </w:r>
      <w:hyperlink r:id="rId26" w:history="1">
        <w:r w:rsidRPr="0091066B">
          <w:rPr>
            <w:rFonts w:ascii="Arial" w:eastAsia="Times New Roman" w:hAnsi="Arial" w:cs="Arial"/>
            <w:color w:val="00466E"/>
            <w:spacing w:val="1"/>
            <w:sz w:val="17"/>
            <w:u w:val="single"/>
          </w:rPr>
          <w:t>Гражданский</w:t>
        </w:r>
        <w:proofErr w:type="spellEnd"/>
        <w:r w:rsidRPr="0091066B">
          <w:rPr>
            <w:rFonts w:ascii="Arial" w:eastAsia="Times New Roman" w:hAnsi="Arial" w:cs="Arial"/>
            <w:color w:val="00466E"/>
            <w:spacing w:val="1"/>
            <w:sz w:val="17"/>
            <w:u w:val="single"/>
          </w:rPr>
          <w:t xml:space="preserve"> кодекс Российской Федерации</w:t>
        </w:r>
      </w:hyperlink>
      <w:r w:rsidRPr="0091066B">
        <w:rPr>
          <w:rFonts w:ascii="Arial" w:eastAsia="Times New Roman" w:hAnsi="Arial" w:cs="Arial"/>
          <w:color w:val="2D2D2D"/>
          <w:spacing w:val="1"/>
          <w:sz w:val="17"/>
          <w:szCs w:val="17"/>
        </w:rPr>
        <w:t>, настоящий Федеральный закон, другие федеральные законы, иные нормативные правовые акты Российской Федерации и нормативные акты Центрального банка Российской Федерации (далее - Банк России), регулирующие отношения с участием кредитных кооперативов.</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(Статья в редакции, введенной в действие с 1 сентября 2013 года</w:t>
      </w:r>
      <w:r w:rsidRPr="0091066B">
        <w:rPr>
          <w:rFonts w:ascii="Arial" w:eastAsia="Times New Roman" w:hAnsi="Arial" w:cs="Arial"/>
          <w:color w:val="2D2D2D"/>
          <w:spacing w:val="1"/>
          <w:sz w:val="17"/>
        </w:rPr>
        <w:t> </w:t>
      </w:r>
      <w:hyperlink r:id="rId27"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3. Деятельность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объединения </w:t>
      </w:r>
      <w:proofErr w:type="spellStart"/>
      <w:r w:rsidRPr="0091066B">
        <w:rPr>
          <w:rFonts w:ascii="Arial" w:eastAsia="Times New Roman" w:hAnsi="Arial" w:cs="Arial"/>
          <w:color w:val="2D2D2D"/>
          <w:spacing w:val="1"/>
          <w:sz w:val="17"/>
          <w:szCs w:val="17"/>
        </w:rPr>
        <w:t>паенакоплений</w:t>
      </w:r>
      <w:proofErr w:type="spellEnd"/>
      <w:r w:rsidRPr="0091066B">
        <w:rPr>
          <w:rFonts w:ascii="Arial" w:eastAsia="Times New Roman" w:hAnsi="Arial" w:cs="Arial"/>
          <w:color w:val="2D2D2D"/>
          <w:spacing w:val="1"/>
          <w:sz w:val="17"/>
          <w:szCs w:val="17"/>
        </w:rPr>
        <w:t xml:space="preserve"> (паев) и привлечения денежных сре</w:t>
      </w:r>
      <w:proofErr w:type="gramStart"/>
      <w:r w:rsidRPr="0091066B">
        <w:rPr>
          <w:rFonts w:ascii="Arial" w:eastAsia="Times New Roman" w:hAnsi="Arial" w:cs="Arial"/>
          <w:color w:val="2D2D2D"/>
          <w:spacing w:val="1"/>
          <w:sz w:val="17"/>
          <w:szCs w:val="17"/>
        </w:rPr>
        <w:t>дств чл</w:t>
      </w:r>
      <w:proofErr w:type="gramEnd"/>
      <w:r w:rsidRPr="0091066B">
        <w:rPr>
          <w:rFonts w:ascii="Arial" w:eastAsia="Times New Roman" w:hAnsi="Arial" w:cs="Arial"/>
          <w:color w:val="2D2D2D"/>
          <w:spacing w:val="1"/>
          <w:sz w:val="17"/>
          <w:szCs w:val="17"/>
        </w:rPr>
        <w:t>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2) размещения указанных в пункте 1 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w:t>
      </w:r>
      <w:r w:rsidRPr="0091066B">
        <w:rPr>
          <w:rFonts w:ascii="Arial" w:eastAsia="Times New Roman" w:hAnsi="Arial" w:cs="Arial"/>
          <w:color w:val="2D2D2D"/>
          <w:spacing w:val="1"/>
          <w:sz w:val="17"/>
        </w:rPr>
        <w:t> </w:t>
      </w:r>
      <w:hyperlink r:id="rId28" w:history="1">
        <w:r w:rsidRPr="0091066B">
          <w:rPr>
            <w:rFonts w:ascii="Arial" w:eastAsia="Times New Roman" w:hAnsi="Arial" w:cs="Arial"/>
            <w:color w:val="00466E"/>
            <w:spacing w:val="1"/>
            <w:sz w:val="17"/>
            <w:u w:val="single"/>
          </w:rPr>
          <w:t>статьей 6 настоящего Федерального закона</w:t>
        </w:r>
      </w:hyperlink>
      <w:r w:rsidRPr="0091066B">
        <w:rPr>
          <w:rFonts w:ascii="Arial" w:eastAsia="Times New Roman" w:hAnsi="Arial" w:cs="Arial"/>
          <w:color w:val="2D2D2D"/>
          <w:spacing w:val="1"/>
          <w:sz w:val="17"/>
          <w:szCs w:val="17"/>
        </w:rPr>
        <w:t>, при условии, если такая деятельность служит достижению целей, ради которых создан кредитный кооператив, соответствует этим целям и предусмотрена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Кредитный кооператив осуществляет свою деятельность на основе следующих принципов: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финансовой взаимопомощи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ограничения участия в деятельности кредитного кооператива лиц, не являющихся его членами;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добровольности вступления в кредитный кооператив и свободы выхода из него независимо от согласия других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самоуправления кредитного кооператива, обеспечиваемого участием его членов (пайщиков) в управлении кредитным кооперативом;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равенства прав членов кредитного кооператива (пайщиков) при принятии решений органами кредитного кооператива независимо от размера внесенных членом кредитного кооператива (пайщиком) взносов (один член кредитного кооператива (пайщик) - один голос);</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равенства доступа членов кредитного кооператива (пайщиков) к участию в процессе финансовой взаимопомощи и иным услугам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равенства доступа членов кредитного кооператива (пайщиков) к информации о деятельности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солидарного несения членами кредитного кооператива (пайщиками)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Органы государственной власти, органы местного самоуправления и Банк России не вправе вмешиваться в деятельность кредитных кооперативов, за исключением случаев, предусмотренных федеральными законами.</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1 сентября 2013 года</w:t>
      </w:r>
      <w:r w:rsidRPr="0091066B">
        <w:rPr>
          <w:rFonts w:ascii="Arial" w:eastAsia="Times New Roman" w:hAnsi="Arial" w:cs="Arial"/>
          <w:color w:val="2D2D2D"/>
          <w:spacing w:val="1"/>
          <w:sz w:val="17"/>
        </w:rPr>
        <w:t> </w:t>
      </w:r>
      <w:hyperlink r:id="rId29"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4. Порядок осуществления деятельности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Кредитный кооператив привлекает денежные средства своих членов на основании: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договоров займа, заключаемых с юридическими лицами;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договоров передачи личных сбережений, заключаемых с физическими лицами в порядке, предусмотренном настоящим Федеральным законом.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 (пайщиком). Кредитный кооператив вправе осуществлять профессиональную деятельность по предоставлению потребительских займов своим членам в порядке, </w:t>
      </w:r>
      <w:proofErr w:type="spellStart"/>
      <w:r w:rsidRPr="0091066B">
        <w:rPr>
          <w:rFonts w:ascii="Arial" w:eastAsia="Times New Roman" w:hAnsi="Arial" w:cs="Arial"/>
          <w:color w:val="2D2D2D"/>
          <w:spacing w:val="1"/>
          <w:sz w:val="17"/>
          <w:szCs w:val="17"/>
        </w:rPr>
        <w:t>установленном</w:t>
      </w:r>
      <w:hyperlink r:id="rId30" w:history="1">
        <w:r w:rsidRPr="0091066B">
          <w:rPr>
            <w:rFonts w:ascii="Arial" w:eastAsia="Times New Roman" w:hAnsi="Arial" w:cs="Arial"/>
            <w:color w:val="00466E"/>
            <w:spacing w:val="1"/>
            <w:sz w:val="17"/>
            <w:u w:val="single"/>
          </w:rPr>
          <w:t>Федеральным</w:t>
        </w:r>
        <w:proofErr w:type="spellEnd"/>
        <w:r w:rsidRPr="0091066B">
          <w:rPr>
            <w:rFonts w:ascii="Arial" w:eastAsia="Times New Roman" w:hAnsi="Arial" w:cs="Arial"/>
            <w:color w:val="00466E"/>
            <w:spacing w:val="1"/>
            <w:sz w:val="17"/>
            <w:u w:val="single"/>
          </w:rPr>
          <w:t xml:space="preserve"> законом "О потребительском кредите (займе)".</w:t>
        </w:r>
      </w:hyperlink>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1 июля 2014 года</w:t>
      </w:r>
      <w:r w:rsidRPr="0091066B">
        <w:rPr>
          <w:rFonts w:ascii="Arial" w:eastAsia="Times New Roman" w:hAnsi="Arial" w:cs="Arial"/>
          <w:color w:val="2D2D2D"/>
          <w:spacing w:val="1"/>
          <w:sz w:val="17"/>
        </w:rPr>
        <w:t> </w:t>
      </w:r>
      <w:hyperlink r:id="rId31" w:history="1">
        <w:r w:rsidRPr="0091066B">
          <w:rPr>
            <w:rFonts w:ascii="Arial" w:eastAsia="Times New Roman" w:hAnsi="Arial" w:cs="Arial"/>
            <w:color w:val="00466E"/>
            <w:spacing w:val="1"/>
            <w:sz w:val="17"/>
            <w:u w:val="single"/>
          </w:rPr>
          <w:t>Федеральным законом от 21 декабря 2013 года N 363-ФЗ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Возврат займа членом кредитного кооператива (пайщиком) может обеспечиваться поручительством, залогом, а также иными предусмотренными федеральными законами или договором займа способами.</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4_1. Отношения между кредитными кооперативами и бюро кредитных историй</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br/>
      </w:r>
      <w:proofErr w:type="gramStart"/>
      <w:r w:rsidRPr="0091066B">
        <w:rPr>
          <w:rFonts w:ascii="Arial" w:eastAsia="Times New Roman" w:hAnsi="Arial" w:cs="Arial"/>
          <w:color w:val="2D2D2D"/>
          <w:spacing w:val="1"/>
          <w:sz w:val="17"/>
          <w:szCs w:val="17"/>
        </w:rPr>
        <w:t xml:space="preserve">Кредитные кооперативы обязаны в порядке и на условиях, которые </w:t>
      </w:r>
      <w:proofErr w:type="spellStart"/>
      <w:r w:rsidRPr="0091066B">
        <w:rPr>
          <w:rFonts w:ascii="Arial" w:eastAsia="Times New Roman" w:hAnsi="Arial" w:cs="Arial"/>
          <w:color w:val="2D2D2D"/>
          <w:spacing w:val="1"/>
          <w:sz w:val="17"/>
          <w:szCs w:val="17"/>
        </w:rPr>
        <w:t>установлены</w:t>
      </w:r>
      <w:hyperlink r:id="rId32" w:history="1">
        <w:r w:rsidRPr="0091066B">
          <w:rPr>
            <w:rFonts w:ascii="Arial" w:eastAsia="Times New Roman" w:hAnsi="Arial" w:cs="Arial"/>
            <w:color w:val="00466E"/>
            <w:spacing w:val="1"/>
            <w:sz w:val="17"/>
            <w:u w:val="single"/>
          </w:rPr>
          <w:t>Федеральным</w:t>
        </w:r>
        <w:proofErr w:type="spellEnd"/>
        <w:r w:rsidRPr="0091066B">
          <w:rPr>
            <w:rFonts w:ascii="Arial" w:eastAsia="Times New Roman" w:hAnsi="Arial" w:cs="Arial"/>
            <w:color w:val="00466E"/>
            <w:spacing w:val="1"/>
            <w:sz w:val="17"/>
            <w:u w:val="single"/>
          </w:rPr>
          <w:t xml:space="preserve"> законом от 30 декабря 2004 года N 218-ФЗ "О кредитных историях"</w:t>
        </w:r>
      </w:hyperlink>
      <w:r w:rsidRPr="0091066B">
        <w:rPr>
          <w:rFonts w:ascii="Arial" w:eastAsia="Times New Roman" w:hAnsi="Arial" w:cs="Arial"/>
          <w:color w:val="2D2D2D"/>
          <w:spacing w:val="1"/>
          <w:sz w:val="17"/>
          <w:szCs w:val="17"/>
        </w:rPr>
        <w:t>, представлять хотя бы в одно бюро кредитных историй, включенное в государственный реестр бюро кредитных историй, имеющуюся у них информацию, необходимую для формирования кредитных историй членов кредитного кооператива (пайщиков), которым предоставлены займы.</w:t>
      </w:r>
      <w:proofErr w:type="gramEnd"/>
      <w:r w:rsidRPr="0091066B">
        <w:rPr>
          <w:rFonts w:ascii="Arial" w:eastAsia="Times New Roman" w:hAnsi="Arial" w:cs="Arial"/>
          <w:color w:val="2D2D2D"/>
          <w:spacing w:val="1"/>
          <w:sz w:val="17"/>
          <w:szCs w:val="17"/>
        </w:rPr>
        <w:br/>
        <w:t>(Статья дополнительно включена с 1 марта 2015 года</w:t>
      </w:r>
      <w:r w:rsidRPr="0091066B">
        <w:rPr>
          <w:rFonts w:ascii="Arial" w:eastAsia="Times New Roman" w:hAnsi="Arial" w:cs="Arial"/>
          <w:color w:val="2D2D2D"/>
          <w:spacing w:val="1"/>
          <w:sz w:val="17"/>
        </w:rPr>
        <w:t> </w:t>
      </w:r>
      <w:hyperlink r:id="rId33" w:history="1">
        <w:r w:rsidRPr="0091066B">
          <w:rPr>
            <w:rFonts w:ascii="Arial" w:eastAsia="Times New Roman" w:hAnsi="Arial" w:cs="Arial"/>
            <w:color w:val="00466E"/>
            <w:spacing w:val="1"/>
            <w:sz w:val="17"/>
            <w:u w:val="single"/>
          </w:rPr>
          <w:t>Федеральным законом от 28 июня 2014 года N 189-ФЗ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5. Регулирование кредитной кооперации</w:t>
      </w:r>
    </w:p>
    <w:p w:rsidR="0091066B" w:rsidRPr="0091066B" w:rsidRDefault="0091066B" w:rsidP="0091066B">
      <w:pPr>
        <w:shd w:val="clear" w:color="auto" w:fill="FFFFFF"/>
        <w:spacing w:line="252" w:lineRule="atLeast"/>
        <w:jc w:val="center"/>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(Наименование в редакции, введенной в действие с 1 сентября 2013 года</w:t>
      </w:r>
      <w:r w:rsidRPr="0091066B">
        <w:rPr>
          <w:rFonts w:ascii="Arial" w:eastAsia="Times New Roman" w:hAnsi="Arial" w:cs="Arial"/>
          <w:color w:val="2D2D2D"/>
          <w:spacing w:val="1"/>
          <w:sz w:val="17"/>
        </w:rPr>
        <w:t> </w:t>
      </w:r>
      <w:hyperlink r:id="rId34"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Регулирование отношений в сфере кредитной кооперации осуществляется Банком России.</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1 сентября 2013 года</w:t>
      </w:r>
      <w:r w:rsidRPr="0091066B">
        <w:rPr>
          <w:rFonts w:ascii="Arial" w:eastAsia="Times New Roman" w:hAnsi="Arial" w:cs="Arial"/>
          <w:color w:val="2D2D2D"/>
          <w:spacing w:val="1"/>
          <w:sz w:val="17"/>
        </w:rPr>
        <w:t> </w:t>
      </w:r>
      <w:hyperlink r:id="rId35"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Банк России осуществляет следующие функции:</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(Абзац в редакции, введенной в действие с 1 сентября 2013 года</w:t>
      </w:r>
      <w:r w:rsidRPr="0091066B">
        <w:rPr>
          <w:rFonts w:ascii="Arial" w:eastAsia="Times New Roman" w:hAnsi="Arial" w:cs="Arial"/>
          <w:color w:val="2D2D2D"/>
          <w:spacing w:val="1"/>
          <w:sz w:val="17"/>
        </w:rPr>
        <w:t> </w:t>
      </w:r>
      <w:hyperlink r:id="rId36"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принимает в пределах своей компетенции нормативные акты, регулирующие деятельность кредитных кооперативов, их союзов (ассоциаций), </w:t>
      </w:r>
      <w:proofErr w:type="spellStart"/>
      <w:r w:rsidRPr="0091066B">
        <w:rPr>
          <w:rFonts w:ascii="Arial" w:eastAsia="Times New Roman" w:hAnsi="Arial" w:cs="Arial"/>
          <w:color w:val="2D2D2D"/>
          <w:spacing w:val="1"/>
          <w:sz w:val="17"/>
          <w:szCs w:val="17"/>
        </w:rPr>
        <w:t>саморегулируемых</w:t>
      </w:r>
      <w:proofErr w:type="spellEnd"/>
      <w:r w:rsidRPr="0091066B">
        <w:rPr>
          <w:rFonts w:ascii="Arial" w:eastAsia="Times New Roman" w:hAnsi="Arial" w:cs="Arial"/>
          <w:color w:val="2D2D2D"/>
          <w:spacing w:val="1"/>
          <w:sz w:val="17"/>
          <w:szCs w:val="17"/>
        </w:rPr>
        <w:t xml:space="preserve"> организаций в сфере финансового рынка, объединяющих кредитные кооперативы, и иных объединений кредитных кооперативов;</w:t>
      </w:r>
      <w:r w:rsidRPr="0091066B">
        <w:rPr>
          <w:rFonts w:ascii="Arial" w:eastAsia="Times New Roman" w:hAnsi="Arial" w:cs="Arial"/>
          <w:color w:val="2D2D2D"/>
          <w:spacing w:val="1"/>
          <w:sz w:val="17"/>
          <w:szCs w:val="17"/>
        </w:rPr>
        <w:br/>
        <w:t>(Пункт в редакции, введенной в действие с 1 сентября 2013 года</w:t>
      </w:r>
      <w:r w:rsidRPr="0091066B">
        <w:rPr>
          <w:rFonts w:ascii="Arial" w:eastAsia="Times New Roman" w:hAnsi="Arial" w:cs="Arial"/>
          <w:color w:val="2D2D2D"/>
          <w:spacing w:val="1"/>
          <w:sz w:val="17"/>
        </w:rPr>
        <w:t> </w:t>
      </w:r>
      <w:hyperlink r:id="rId37"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 xml:space="preserve">; в редакции, введенной в действие с 4 июля 2016 </w:t>
      </w:r>
      <w:proofErr w:type="spellStart"/>
      <w:r w:rsidRPr="0091066B">
        <w:rPr>
          <w:rFonts w:ascii="Arial" w:eastAsia="Times New Roman" w:hAnsi="Arial" w:cs="Arial"/>
          <w:color w:val="2D2D2D"/>
          <w:spacing w:val="1"/>
          <w:sz w:val="17"/>
          <w:szCs w:val="17"/>
        </w:rPr>
        <w:t>года</w:t>
      </w:r>
      <w:hyperlink r:id="rId38" w:history="1">
        <w:r w:rsidRPr="0091066B">
          <w:rPr>
            <w:rFonts w:ascii="Arial" w:eastAsia="Times New Roman" w:hAnsi="Arial" w:cs="Arial"/>
            <w:color w:val="00466E"/>
            <w:spacing w:val="1"/>
            <w:sz w:val="17"/>
            <w:u w:val="single"/>
          </w:rPr>
          <w:t>Федеральным</w:t>
        </w:r>
        <w:proofErr w:type="spellEnd"/>
        <w:r w:rsidRPr="0091066B">
          <w:rPr>
            <w:rFonts w:ascii="Arial" w:eastAsia="Times New Roman" w:hAnsi="Arial" w:cs="Arial"/>
            <w:color w:val="00466E"/>
            <w:spacing w:val="1"/>
            <w:sz w:val="17"/>
            <w:u w:val="single"/>
          </w:rPr>
          <w:t xml:space="preserve">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1_1) устанавливает числовые значения и порядок расчета финансовых нормативов, предусмотренных настоящим Федеральным законом;</w:t>
      </w:r>
      <w:r w:rsidRPr="0091066B">
        <w:rPr>
          <w:rFonts w:ascii="Arial" w:eastAsia="Times New Roman" w:hAnsi="Arial" w:cs="Arial"/>
          <w:color w:val="2D2D2D"/>
          <w:spacing w:val="1"/>
          <w:sz w:val="17"/>
          <w:szCs w:val="17"/>
        </w:rPr>
        <w:br/>
        <w:t>(Пункт дополнительно включен с 1 декабря 2011 года</w:t>
      </w:r>
      <w:r w:rsidRPr="0091066B">
        <w:rPr>
          <w:rFonts w:ascii="Arial" w:eastAsia="Times New Roman" w:hAnsi="Arial" w:cs="Arial"/>
          <w:color w:val="2D2D2D"/>
          <w:spacing w:val="1"/>
          <w:sz w:val="17"/>
        </w:rPr>
        <w:t> </w:t>
      </w:r>
      <w:hyperlink r:id="rId39" w:history="1">
        <w:r w:rsidRPr="0091066B">
          <w:rPr>
            <w:rFonts w:ascii="Arial" w:eastAsia="Times New Roman" w:hAnsi="Arial" w:cs="Arial"/>
            <w:color w:val="00466E"/>
            <w:spacing w:val="1"/>
            <w:sz w:val="17"/>
            <w:u w:val="single"/>
          </w:rPr>
          <w:t>Федеральным законом от 30 ноября 2011 года N 362-ФЗ</w:t>
        </w:r>
      </w:hyperlink>
      <w:r w:rsidRPr="0091066B">
        <w:rPr>
          <w:rFonts w:ascii="Arial" w:eastAsia="Times New Roman" w:hAnsi="Arial" w:cs="Arial"/>
          <w:color w:val="2D2D2D"/>
          <w:spacing w:val="1"/>
          <w:sz w:val="17"/>
          <w:szCs w:val="17"/>
        </w:rPr>
        <w:t>; в редакции, введенной в действие с 29 декабря 2015 года</w:t>
      </w:r>
      <w:r w:rsidRPr="0091066B">
        <w:rPr>
          <w:rFonts w:ascii="Arial" w:eastAsia="Times New Roman" w:hAnsi="Arial" w:cs="Arial"/>
          <w:color w:val="2D2D2D"/>
          <w:spacing w:val="1"/>
          <w:sz w:val="17"/>
        </w:rPr>
        <w:t> </w:t>
      </w:r>
      <w:hyperlink r:id="rId40" w:history="1">
        <w:r w:rsidRPr="0091066B">
          <w:rPr>
            <w:rFonts w:ascii="Arial" w:eastAsia="Times New Roman" w:hAnsi="Arial" w:cs="Arial"/>
            <w:color w:val="00466E"/>
            <w:spacing w:val="1"/>
            <w:sz w:val="17"/>
            <w:u w:val="single"/>
          </w:rPr>
          <w:t>Федеральным законом от 29 июня 2015 года N 210-ФЗ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2) пункт утратил силу с 1 июля 2015 года -</w:t>
      </w:r>
      <w:r w:rsidRPr="0091066B">
        <w:rPr>
          <w:rFonts w:ascii="Arial" w:eastAsia="Times New Roman" w:hAnsi="Arial" w:cs="Arial"/>
          <w:color w:val="2D2D2D"/>
          <w:spacing w:val="1"/>
          <w:sz w:val="17"/>
        </w:rPr>
        <w:t> </w:t>
      </w:r>
      <w:hyperlink r:id="rId41" w:history="1">
        <w:r w:rsidRPr="0091066B">
          <w:rPr>
            <w:rFonts w:ascii="Arial" w:eastAsia="Times New Roman" w:hAnsi="Arial" w:cs="Arial"/>
            <w:color w:val="00466E"/>
            <w:spacing w:val="1"/>
            <w:sz w:val="17"/>
            <w:u w:val="single"/>
          </w:rPr>
          <w:t>Федеральный закон от 29 июня 2015 года N 210-ФЗ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устанавливает порядок размещения средств резервного фонда кредитного кооператива, а также порядок формирования кредитными кооперативами резервов на возможные потери по займам;</w:t>
      </w:r>
      <w:r w:rsidRPr="0091066B">
        <w:rPr>
          <w:rFonts w:ascii="Arial" w:eastAsia="Times New Roman" w:hAnsi="Arial" w:cs="Arial"/>
          <w:color w:val="2D2D2D"/>
          <w:spacing w:val="1"/>
          <w:sz w:val="17"/>
          <w:szCs w:val="17"/>
        </w:rPr>
        <w:br/>
        <w:t>(Пункт в редакции, введенной в действие с 3 ноября 2013 года</w:t>
      </w:r>
      <w:r w:rsidRPr="0091066B">
        <w:rPr>
          <w:rFonts w:ascii="Arial" w:eastAsia="Times New Roman" w:hAnsi="Arial" w:cs="Arial"/>
          <w:color w:val="2D2D2D"/>
          <w:spacing w:val="1"/>
          <w:sz w:val="17"/>
        </w:rPr>
        <w:t> </w:t>
      </w:r>
      <w:hyperlink r:id="rId42" w:history="1">
        <w:r w:rsidRPr="0091066B">
          <w:rPr>
            <w:rFonts w:ascii="Arial" w:eastAsia="Times New Roman" w:hAnsi="Arial" w:cs="Arial"/>
            <w:color w:val="00466E"/>
            <w:spacing w:val="1"/>
            <w:sz w:val="17"/>
            <w:u w:val="single"/>
          </w:rPr>
          <w:t>Федеральным законом от 2 ноября 2013 года N 301-ФЗ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 xml:space="preserve">4)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w:t>
      </w:r>
      <w:proofErr w:type="spellStart"/>
      <w:r w:rsidRPr="0091066B">
        <w:rPr>
          <w:rFonts w:ascii="Arial" w:eastAsia="Times New Roman" w:hAnsi="Arial" w:cs="Arial"/>
          <w:color w:val="2D2D2D"/>
          <w:spacing w:val="1"/>
          <w:sz w:val="17"/>
          <w:szCs w:val="17"/>
        </w:rPr>
        <w:t>саморегулируемых</w:t>
      </w:r>
      <w:proofErr w:type="spellEnd"/>
      <w:r w:rsidRPr="0091066B">
        <w:rPr>
          <w:rFonts w:ascii="Arial" w:eastAsia="Times New Roman" w:hAnsi="Arial" w:cs="Arial"/>
          <w:color w:val="2D2D2D"/>
          <w:spacing w:val="1"/>
          <w:sz w:val="17"/>
          <w:szCs w:val="17"/>
        </w:rPr>
        <w:t xml:space="preserve"> организаций в сфере финансового рынка, объединяющих кредитные кооперативы, в порядке, установленном Банком России;</w:t>
      </w:r>
      <w:r w:rsidRPr="0091066B">
        <w:rPr>
          <w:rFonts w:ascii="Arial" w:eastAsia="Times New Roman" w:hAnsi="Arial" w:cs="Arial"/>
          <w:color w:val="2D2D2D"/>
          <w:spacing w:val="1"/>
          <w:sz w:val="17"/>
          <w:szCs w:val="17"/>
        </w:rPr>
        <w:br/>
        <w:t>(Пункт в редакции, введенной в действие с 1 июля 2015 года</w:t>
      </w:r>
      <w:r w:rsidRPr="0091066B">
        <w:rPr>
          <w:rFonts w:ascii="Arial" w:eastAsia="Times New Roman" w:hAnsi="Arial" w:cs="Arial"/>
          <w:color w:val="2D2D2D"/>
          <w:spacing w:val="1"/>
          <w:sz w:val="17"/>
        </w:rPr>
        <w:t> </w:t>
      </w:r>
      <w:hyperlink r:id="rId43" w:history="1">
        <w:r w:rsidRPr="0091066B">
          <w:rPr>
            <w:rFonts w:ascii="Arial" w:eastAsia="Times New Roman" w:hAnsi="Arial" w:cs="Arial"/>
            <w:color w:val="00466E"/>
            <w:spacing w:val="1"/>
            <w:sz w:val="17"/>
            <w:u w:val="single"/>
          </w:rPr>
          <w:t>Федеральным законом от 29 июня 2015 года N 210-ФЗ</w:t>
        </w:r>
      </w:hyperlink>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в редакции, введенной в действие с 4 июля 2016 года</w:t>
      </w:r>
      <w:r w:rsidRPr="0091066B">
        <w:rPr>
          <w:rFonts w:ascii="Arial" w:eastAsia="Times New Roman" w:hAnsi="Arial" w:cs="Arial"/>
          <w:color w:val="2D2D2D"/>
          <w:spacing w:val="1"/>
          <w:sz w:val="17"/>
        </w:rPr>
        <w:t> </w:t>
      </w:r>
      <w:hyperlink r:id="rId44"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пункт утратил силу с 4 июля 2016 года -</w:t>
      </w:r>
      <w:r w:rsidRPr="0091066B">
        <w:rPr>
          <w:rFonts w:ascii="Arial" w:eastAsia="Times New Roman" w:hAnsi="Arial" w:cs="Arial"/>
          <w:color w:val="2D2D2D"/>
          <w:spacing w:val="1"/>
          <w:sz w:val="17"/>
        </w:rPr>
        <w:t> </w:t>
      </w:r>
      <w:hyperlink r:id="rId45" w:history="1">
        <w:r w:rsidRPr="0091066B">
          <w:rPr>
            <w:rFonts w:ascii="Arial" w:eastAsia="Times New Roman" w:hAnsi="Arial" w:cs="Arial"/>
            <w:color w:val="00466E"/>
            <w:spacing w:val="1"/>
            <w:sz w:val="17"/>
            <w:u w:val="single"/>
          </w:rPr>
          <w:t>Федеральный закон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пункт утратил силу с 4 июля 2016 года -</w:t>
      </w:r>
      <w:r w:rsidRPr="0091066B">
        <w:rPr>
          <w:rFonts w:ascii="Arial" w:eastAsia="Times New Roman" w:hAnsi="Arial" w:cs="Arial"/>
          <w:color w:val="2D2D2D"/>
          <w:spacing w:val="1"/>
          <w:sz w:val="17"/>
        </w:rPr>
        <w:t> </w:t>
      </w:r>
      <w:hyperlink r:id="rId46" w:history="1">
        <w:r w:rsidRPr="0091066B">
          <w:rPr>
            <w:rFonts w:ascii="Arial" w:eastAsia="Times New Roman" w:hAnsi="Arial" w:cs="Arial"/>
            <w:color w:val="00466E"/>
            <w:spacing w:val="1"/>
            <w:sz w:val="17"/>
            <w:u w:val="single"/>
          </w:rPr>
          <w:t>Федеральный закон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7)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статьей 35 настоящего Федерального закона;</w:t>
      </w:r>
      <w:r w:rsidRPr="0091066B">
        <w:rPr>
          <w:rFonts w:ascii="Arial" w:eastAsia="Times New Roman" w:hAnsi="Arial" w:cs="Arial"/>
          <w:color w:val="2D2D2D"/>
          <w:spacing w:val="1"/>
          <w:sz w:val="17"/>
          <w:szCs w:val="17"/>
        </w:rPr>
        <w:br/>
        <w:t>(Пункт в редакции, введенной в действие с 4 июля 2016 года</w:t>
      </w:r>
      <w:r w:rsidRPr="0091066B">
        <w:rPr>
          <w:rFonts w:ascii="Arial" w:eastAsia="Times New Roman" w:hAnsi="Arial" w:cs="Arial"/>
          <w:color w:val="2D2D2D"/>
          <w:spacing w:val="1"/>
          <w:sz w:val="17"/>
        </w:rPr>
        <w:t> </w:t>
      </w:r>
      <w:hyperlink r:id="rId47"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обращается в суд с заявлением о ликвидации кредитного кооператива в случаях, предусмотренных настоящим Федеральным законом;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8_1) запрашивает у кредитных кооперативов и их должностных лиц необходимые документы и информацию, в том числе информацию, доступ к которой ограничен в соответствии с федеральными законами;</w:t>
      </w:r>
      <w:r w:rsidRPr="0091066B">
        <w:rPr>
          <w:rFonts w:ascii="Arial" w:eastAsia="Times New Roman" w:hAnsi="Arial" w:cs="Arial"/>
          <w:color w:val="2D2D2D"/>
          <w:spacing w:val="1"/>
          <w:sz w:val="17"/>
          <w:szCs w:val="17"/>
        </w:rPr>
        <w:br/>
        <w:t>(Пункт дополнительно включен с 4 июля 2016 года</w:t>
      </w:r>
      <w:r w:rsidRPr="0091066B">
        <w:rPr>
          <w:rFonts w:ascii="Arial" w:eastAsia="Times New Roman" w:hAnsi="Arial" w:cs="Arial"/>
          <w:color w:val="2D2D2D"/>
          <w:spacing w:val="1"/>
          <w:sz w:val="17"/>
        </w:rPr>
        <w:t> </w:t>
      </w:r>
      <w:hyperlink r:id="rId48"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8_2) дает кредитным кооперативам предписания, обязательные для исполнения, а также запрашивает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w:t>
      </w:r>
      <w:r w:rsidRPr="0091066B">
        <w:rPr>
          <w:rFonts w:ascii="Arial" w:eastAsia="Times New Roman" w:hAnsi="Arial" w:cs="Arial"/>
          <w:color w:val="2D2D2D"/>
          <w:spacing w:val="1"/>
          <w:sz w:val="17"/>
          <w:szCs w:val="17"/>
        </w:rPr>
        <w:lastRenderedPageBreak/>
        <w:t>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r w:rsidRPr="0091066B">
        <w:rPr>
          <w:rFonts w:ascii="Arial" w:eastAsia="Times New Roman" w:hAnsi="Arial" w:cs="Arial"/>
          <w:color w:val="2D2D2D"/>
          <w:spacing w:val="1"/>
          <w:sz w:val="17"/>
          <w:szCs w:val="17"/>
        </w:rPr>
        <w:br/>
        <w:t>(Пункт дополнительно включен с 4 июля 2016 года</w:t>
      </w:r>
      <w:r w:rsidRPr="0091066B">
        <w:rPr>
          <w:rFonts w:ascii="Arial" w:eastAsia="Times New Roman" w:hAnsi="Arial" w:cs="Arial"/>
          <w:color w:val="2D2D2D"/>
          <w:spacing w:val="1"/>
          <w:sz w:val="17"/>
        </w:rPr>
        <w:t> </w:t>
      </w:r>
      <w:hyperlink r:id="rId49"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9) осуществляет иные функции, предусмотренные законодательством Российской Федерации.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В отношении кредитных кооперативов Банк России вправе:</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(Абзац в редакции, введенной в действие с 1 сентября 2013 года</w:t>
      </w:r>
      <w:r w:rsidRPr="0091066B">
        <w:rPr>
          <w:rFonts w:ascii="Arial" w:eastAsia="Times New Roman" w:hAnsi="Arial" w:cs="Arial"/>
          <w:color w:val="2D2D2D"/>
          <w:spacing w:val="1"/>
          <w:sz w:val="17"/>
        </w:rPr>
        <w:t> </w:t>
      </w:r>
      <w:hyperlink r:id="rId50"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 xml:space="preserve">; в редакции, введенной в действие с 1 июля 2015 </w:t>
      </w:r>
      <w:proofErr w:type="spellStart"/>
      <w:r w:rsidRPr="0091066B">
        <w:rPr>
          <w:rFonts w:ascii="Arial" w:eastAsia="Times New Roman" w:hAnsi="Arial" w:cs="Arial"/>
          <w:color w:val="2D2D2D"/>
          <w:spacing w:val="1"/>
          <w:sz w:val="17"/>
          <w:szCs w:val="17"/>
        </w:rPr>
        <w:t>года</w:t>
      </w:r>
      <w:hyperlink r:id="rId51" w:history="1">
        <w:r w:rsidRPr="0091066B">
          <w:rPr>
            <w:rFonts w:ascii="Arial" w:eastAsia="Times New Roman" w:hAnsi="Arial" w:cs="Arial"/>
            <w:color w:val="00466E"/>
            <w:spacing w:val="1"/>
            <w:sz w:val="17"/>
            <w:u w:val="single"/>
          </w:rPr>
          <w:t>Федеральным</w:t>
        </w:r>
        <w:proofErr w:type="spellEnd"/>
        <w:r w:rsidRPr="0091066B">
          <w:rPr>
            <w:rFonts w:ascii="Arial" w:eastAsia="Times New Roman" w:hAnsi="Arial" w:cs="Arial"/>
            <w:color w:val="00466E"/>
            <w:spacing w:val="1"/>
            <w:sz w:val="17"/>
            <w:u w:val="single"/>
          </w:rPr>
          <w:t xml:space="preserve"> законом от 29 июня 2015 года N 210-ФЗ</w:t>
        </w:r>
      </w:hyperlink>
      <w:r w:rsidRPr="0091066B">
        <w:rPr>
          <w:rFonts w:ascii="Arial" w:eastAsia="Times New Roman" w:hAnsi="Arial" w:cs="Arial"/>
          <w:color w:val="2D2D2D"/>
          <w:spacing w:val="1"/>
          <w:sz w:val="17"/>
          <w:szCs w:val="17"/>
        </w:rPr>
        <w:t>; в редакции, введенной в действие с 4 июля 2016 года</w:t>
      </w:r>
      <w:r w:rsidRPr="0091066B">
        <w:rPr>
          <w:rFonts w:ascii="Arial" w:eastAsia="Times New Roman" w:hAnsi="Arial" w:cs="Arial"/>
          <w:color w:val="2D2D2D"/>
          <w:spacing w:val="1"/>
          <w:sz w:val="17"/>
        </w:rPr>
        <w:t> </w:t>
      </w:r>
      <w:hyperlink r:id="rId52"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запрашивать и получать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 у иных органов государственного контроля и надзора;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запрашивать и получать у кредитного кооператива учредительные документы, внутренние нормативные документы и иные документы, принятые общим собранием членов кредитного кооператива (пайщиков) и иными органами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3) запрашивать и получать у кредитного кооператива  бухгалтерскую (финансовую)  отчетность в порядке, установленном Банком России;</w:t>
      </w:r>
      <w:r w:rsidRPr="0091066B">
        <w:rPr>
          <w:rFonts w:ascii="Arial" w:eastAsia="Times New Roman" w:hAnsi="Arial" w:cs="Arial"/>
          <w:color w:val="2D2D2D"/>
          <w:spacing w:val="1"/>
          <w:sz w:val="17"/>
          <w:szCs w:val="17"/>
        </w:rPr>
        <w:br/>
        <w:t>(Пункт в редакции, введенной в действие с 1 сентября 2013 года</w:t>
      </w:r>
      <w:r w:rsidRPr="0091066B">
        <w:rPr>
          <w:rFonts w:ascii="Arial" w:eastAsia="Times New Roman" w:hAnsi="Arial" w:cs="Arial"/>
          <w:color w:val="2D2D2D"/>
          <w:spacing w:val="1"/>
          <w:sz w:val="17"/>
        </w:rPr>
        <w:t> </w:t>
      </w:r>
      <w:hyperlink r:id="rId53"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 xml:space="preserve">; в редакции, введенной в действие с 22 июня 2014 </w:t>
      </w:r>
      <w:proofErr w:type="spellStart"/>
      <w:r w:rsidRPr="0091066B">
        <w:rPr>
          <w:rFonts w:ascii="Arial" w:eastAsia="Times New Roman" w:hAnsi="Arial" w:cs="Arial"/>
          <w:color w:val="2D2D2D"/>
          <w:spacing w:val="1"/>
          <w:sz w:val="17"/>
          <w:szCs w:val="17"/>
        </w:rPr>
        <w:t>года</w:t>
      </w:r>
      <w:hyperlink r:id="rId54" w:history="1">
        <w:r w:rsidRPr="0091066B">
          <w:rPr>
            <w:rFonts w:ascii="Arial" w:eastAsia="Times New Roman" w:hAnsi="Arial" w:cs="Arial"/>
            <w:color w:val="00466E"/>
            <w:spacing w:val="1"/>
            <w:sz w:val="17"/>
            <w:u w:val="single"/>
          </w:rPr>
          <w:t>Федеральным</w:t>
        </w:r>
        <w:proofErr w:type="spellEnd"/>
        <w:r w:rsidRPr="0091066B">
          <w:rPr>
            <w:rFonts w:ascii="Arial" w:eastAsia="Times New Roman" w:hAnsi="Arial" w:cs="Arial"/>
            <w:color w:val="00466E"/>
            <w:spacing w:val="1"/>
            <w:sz w:val="17"/>
            <w:u w:val="single"/>
          </w:rPr>
          <w:t xml:space="preserve">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4) проводить проверки соблюдения установленных финансовых нормативов и соответствия деятельности кредитного кооператива настоящему Федеральному закону, другим федеральным законам, нормативным правовым актам Российской Федерации и нормативным актам Банка России в порядке, установленном Банком России;</w:t>
      </w:r>
      <w:r w:rsidRPr="0091066B">
        <w:rPr>
          <w:rFonts w:ascii="Arial" w:eastAsia="Times New Roman" w:hAnsi="Arial" w:cs="Arial"/>
          <w:color w:val="2D2D2D"/>
          <w:spacing w:val="1"/>
          <w:sz w:val="17"/>
          <w:szCs w:val="17"/>
        </w:rPr>
        <w:br/>
        <w:t>(Пункт в редакции, введенной в действие с 4 июля 2016 года</w:t>
      </w:r>
      <w:r w:rsidRPr="0091066B">
        <w:rPr>
          <w:rFonts w:ascii="Arial" w:eastAsia="Times New Roman" w:hAnsi="Arial" w:cs="Arial"/>
          <w:color w:val="2D2D2D"/>
          <w:spacing w:val="1"/>
          <w:sz w:val="17"/>
        </w:rPr>
        <w:t> </w:t>
      </w:r>
      <w:hyperlink r:id="rId55"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пункт утратил силу с 4 июля 2016 года -</w:t>
      </w:r>
      <w:r w:rsidRPr="0091066B">
        <w:rPr>
          <w:rFonts w:ascii="Arial" w:eastAsia="Times New Roman" w:hAnsi="Arial" w:cs="Arial"/>
          <w:color w:val="2D2D2D"/>
          <w:spacing w:val="1"/>
          <w:sz w:val="17"/>
        </w:rPr>
        <w:t> </w:t>
      </w:r>
      <w:hyperlink r:id="rId56" w:history="1">
        <w:r w:rsidRPr="0091066B">
          <w:rPr>
            <w:rFonts w:ascii="Arial" w:eastAsia="Times New Roman" w:hAnsi="Arial" w:cs="Arial"/>
            <w:color w:val="00466E"/>
            <w:spacing w:val="1"/>
            <w:sz w:val="17"/>
            <w:u w:val="single"/>
          </w:rPr>
          <w:t>Федеральный закон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6) направлять кредитным кооперативам, а также их </w:t>
      </w:r>
      <w:proofErr w:type="spellStart"/>
      <w:r w:rsidRPr="0091066B">
        <w:rPr>
          <w:rFonts w:ascii="Arial" w:eastAsia="Times New Roman" w:hAnsi="Arial" w:cs="Arial"/>
          <w:color w:val="2D2D2D"/>
          <w:spacing w:val="1"/>
          <w:sz w:val="17"/>
          <w:szCs w:val="17"/>
        </w:rPr>
        <w:t>саморегулируемым</w:t>
      </w:r>
      <w:proofErr w:type="spellEnd"/>
      <w:r w:rsidRPr="0091066B">
        <w:rPr>
          <w:rFonts w:ascii="Arial" w:eastAsia="Times New Roman" w:hAnsi="Arial" w:cs="Arial"/>
          <w:color w:val="2D2D2D"/>
          <w:spacing w:val="1"/>
          <w:sz w:val="17"/>
          <w:szCs w:val="17"/>
        </w:rPr>
        <w:t xml:space="preserve"> организациям предписания, обязательные для исполнения, а также запрашивать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(Пункт в редакции, введенной в действие с 9 февраля 2016 года</w:t>
      </w:r>
      <w:r w:rsidRPr="0091066B">
        <w:rPr>
          <w:rFonts w:ascii="Arial" w:eastAsia="Times New Roman" w:hAnsi="Arial" w:cs="Arial"/>
          <w:color w:val="2D2D2D"/>
          <w:spacing w:val="1"/>
          <w:sz w:val="17"/>
        </w:rPr>
        <w:t> </w:t>
      </w:r>
      <w:hyperlink r:id="rId57" w:history="1">
        <w:r w:rsidRPr="0091066B">
          <w:rPr>
            <w:rFonts w:ascii="Arial" w:eastAsia="Times New Roman" w:hAnsi="Arial" w:cs="Arial"/>
            <w:color w:val="00466E"/>
            <w:spacing w:val="1"/>
            <w:sz w:val="17"/>
            <w:u w:val="single"/>
          </w:rPr>
          <w:t>Федеральным законом от 13 июля 2015 года N 231-ФЗ</w:t>
        </w:r>
      </w:hyperlink>
      <w:r w:rsidRPr="0091066B">
        <w:rPr>
          <w:rFonts w:ascii="Arial" w:eastAsia="Times New Roman" w:hAnsi="Arial" w:cs="Arial"/>
          <w:color w:val="2D2D2D"/>
          <w:spacing w:val="1"/>
          <w:sz w:val="17"/>
          <w:szCs w:val="17"/>
        </w:rPr>
        <w:t>.</w:t>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7) при выявлении нарушений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а также в случае воспрепятствования проведению проверки деятельности кредитного кооператива своим предписанием запретить кредитному кооперативу осуществлять привлечение денежных средств, прием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w:t>
      </w:r>
      <w:proofErr w:type="gramEnd"/>
      <w:r w:rsidRPr="0091066B">
        <w:rPr>
          <w:rFonts w:ascii="Arial" w:eastAsia="Times New Roman" w:hAnsi="Arial" w:cs="Arial"/>
          <w:color w:val="2D2D2D"/>
          <w:spacing w:val="1"/>
          <w:sz w:val="17"/>
          <w:szCs w:val="17"/>
        </w:rPr>
        <w:t xml:space="preserve"> </w:t>
      </w:r>
      <w:proofErr w:type="gramStart"/>
      <w:r w:rsidRPr="0091066B">
        <w:rPr>
          <w:rFonts w:ascii="Arial" w:eastAsia="Times New Roman" w:hAnsi="Arial" w:cs="Arial"/>
          <w:color w:val="2D2D2D"/>
          <w:spacing w:val="1"/>
          <w:sz w:val="17"/>
          <w:szCs w:val="17"/>
        </w:rPr>
        <w:t>запрете;</w:t>
      </w:r>
      <w:r w:rsidRPr="0091066B">
        <w:rPr>
          <w:rFonts w:ascii="Arial" w:eastAsia="Times New Roman" w:hAnsi="Arial" w:cs="Arial"/>
          <w:color w:val="2D2D2D"/>
          <w:spacing w:val="1"/>
          <w:sz w:val="17"/>
          <w:szCs w:val="17"/>
        </w:rPr>
        <w:br/>
        <w:t>(Пункт в редакции, введенной в действие с 1 сентября 2013 года</w:t>
      </w:r>
      <w:r w:rsidRPr="0091066B">
        <w:rPr>
          <w:rFonts w:ascii="Arial" w:eastAsia="Times New Roman" w:hAnsi="Arial" w:cs="Arial"/>
          <w:color w:val="2D2D2D"/>
          <w:spacing w:val="1"/>
          <w:sz w:val="17"/>
        </w:rPr>
        <w:t> </w:t>
      </w:r>
      <w:hyperlink r:id="rId58"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направлять своих представителей на общее собрание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9) обращаться в суд с заявлением о ликвидации кредитного кооператива в случаях:</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а) неисполнения кредитным кооперативом предписания об устранении выявленных нарушений в установленный Банком России срок;</w:t>
      </w:r>
      <w:r w:rsidRPr="0091066B">
        <w:rPr>
          <w:rFonts w:ascii="Arial" w:eastAsia="Times New Roman" w:hAnsi="Arial" w:cs="Arial"/>
          <w:color w:val="2D2D2D"/>
          <w:spacing w:val="1"/>
          <w:sz w:val="17"/>
          <w:szCs w:val="17"/>
        </w:rPr>
        <w:br/>
        <w:t>(Подпункт в редакции, введенной в действие с 1 сентября 2013 года</w:t>
      </w:r>
      <w:r w:rsidRPr="0091066B">
        <w:rPr>
          <w:rFonts w:ascii="Arial" w:eastAsia="Times New Roman" w:hAnsi="Arial" w:cs="Arial"/>
          <w:color w:val="2D2D2D"/>
          <w:spacing w:val="1"/>
          <w:sz w:val="17"/>
        </w:rPr>
        <w:t> </w:t>
      </w:r>
      <w:hyperlink r:id="rId59"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б) осуществления кредитным кооперативом деятельности, запрещенной настоящим Федеральным законом;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в) неоднократного нарушения кредитным кооперативом настоящего Федерального закона, других федеральных законов, нормативных правовых актов Российской Федерации и нормативных актов Банка России;</w:t>
      </w:r>
      <w:r w:rsidRPr="0091066B">
        <w:rPr>
          <w:rFonts w:ascii="Arial" w:eastAsia="Times New Roman" w:hAnsi="Arial" w:cs="Arial"/>
          <w:color w:val="2D2D2D"/>
          <w:spacing w:val="1"/>
          <w:sz w:val="17"/>
          <w:szCs w:val="17"/>
        </w:rPr>
        <w:br/>
        <w:t>(Подпункт в редакции, введенной в действие с 1 сентября 2013 года</w:t>
      </w:r>
      <w:r w:rsidRPr="0091066B">
        <w:rPr>
          <w:rFonts w:ascii="Arial" w:eastAsia="Times New Roman" w:hAnsi="Arial" w:cs="Arial"/>
          <w:color w:val="2D2D2D"/>
          <w:spacing w:val="1"/>
          <w:sz w:val="17"/>
        </w:rPr>
        <w:t> </w:t>
      </w:r>
      <w:hyperlink r:id="rId60"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г) нарушения установленного</w:t>
      </w:r>
      <w:r w:rsidRPr="0091066B">
        <w:rPr>
          <w:rFonts w:ascii="Arial" w:eastAsia="Times New Roman" w:hAnsi="Arial" w:cs="Arial"/>
          <w:color w:val="2D2D2D"/>
          <w:spacing w:val="1"/>
          <w:sz w:val="17"/>
        </w:rPr>
        <w:t> </w:t>
      </w:r>
      <w:hyperlink r:id="rId61" w:history="1">
        <w:r w:rsidRPr="0091066B">
          <w:rPr>
            <w:rFonts w:ascii="Arial" w:eastAsia="Times New Roman" w:hAnsi="Arial" w:cs="Arial"/>
            <w:color w:val="00466E"/>
            <w:spacing w:val="1"/>
            <w:sz w:val="17"/>
            <w:u w:val="single"/>
          </w:rPr>
          <w:t xml:space="preserve">Федеральным законом от 13 июля 2015 года N 223-ФЗ "О </w:t>
        </w:r>
        <w:proofErr w:type="spellStart"/>
        <w:r w:rsidRPr="0091066B">
          <w:rPr>
            <w:rFonts w:ascii="Arial" w:eastAsia="Times New Roman" w:hAnsi="Arial" w:cs="Arial"/>
            <w:color w:val="00466E"/>
            <w:spacing w:val="1"/>
            <w:sz w:val="17"/>
            <w:u w:val="single"/>
          </w:rPr>
          <w:t>саморегулируемых</w:t>
        </w:r>
        <w:proofErr w:type="spellEnd"/>
        <w:r w:rsidRPr="0091066B">
          <w:rPr>
            <w:rFonts w:ascii="Arial" w:eastAsia="Times New Roman" w:hAnsi="Arial" w:cs="Arial"/>
            <w:color w:val="00466E"/>
            <w:spacing w:val="1"/>
            <w:sz w:val="17"/>
            <w:u w:val="single"/>
          </w:rPr>
          <w:t xml:space="preserve"> организациях в сфере финансового рынка"</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 xml:space="preserve">требования об обязательном членстве 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w:t>
      </w:r>
      <w:r w:rsidRPr="0091066B">
        <w:rPr>
          <w:rFonts w:ascii="Arial" w:eastAsia="Times New Roman" w:hAnsi="Arial" w:cs="Arial"/>
          <w:color w:val="2D2D2D"/>
          <w:spacing w:val="1"/>
          <w:sz w:val="17"/>
          <w:szCs w:val="17"/>
        </w:rPr>
        <w:br/>
        <w:t>(Подпункт дополнительно включен с 4 июля 2016 года</w:t>
      </w:r>
      <w:r w:rsidRPr="0091066B">
        <w:rPr>
          <w:rFonts w:ascii="Arial" w:eastAsia="Times New Roman" w:hAnsi="Arial" w:cs="Arial"/>
          <w:color w:val="2D2D2D"/>
          <w:spacing w:val="1"/>
          <w:sz w:val="17"/>
        </w:rPr>
        <w:t> </w:t>
      </w:r>
      <w:hyperlink r:id="rId62"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10) осуществлять иные права, предусмотренные федеральными законами.</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(Пункт в редакции, введенной в действие с 1 сентября 2013 года</w:t>
      </w:r>
      <w:r w:rsidRPr="0091066B">
        <w:rPr>
          <w:rFonts w:ascii="Arial" w:eastAsia="Times New Roman" w:hAnsi="Arial" w:cs="Arial"/>
          <w:color w:val="2D2D2D"/>
          <w:spacing w:val="1"/>
          <w:sz w:val="17"/>
        </w:rPr>
        <w:t> </w:t>
      </w:r>
      <w:hyperlink r:id="rId63"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Кредитный кооператив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r w:rsidRPr="0091066B">
        <w:rPr>
          <w:rFonts w:ascii="Arial" w:eastAsia="Times New Roman" w:hAnsi="Arial" w:cs="Arial"/>
          <w:color w:val="2D2D2D"/>
          <w:spacing w:val="1"/>
          <w:sz w:val="17"/>
          <w:szCs w:val="17"/>
        </w:rPr>
        <w:br/>
        <w:t>(Часть дополнительно включена с 9 февраля 2016 года</w:t>
      </w:r>
      <w:r w:rsidRPr="0091066B">
        <w:rPr>
          <w:rFonts w:ascii="Arial" w:eastAsia="Times New Roman" w:hAnsi="Arial" w:cs="Arial"/>
          <w:color w:val="2D2D2D"/>
          <w:spacing w:val="1"/>
          <w:sz w:val="17"/>
        </w:rPr>
        <w:t> </w:t>
      </w:r>
      <w:hyperlink r:id="rId64" w:history="1">
        <w:r w:rsidRPr="0091066B">
          <w:rPr>
            <w:rFonts w:ascii="Arial" w:eastAsia="Times New Roman" w:hAnsi="Arial" w:cs="Arial"/>
            <w:color w:val="00466E"/>
            <w:spacing w:val="1"/>
            <w:sz w:val="17"/>
            <w:u w:val="single"/>
          </w:rPr>
          <w:t>Федеральным законом от 13 июля 2015 года N 231-ФЗ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5. </w:t>
      </w:r>
      <w:proofErr w:type="gramStart"/>
      <w:r w:rsidRPr="0091066B">
        <w:rPr>
          <w:rFonts w:ascii="Arial" w:eastAsia="Times New Roman" w:hAnsi="Arial" w:cs="Arial"/>
          <w:color w:val="2D2D2D"/>
          <w:spacing w:val="1"/>
          <w:sz w:val="17"/>
          <w:szCs w:val="17"/>
        </w:rPr>
        <w:t xml:space="preserve">Кредитный кооператив, число членов которого превышает три тысячи физических и (или) юридических лиц, кредитный кооператив второго уровня, кредитный кооператив, не являющийся членом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обязаны информировать Банк России об изменениях адреса (места нахождения) их постоянно действующего исполнительного органа в течение десяти рабочих дней со дня соответствующих изменений, а также об изменениях, внесенных в</w:t>
      </w:r>
      <w:proofErr w:type="gramEnd"/>
      <w:r w:rsidRPr="0091066B">
        <w:rPr>
          <w:rFonts w:ascii="Arial" w:eastAsia="Times New Roman" w:hAnsi="Arial" w:cs="Arial"/>
          <w:color w:val="2D2D2D"/>
          <w:spacing w:val="1"/>
          <w:sz w:val="17"/>
          <w:szCs w:val="17"/>
        </w:rPr>
        <w:t xml:space="preserve"> их учредительные документы, в течение десяти рабочих дней со дня государственной регистрации этих изменений в установленном порядке.</w:t>
      </w:r>
      <w:r w:rsidRPr="0091066B">
        <w:rPr>
          <w:rFonts w:ascii="Arial" w:eastAsia="Times New Roman" w:hAnsi="Arial" w:cs="Arial"/>
          <w:color w:val="2D2D2D"/>
          <w:spacing w:val="1"/>
          <w:sz w:val="17"/>
          <w:szCs w:val="17"/>
        </w:rPr>
        <w:br/>
        <w:t>(Часть дополнительно включена с 4 июля 2016 года</w:t>
      </w:r>
      <w:r w:rsidRPr="0091066B">
        <w:rPr>
          <w:rFonts w:ascii="Arial" w:eastAsia="Times New Roman" w:hAnsi="Arial" w:cs="Arial"/>
          <w:color w:val="2D2D2D"/>
          <w:spacing w:val="1"/>
          <w:sz w:val="17"/>
        </w:rPr>
        <w:t> </w:t>
      </w:r>
      <w:hyperlink r:id="rId65"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6. Обеспечение финансовой устойчивости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Кредитный кооператив не вправе: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предоставлять займы лицам, не являющимся членами кредитного кооператива (пайщиками);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выступать поручителем по обязательствам своих членов и третьих лиц, а также иным способом обеспечивать исполнение обязательств указанными лицами;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участвовать своим имуществом в формировании имущества иных юридических лиц, за исключением юридических лиц, возможность участия в которых предусмотрена для кредитных кооперативов настоящим Федеральным законом;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выпускать эмиссионные ценные бумаги;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осуществлять операции с ценными бумагами (кроме государственных и муниципальных ценных бумаг, закладных), за исключением случаев, предусмотренных настоящим Федеральным законом;</w:t>
      </w:r>
      <w:r w:rsidRPr="0091066B">
        <w:rPr>
          <w:rFonts w:ascii="Arial" w:eastAsia="Times New Roman" w:hAnsi="Arial" w:cs="Arial"/>
          <w:color w:val="2D2D2D"/>
          <w:spacing w:val="1"/>
          <w:sz w:val="17"/>
          <w:szCs w:val="17"/>
        </w:rPr>
        <w:br/>
        <w:t>(Пункт в редакции, введенной в действие с 1 декабря 2011 года</w:t>
      </w:r>
      <w:r w:rsidRPr="0091066B">
        <w:rPr>
          <w:rFonts w:ascii="Arial" w:eastAsia="Times New Roman" w:hAnsi="Arial" w:cs="Arial"/>
          <w:color w:val="2D2D2D"/>
          <w:spacing w:val="1"/>
          <w:sz w:val="17"/>
        </w:rPr>
        <w:t> </w:t>
      </w:r>
      <w:hyperlink r:id="rId66" w:history="1">
        <w:r w:rsidRPr="0091066B">
          <w:rPr>
            <w:rFonts w:ascii="Arial" w:eastAsia="Times New Roman" w:hAnsi="Arial" w:cs="Arial"/>
            <w:color w:val="00466E"/>
            <w:spacing w:val="1"/>
            <w:sz w:val="17"/>
            <w:u w:val="single"/>
          </w:rPr>
          <w:t>Федеральным законом от 30 ноября 2011 года N 362-ФЗ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привлекать денежные средства лиц, не являющихся членами кредитного кооператива, за исключением случаев, предусмотренных настоящим Федеральным законом;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осуществлять торговую и производственную деятельность;</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вступать в члены других кредитных кооперативов.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Ограничения, установленные</w:t>
      </w:r>
      <w:r w:rsidRPr="0091066B">
        <w:rPr>
          <w:rFonts w:ascii="Arial" w:eastAsia="Times New Roman" w:hAnsi="Arial" w:cs="Arial"/>
          <w:color w:val="2D2D2D"/>
          <w:spacing w:val="1"/>
          <w:sz w:val="17"/>
        </w:rPr>
        <w:t> </w:t>
      </w:r>
      <w:hyperlink r:id="rId67" w:history="1">
        <w:r w:rsidRPr="0091066B">
          <w:rPr>
            <w:rFonts w:ascii="Arial" w:eastAsia="Times New Roman" w:hAnsi="Arial" w:cs="Arial"/>
            <w:color w:val="00466E"/>
            <w:spacing w:val="1"/>
            <w:sz w:val="17"/>
            <w:u w:val="single"/>
          </w:rPr>
          <w:t>пунктами 1</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и</w:t>
      </w:r>
      <w:r w:rsidRPr="0091066B">
        <w:rPr>
          <w:rFonts w:ascii="Arial" w:eastAsia="Times New Roman" w:hAnsi="Arial" w:cs="Arial"/>
          <w:color w:val="2D2D2D"/>
          <w:spacing w:val="1"/>
          <w:sz w:val="17"/>
        </w:rPr>
        <w:t> </w:t>
      </w:r>
      <w:hyperlink r:id="rId68" w:history="1">
        <w:r w:rsidRPr="0091066B">
          <w:rPr>
            <w:rFonts w:ascii="Arial" w:eastAsia="Times New Roman" w:hAnsi="Arial" w:cs="Arial"/>
            <w:color w:val="00466E"/>
            <w:spacing w:val="1"/>
            <w:sz w:val="17"/>
            <w:u w:val="single"/>
          </w:rPr>
          <w:t>8 части 1 настоящей статьи</w:t>
        </w:r>
      </w:hyperlink>
      <w:r w:rsidRPr="0091066B">
        <w:rPr>
          <w:rFonts w:ascii="Arial" w:eastAsia="Times New Roman" w:hAnsi="Arial" w:cs="Arial"/>
          <w:color w:val="2D2D2D"/>
          <w:spacing w:val="1"/>
          <w:sz w:val="17"/>
          <w:szCs w:val="17"/>
        </w:rPr>
        <w:t>, не распространяются соответственно на случаи предоставления кредитным кооперативом займов кредитному кооперативу второго уровня, членом которого он является, и вступления кредитного кооператива в кредитный кооператив второго уровня.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w:t>
      </w:r>
      <w:proofErr w:type="gramStart"/>
      <w:r w:rsidRPr="0091066B">
        <w:rPr>
          <w:rFonts w:ascii="Arial" w:eastAsia="Times New Roman" w:hAnsi="Arial" w:cs="Arial"/>
          <w:color w:val="2D2D2D"/>
          <w:spacing w:val="1"/>
          <w:sz w:val="17"/>
          <w:szCs w:val="17"/>
        </w:rPr>
        <w:t xml:space="preserve">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w:t>
      </w:r>
      <w:r w:rsidRPr="0091066B">
        <w:rPr>
          <w:rFonts w:ascii="Arial" w:eastAsia="Times New Roman" w:hAnsi="Arial" w:cs="Arial"/>
          <w:color w:val="2D2D2D"/>
          <w:spacing w:val="1"/>
          <w:sz w:val="17"/>
          <w:szCs w:val="17"/>
        </w:rPr>
        <w:lastRenderedPageBreak/>
        <w:t>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могут быть совершены при наличии решений правления кредитного кооператива об одобрении</w:t>
      </w:r>
      <w:proofErr w:type="gramEnd"/>
      <w:r w:rsidRPr="0091066B">
        <w:rPr>
          <w:rFonts w:ascii="Arial" w:eastAsia="Times New Roman" w:hAnsi="Arial" w:cs="Arial"/>
          <w:color w:val="2D2D2D"/>
          <w:spacing w:val="1"/>
          <w:sz w:val="17"/>
          <w:szCs w:val="17"/>
        </w:rPr>
        <w:t xml:space="preserve">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22 июня 2014 года</w:t>
      </w:r>
      <w:r w:rsidRPr="0091066B">
        <w:rPr>
          <w:rFonts w:ascii="Arial" w:eastAsia="Times New Roman" w:hAnsi="Arial" w:cs="Arial"/>
          <w:color w:val="2D2D2D"/>
          <w:spacing w:val="1"/>
          <w:sz w:val="17"/>
        </w:rPr>
        <w:t> </w:t>
      </w:r>
      <w:hyperlink r:id="rId69"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Кредитный кооператив обязан соблюдать следующие финансовые нормативы: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 xml:space="preserve">2) соотношение размера задолженности по сумме основного долга, образовавшейся в связи с привлечением денежных средств от одного члена кредитного кооператива (пайщика) и (или) нескольких членов кредитного кооператива (пайщиков), являющихся </w:t>
      </w:r>
      <w:proofErr w:type="spellStart"/>
      <w:r w:rsidRPr="0091066B">
        <w:rPr>
          <w:rFonts w:ascii="Arial" w:eastAsia="Times New Roman" w:hAnsi="Arial" w:cs="Arial"/>
          <w:color w:val="2D2D2D"/>
          <w:spacing w:val="1"/>
          <w:sz w:val="17"/>
          <w:szCs w:val="17"/>
        </w:rPr>
        <w:t>аффилированными</w:t>
      </w:r>
      <w:proofErr w:type="spellEnd"/>
      <w:r w:rsidRPr="0091066B">
        <w:rPr>
          <w:rFonts w:ascii="Arial" w:eastAsia="Times New Roman" w:hAnsi="Arial" w:cs="Arial"/>
          <w:color w:val="2D2D2D"/>
          <w:spacing w:val="1"/>
          <w:sz w:val="17"/>
          <w:szCs w:val="17"/>
        </w:rPr>
        <w:t xml:space="preserve"> лицами,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соотношение размера задолженности по сумме основного долга, образовавшейся в связи с предоставлением займа (займов) одному члену кредитного кооператива (пайщику) и (или) нескольким членам кредитного кооператива (пайщикам), являющимся </w:t>
      </w:r>
      <w:proofErr w:type="spellStart"/>
      <w:r w:rsidRPr="0091066B">
        <w:rPr>
          <w:rFonts w:ascii="Arial" w:eastAsia="Times New Roman" w:hAnsi="Arial" w:cs="Arial"/>
          <w:color w:val="2D2D2D"/>
          <w:spacing w:val="1"/>
          <w:sz w:val="17"/>
          <w:szCs w:val="17"/>
        </w:rPr>
        <w:t>аффилированными</w:t>
      </w:r>
      <w:proofErr w:type="spellEnd"/>
      <w:r w:rsidRPr="0091066B">
        <w:rPr>
          <w:rFonts w:ascii="Arial" w:eastAsia="Times New Roman" w:hAnsi="Arial" w:cs="Arial"/>
          <w:color w:val="2D2D2D"/>
          <w:spacing w:val="1"/>
          <w:sz w:val="17"/>
          <w:szCs w:val="17"/>
        </w:rPr>
        <w:t xml:space="preserve"> лицами, и общего размера задолженности по сумме основного долга, образовавшейся в связи с предоставлением займов кредитным кооперативом;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соотношение задолженности по сумме основного долга, образовавшейся в связи с привлечением кредитным кооперативом займов и кредитов от юридических лиц, не являющихся его членами (пайщиками),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соотношение задолженности по сумме основного долга, образовавшейся в связи с предоставлением займов кредитному кооперативу второго уровня, и части пассивов кредитного кооператива, включающей в себя паевой фонд кредитного кооператива и привлеченные денежные средства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соотношение части активов кредитного кооператива, включающей в себя денежные средства, средства, размещенные в государственные и муниципальные ценные бумаги, задолженность по сумме основного долга, образовавшуюся в связи с предоставлением займов кредитным кооперативом, и общего размера денежных средств, привлеченных кредитным кооперативом;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w:t>
      </w:r>
      <w:proofErr w:type="gramStart"/>
      <w:r w:rsidRPr="0091066B">
        <w:rPr>
          <w:rFonts w:ascii="Arial" w:eastAsia="Times New Roman" w:hAnsi="Arial" w:cs="Arial"/>
          <w:color w:val="2D2D2D"/>
          <w:spacing w:val="1"/>
          <w:sz w:val="17"/>
          <w:szCs w:val="17"/>
        </w:rPr>
        <w:t>ств кр</w:t>
      </w:r>
      <w:proofErr w:type="gramEnd"/>
      <w:r w:rsidRPr="0091066B">
        <w:rPr>
          <w:rFonts w:ascii="Arial" w:eastAsia="Times New Roman" w:hAnsi="Arial" w:cs="Arial"/>
          <w:color w:val="2D2D2D"/>
          <w:spacing w:val="1"/>
          <w:sz w:val="17"/>
          <w:szCs w:val="17"/>
        </w:rPr>
        <w:t>едитного кооператива, срок погашения по которым наступает в течение двенадцати месяцев.</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4 в редакции, введенной в действие с 29 декабря 2015 года</w:t>
      </w:r>
      <w:r w:rsidRPr="0091066B">
        <w:rPr>
          <w:rFonts w:ascii="Arial" w:eastAsia="Times New Roman" w:hAnsi="Arial" w:cs="Arial"/>
          <w:color w:val="2D2D2D"/>
          <w:spacing w:val="1"/>
          <w:sz w:val="17"/>
        </w:rPr>
        <w:t> </w:t>
      </w:r>
      <w:hyperlink r:id="rId70" w:history="1">
        <w:r w:rsidRPr="0091066B">
          <w:rPr>
            <w:rFonts w:ascii="Arial" w:eastAsia="Times New Roman" w:hAnsi="Arial" w:cs="Arial"/>
            <w:color w:val="00466E"/>
            <w:spacing w:val="1"/>
            <w:sz w:val="17"/>
            <w:u w:val="single"/>
          </w:rPr>
          <w:t>Федеральным законом от 29 июня 2015 года N 210-ФЗ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Часть утратила силу с 1 июля 2015 года -</w:t>
      </w:r>
      <w:r w:rsidRPr="0091066B">
        <w:rPr>
          <w:rFonts w:ascii="Arial" w:eastAsia="Times New Roman" w:hAnsi="Arial" w:cs="Arial"/>
          <w:color w:val="2D2D2D"/>
          <w:spacing w:val="1"/>
          <w:sz w:val="17"/>
        </w:rPr>
        <w:t> </w:t>
      </w:r>
      <w:hyperlink r:id="rId71" w:history="1">
        <w:r w:rsidRPr="0091066B">
          <w:rPr>
            <w:rFonts w:ascii="Arial" w:eastAsia="Times New Roman" w:hAnsi="Arial" w:cs="Arial"/>
            <w:color w:val="00466E"/>
            <w:spacing w:val="1"/>
            <w:sz w:val="17"/>
            <w:u w:val="single"/>
          </w:rPr>
          <w:t>Федеральный закон от 29 июня 2015 года N 210-ФЗ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Кредитные кооперативы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 в случае, если учредительными документами указанных юридических лиц предусмотрено финансирование кредитных кооперативов.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В целях снижения рисков, обеспечения финансовой устойчивости кредитного кооператива и защиты интересов своих членов (пайщиков) кредитный кооператив вправе страховать свои имущественные интересы в страховых организациях и (или) обществах взаимного страхования.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8. Кредитный кооператив вправе страховать риск утраты (гибели), недостачи или повреждения имущества кредитного кооператива, а также риск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9. При привлечении сре</w:t>
      </w:r>
      <w:proofErr w:type="gramStart"/>
      <w:r w:rsidRPr="0091066B">
        <w:rPr>
          <w:rFonts w:ascii="Arial" w:eastAsia="Times New Roman" w:hAnsi="Arial" w:cs="Arial"/>
          <w:color w:val="2D2D2D"/>
          <w:spacing w:val="1"/>
          <w:sz w:val="17"/>
          <w:szCs w:val="17"/>
        </w:rPr>
        <w:t>дств чл</w:t>
      </w:r>
      <w:proofErr w:type="gramEnd"/>
      <w:r w:rsidRPr="0091066B">
        <w:rPr>
          <w:rFonts w:ascii="Arial" w:eastAsia="Times New Roman" w:hAnsi="Arial" w:cs="Arial"/>
          <w:color w:val="2D2D2D"/>
          <w:spacing w:val="1"/>
          <w:sz w:val="17"/>
          <w:szCs w:val="17"/>
        </w:rPr>
        <w:t>ена кредитного кооператива (пайщика) кредитный кооператив обязан предоставлять ему информацию о страховании риска ответственности кредитного кооператива за нарушение договора, на основании которого привлекаются денежные средства члена кредитного кооператива (пайщика).</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before="300" w:after="180"/>
        <w:jc w:val="center"/>
        <w:textAlignment w:val="baseline"/>
        <w:outlineLvl w:val="2"/>
        <w:rPr>
          <w:rFonts w:ascii="Arial" w:eastAsia="Times New Roman" w:hAnsi="Arial" w:cs="Arial"/>
          <w:color w:val="4C4C4C"/>
          <w:spacing w:val="1"/>
          <w:sz w:val="22"/>
          <w:szCs w:val="22"/>
        </w:rPr>
      </w:pPr>
      <w:r w:rsidRPr="0091066B">
        <w:rPr>
          <w:rFonts w:ascii="Arial" w:eastAsia="Times New Roman" w:hAnsi="Arial" w:cs="Arial"/>
          <w:color w:val="4C4C4C"/>
          <w:spacing w:val="1"/>
          <w:sz w:val="22"/>
          <w:szCs w:val="22"/>
        </w:rPr>
        <w:t>Глава 2. Создание, реорганизация и ликвидация кредитного кооператива (статьи 7 - 10)</w:t>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7. Создание и государственная регистрация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Кредитные кооперативы могут быть созданы и осуществлять свою деятельность в виде кредитного кооператива, членами которого могут являться юридические и физические лица, кредитного потребительского кооператива граждан, а также в виде кредитного кооператива второго уровня.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Кредитный кооператив может быть создан не менее чем 15 физическими лицами или 5 юридическими лицами. Кредитный кооператив, членами которого являются физические и юридические лица, может быть создан не менее чем 7 указанными лицами.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Кредитный кооператив создается на основе членства по территориальному, профессиональному и (или) иному принципу. Принципы создания кредитного кооператива устанавливаются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4. Учредители кредитного кооператива принимают решения, которые оформляются протоколом, о создании кредитного кооператива, об утверждении устава, иных документов кредитного кооператива, о формировании органов кредитного кооператива и о вступлении в </w:t>
      </w:r>
      <w:proofErr w:type="spellStart"/>
      <w:r w:rsidRPr="0091066B">
        <w:rPr>
          <w:rFonts w:ascii="Arial" w:eastAsia="Times New Roman" w:hAnsi="Arial" w:cs="Arial"/>
          <w:color w:val="2D2D2D"/>
          <w:spacing w:val="1"/>
          <w:sz w:val="17"/>
          <w:szCs w:val="17"/>
        </w:rPr>
        <w:t>саморегулируемую</w:t>
      </w:r>
      <w:proofErr w:type="spellEnd"/>
      <w:r w:rsidRPr="0091066B">
        <w:rPr>
          <w:rFonts w:ascii="Arial" w:eastAsia="Times New Roman" w:hAnsi="Arial" w:cs="Arial"/>
          <w:color w:val="2D2D2D"/>
          <w:spacing w:val="1"/>
          <w:sz w:val="17"/>
          <w:szCs w:val="17"/>
        </w:rPr>
        <w:t xml:space="preserve"> организацию в сфере финансового рынка, объединяющую кредитные кооперативы.</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72"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Государственная регистрация кредитного кооператива осуществляется в порядке, определенном</w:t>
      </w:r>
      <w:r w:rsidRPr="0091066B">
        <w:rPr>
          <w:rFonts w:ascii="Arial" w:eastAsia="Times New Roman" w:hAnsi="Arial" w:cs="Arial"/>
          <w:color w:val="2D2D2D"/>
          <w:spacing w:val="1"/>
          <w:sz w:val="17"/>
        </w:rPr>
        <w:t> </w:t>
      </w:r>
      <w:hyperlink r:id="rId73" w:history="1">
        <w:r w:rsidRPr="0091066B">
          <w:rPr>
            <w:rFonts w:ascii="Arial" w:eastAsia="Times New Roman" w:hAnsi="Arial" w:cs="Arial"/>
            <w:color w:val="00466E"/>
            <w:spacing w:val="1"/>
            <w:sz w:val="17"/>
            <w:u w:val="single"/>
          </w:rPr>
          <w:t>Федеральным законом от 8 августа 2001 года N 129-ФЗ "О государственной регистрации юридических лиц и индивидуальных предпринимателей"</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(далее -</w:t>
      </w:r>
      <w:r w:rsidRPr="0091066B">
        <w:rPr>
          <w:rFonts w:ascii="Arial" w:eastAsia="Times New Roman" w:hAnsi="Arial" w:cs="Arial"/>
          <w:color w:val="2D2D2D"/>
          <w:spacing w:val="1"/>
          <w:sz w:val="17"/>
        </w:rPr>
        <w:t> </w:t>
      </w:r>
      <w:hyperlink r:id="rId74" w:history="1">
        <w:r w:rsidRPr="0091066B">
          <w:rPr>
            <w:rFonts w:ascii="Arial" w:eastAsia="Times New Roman" w:hAnsi="Arial" w:cs="Arial"/>
            <w:color w:val="00466E"/>
            <w:spacing w:val="1"/>
            <w:sz w:val="17"/>
            <w:u w:val="single"/>
          </w:rPr>
          <w:t>Федеральный закон "О государственной регистрации юридических лиц и индивидуальных предпринимателей"</w:t>
        </w:r>
      </w:hyperlink>
      <w:r w:rsidRPr="0091066B">
        <w:rPr>
          <w:rFonts w:ascii="Arial" w:eastAsia="Times New Roman" w:hAnsi="Arial" w:cs="Arial"/>
          <w:color w:val="2D2D2D"/>
          <w:spacing w:val="1"/>
          <w:sz w:val="17"/>
          <w:szCs w:val="17"/>
        </w:rPr>
        <w:t>). Кредитный кооператив считается созданным как юридическое лицо со дня внесения соответствующей записи в Единый государственный реестр юридических лиц.</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Наименование потребительского кооператива, осуществляющего деятельность, предусмотренную</w:t>
      </w:r>
      <w:r w:rsidRPr="0091066B">
        <w:rPr>
          <w:rFonts w:ascii="Arial" w:eastAsia="Times New Roman" w:hAnsi="Arial" w:cs="Arial"/>
          <w:color w:val="2D2D2D"/>
          <w:spacing w:val="1"/>
          <w:sz w:val="17"/>
        </w:rPr>
        <w:t> </w:t>
      </w:r>
      <w:hyperlink r:id="rId75" w:history="1">
        <w:r w:rsidRPr="0091066B">
          <w:rPr>
            <w:rFonts w:ascii="Arial" w:eastAsia="Times New Roman" w:hAnsi="Arial" w:cs="Arial"/>
            <w:color w:val="00466E"/>
            <w:spacing w:val="1"/>
            <w:sz w:val="17"/>
            <w:u w:val="single"/>
          </w:rPr>
          <w:t>частью 1 статьи 3 настоящего Федерального закона</w:t>
        </w:r>
      </w:hyperlink>
      <w:r w:rsidRPr="0091066B">
        <w:rPr>
          <w:rFonts w:ascii="Arial" w:eastAsia="Times New Roman" w:hAnsi="Arial" w:cs="Arial"/>
          <w:color w:val="2D2D2D"/>
          <w:spacing w:val="1"/>
          <w:sz w:val="17"/>
          <w:szCs w:val="17"/>
        </w:rPr>
        <w:t>, должно содержать словосочетание "кредитный потребительский кооператив". Организации, не отвечающие требованиям настоящего Федерального закона, не вправе использовать в своих наименованиях словосочетание "кредитный потребительский кооператив".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Кредитный кооператив, членом которого является юридическое лицо, не вправе использовать в своем наименовании словосочетание "кооператив граждан".</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Кредитный кооператив вправе в установленном настоящим Федеральным законом порядке принять решение о внесении в свой устав изменений, предусматривающих изменение вида кредитного кооператива. Изменение вида кредитного кооператива не является реорганизацией.</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8. Устав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Устав кредитного кооператива должен предусматривать:</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наименование и место нахождения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предмет и цели деятельности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3) порядок и условия приема в члены кредитного кооператива (пайщики), основания и порядок прекращения членства в кредитном кооперативе;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условия о размере паевых взносов членов кредитного кооператива (пайщиков), о составе и порядке внесения паевых и иных взносов, об ответственности членов кредитного кооператива (пайщиков) за нарушение обязательств по внесению паевых и иных взносов;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права, обязанности и ответственность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структуру, количественный состав, порядок создания, срок полномочий и компетенцию органов кредитного кооператива, порядок принятия ими решений, в том числе по вопросам, решения по которым принимаются единогласно или квалифицированным большинством голосов, а также порядок обжалования решений органов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порядок определения размера и порядок внесения дополнительного взноса для покрытия членами кредитного кооператива (пайщиками) понесенных кредитным кооперативом убытков;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порядок расчетов с членом кредитного кооператива (пайщиком) при прекращении его членства в кредитном кооперативе;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9) порядок формирования и использования фондов, образуемых в кредитном кооперативе;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10) порядок распределения доходов кредитного кооператива и выплат начислений на паевые взносы;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11) порядок созыва и сроки проведения общего собрания членов кредитного кооператива (пайщиков), порядок организации подсчета голосов;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12) порядок реорганизации и ликвидации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13) порядок ведения реестра членов кредитного кооператива (пайщиков), перечень сведений, включаемых в документы, подтверждающие членство в кредитном кооперативе;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14) иные предусмотренные настоящим Федеральным законом и другими федеральными законами положения.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w:t>
      </w:r>
      <w:proofErr w:type="gramStart"/>
      <w:r w:rsidRPr="0091066B">
        <w:rPr>
          <w:rFonts w:ascii="Arial" w:eastAsia="Times New Roman" w:hAnsi="Arial" w:cs="Arial"/>
          <w:color w:val="2D2D2D"/>
          <w:spacing w:val="1"/>
          <w:sz w:val="17"/>
          <w:szCs w:val="17"/>
        </w:rPr>
        <w:t>В уставе кредитного кооператива помимо предусмотренных</w:t>
      </w:r>
      <w:r w:rsidRPr="0091066B">
        <w:rPr>
          <w:rFonts w:ascii="Arial" w:eastAsia="Times New Roman" w:hAnsi="Arial" w:cs="Arial"/>
          <w:color w:val="2D2D2D"/>
          <w:spacing w:val="1"/>
          <w:sz w:val="17"/>
        </w:rPr>
        <w:t> </w:t>
      </w:r>
      <w:hyperlink r:id="rId76" w:history="1">
        <w:r w:rsidRPr="0091066B">
          <w:rPr>
            <w:rFonts w:ascii="Arial" w:eastAsia="Times New Roman" w:hAnsi="Arial" w:cs="Arial"/>
            <w:color w:val="00466E"/>
            <w:spacing w:val="1"/>
            <w:sz w:val="17"/>
            <w:u w:val="single"/>
          </w:rPr>
          <w:t xml:space="preserve">частью 1 настоящей </w:t>
        </w:r>
        <w:proofErr w:type="spellStart"/>
        <w:r w:rsidRPr="0091066B">
          <w:rPr>
            <w:rFonts w:ascii="Arial" w:eastAsia="Times New Roman" w:hAnsi="Arial" w:cs="Arial"/>
            <w:color w:val="00466E"/>
            <w:spacing w:val="1"/>
            <w:sz w:val="17"/>
            <w:u w:val="single"/>
          </w:rPr>
          <w:t>статьи</w:t>
        </w:r>
      </w:hyperlink>
      <w:r w:rsidRPr="0091066B">
        <w:rPr>
          <w:rFonts w:ascii="Arial" w:eastAsia="Times New Roman" w:hAnsi="Arial" w:cs="Arial"/>
          <w:color w:val="2D2D2D"/>
          <w:spacing w:val="1"/>
          <w:sz w:val="17"/>
          <w:szCs w:val="17"/>
        </w:rPr>
        <w:t>положений</w:t>
      </w:r>
      <w:proofErr w:type="spellEnd"/>
      <w:r w:rsidRPr="0091066B">
        <w:rPr>
          <w:rFonts w:ascii="Arial" w:eastAsia="Times New Roman" w:hAnsi="Arial" w:cs="Arial"/>
          <w:color w:val="2D2D2D"/>
          <w:spacing w:val="1"/>
          <w:sz w:val="17"/>
          <w:szCs w:val="17"/>
        </w:rPr>
        <w:t xml:space="preserve"> могут содержаться другие положения, регулирующие создание и деятельность кредитного кооператива и его органов и не противоречащие настоящему Федеральному закону, нормативным правовым актам Российской Федерации и нормативным актам Банка России.</w:t>
      </w:r>
      <w:proofErr w:type="gramEnd"/>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1 сентября 2013 года</w:t>
      </w:r>
      <w:r w:rsidRPr="0091066B">
        <w:rPr>
          <w:rFonts w:ascii="Arial" w:eastAsia="Times New Roman" w:hAnsi="Arial" w:cs="Arial"/>
          <w:color w:val="2D2D2D"/>
          <w:spacing w:val="1"/>
          <w:sz w:val="17"/>
        </w:rPr>
        <w:t> </w:t>
      </w:r>
      <w:hyperlink r:id="rId77"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Изменения и дополнения, внесенные в устав кредитного кооператива решением общего собрания членов кредитного кооператива (пайщиков), подлежат государственной регистрации в порядке, определенном</w:t>
      </w:r>
      <w:r w:rsidRPr="0091066B">
        <w:rPr>
          <w:rFonts w:ascii="Arial" w:eastAsia="Times New Roman" w:hAnsi="Arial" w:cs="Arial"/>
          <w:color w:val="2D2D2D"/>
          <w:spacing w:val="1"/>
          <w:sz w:val="17"/>
        </w:rPr>
        <w:t> </w:t>
      </w:r>
      <w:hyperlink r:id="rId78" w:history="1">
        <w:r w:rsidRPr="0091066B">
          <w:rPr>
            <w:rFonts w:ascii="Arial" w:eastAsia="Times New Roman" w:hAnsi="Arial" w:cs="Arial"/>
            <w:color w:val="00466E"/>
            <w:spacing w:val="1"/>
            <w:sz w:val="17"/>
            <w:u w:val="single"/>
          </w:rPr>
          <w:t>Федеральным законом "О государственной регистрации юридических лиц и индивидуальных предпринимателей"</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9. Реорганизация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Реорганизация кредитного кооператива (слияние, присоединение, разделение, выделение, преобразование) осуществляется на основании решения общего собрания членов кредитного кооператива (пайщиков) в соответствии с федеральными законами и его уставом.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В случаях, установленных федеральными законами, реорганизация кредитного кооператива в форме его разделения или выделения из его состава одного или нескольких кредитных кооперативов осуществляется по решению уполномоченных государственных органов, Банка России или по решению суда в порядке, установленном федеральными законами.</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1 сентября 2013 года</w:t>
      </w:r>
      <w:r w:rsidRPr="0091066B">
        <w:rPr>
          <w:rFonts w:ascii="Arial" w:eastAsia="Times New Roman" w:hAnsi="Arial" w:cs="Arial"/>
          <w:color w:val="2D2D2D"/>
          <w:spacing w:val="1"/>
          <w:sz w:val="17"/>
        </w:rPr>
        <w:t> </w:t>
      </w:r>
      <w:hyperlink r:id="rId79"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При реорганизации кредитного кооператива его права и обязанности переходят к правопреемникам реорганизуемого кредитного кооператива в соответствии с передаточным актом или разделительным балансом кредитного кооператива. </w:t>
      </w:r>
      <w:r w:rsidRPr="0091066B">
        <w:rPr>
          <w:rFonts w:ascii="Arial" w:eastAsia="Times New Roman" w:hAnsi="Arial" w:cs="Arial"/>
          <w:color w:val="2D2D2D"/>
          <w:spacing w:val="1"/>
          <w:sz w:val="17"/>
          <w:szCs w:val="17"/>
        </w:rPr>
        <w:lastRenderedPageBreak/>
        <w:t xml:space="preserve">Передаточный акт или разделительный баланс реорганизуемого кредитного кооператива утверждается общим собранием членов реорганизуемого кредитного кооператива (пайщиков)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реорганизуемого кредитного кооператива. </w:t>
      </w:r>
      <w:proofErr w:type="gramStart"/>
      <w:r w:rsidRPr="0091066B">
        <w:rPr>
          <w:rFonts w:ascii="Arial" w:eastAsia="Times New Roman" w:hAnsi="Arial" w:cs="Arial"/>
          <w:color w:val="2D2D2D"/>
          <w:spacing w:val="1"/>
          <w:sz w:val="17"/>
          <w:szCs w:val="17"/>
        </w:rPr>
        <w:t>Передаточный акт или разделительный баланс кредитного кооператива должен содержать положения о правопреемстве по всем обязательствам реорганизуемого кредитного кооператива, в том числе по оспариваемым обязательствам в отношении всех его кредиторов и должников, и порядок определения правопреемства в связи с изменениями состава и стоимости имущества реорганизуемого кредитного кооператива, а также в связи с возможным возникновением, изменением и прекращением прав и обязанностей реорганизуемого</w:t>
      </w:r>
      <w:proofErr w:type="gramEnd"/>
      <w:r w:rsidRPr="0091066B">
        <w:rPr>
          <w:rFonts w:ascii="Arial" w:eastAsia="Times New Roman" w:hAnsi="Arial" w:cs="Arial"/>
          <w:color w:val="2D2D2D"/>
          <w:spacing w:val="1"/>
          <w:sz w:val="17"/>
          <w:szCs w:val="17"/>
        </w:rPr>
        <w:t xml:space="preserve"> кредитного кооператива после даты, на которую составлен передаточный акт или разделительный баланс кредитного кооператива. Если разделительный баланс кредитного кооператива не дает возможность определить его правопреемника, вновь возникшие юридические лица несут солидарную ответственность по всем обязательствам реорганизуемого кредитного кооператива перед его кредиторами.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Реорганизация кредитного кооператива осуществляется в порядке, установленном решением общего собрания членов кредитного кооператива (пайщиков) о его реорганизации, или, если решение о реорганизации кредитного кооператива принято судом, в порядке, установленном решением суда. При реорганизации кредитного кооператива в форме разделения член реорганизуемого кредитного кооператива (пайщик) становится членом (пайщиком) одного из вновь возникших кредитных кооперативов. При реорганизации кредитного кооператива в форме слияния члены реорганизованных кредитных кооперативов (пайщики) становятся членами вновь возникшего кредитного кооператива (пайщиками). При реорганизации кредитного кооператива в форме присоединения члены присоединенного кредитного кооператива (пайщики) становятся членами (пайщиками) того кредитного кооператива, к которому присоединился реорганизуемый кредитный кооператив. При реорганизации кредитного кооператива в форме выделения часть членов реорганизуемого кредитного кооператива (пайщиков) становятся членами кредитного кооператива, образованного при выделении.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Кредитный кооператив вправе преобразоваться в производственный кооператив, хозяйственное общество или товарищество, некоммерческое партнерство с соблюдением требований, установленных федеральными законами. При преобразовании кредитного кооператива в производственный кооператив или некоммерческое партнерство члены реорганизуемого кредитного кооператива (пайщики) становятся членами производственного кооператива или некоммерческого партнерства. При преобразовании кредитного кооператива в хозяйственное общество или товарищество члены реорганизуемого кредитного кооператива (пайщики) становятся участниками хозяйственного общества или товарищества.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Общее собрание членов кредитного кооператива (пайщиков), реорганизуемого в форме преобразования, принимает решение о реорганизации, которое должно содержать:</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наименование, сведения о месте нахождения юридического лица, создаваемого путем реорганизации в форме преобразования;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порядок и условия преобразования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 xml:space="preserve">3) порядок обмена </w:t>
      </w:r>
      <w:proofErr w:type="spellStart"/>
      <w:r w:rsidRPr="0091066B">
        <w:rPr>
          <w:rFonts w:ascii="Arial" w:eastAsia="Times New Roman" w:hAnsi="Arial" w:cs="Arial"/>
          <w:color w:val="2D2D2D"/>
          <w:spacing w:val="1"/>
          <w:sz w:val="17"/>
          <w:szCs w:val="17"/>
        </w:rPr>
        <w:t>паенакоплений</w:t>
      </w:r>
      <w:proofErr w:type="spellEnd"/>
      <w:r w:rsidRPr="0091066B">
        <w:rPr>
          <w:rFonts w:ascii="Arial" w:eastAsia="Times New Roman" w:hAnsi="Arial" w:cs="Arial"/>
          <w:color w:val="2D2D2D"/>
          <w:spacing w:val="1"/>
          <w:sz w:val="17"/>
          <w:szCs w:val="17"/>
        </w:rPr>
        <w:t xml:space="preserve"> (паев) членов кредитного кооператива (пайщиков) на акции, доли участников в уставном капитале хозяйственного общества, складочном капитале товарищества или на паи членов производственного кооператива в случае, если осуществляется преобразование кредитного кооператива в хозяйственное общество, товарищество или в производственный кооператив, либо порядок определения состава имущества или стоимости имущества кредитного кооператива, которое вправе получить член кредитного кооператива (пайщик), преобразованного</w:t>
      </w:r>
      <w:proofErr w:type="gramEnd"/>
      <w:r w:rsidRPr="0091066B">
        <w:rPr>
          <w:rFonts w:ascii="Arial" w:eastAsia="Times New Roman" w:hAnsi="Arial" w:cs="Arial"/>
          <w:color w:val="2D2D2D"/>
          <w:spacing w:val="1"/>
          <w:sz w:val="17"/>
          <w:szCs w:val="17"/>
        </w:rPr>
        <w:t xml:space="preserve"> в некоммерческое партнерство, при прекращении его членства в некоммерческом партнерстве;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список членов контрольно-ревизионного органа создаваемого юридического лица, если в соответствии с федеральными законами и уставом создаваемого юридического лица предусмотрено наличие контрольно-ревизионного органа и образование такого органа отнесено к компетенции высшего органа управления создаваемого юридического лица;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список членов коллегиального исполнительного органа создаваемого юридического лица, если в соответствии с федеральными законами и уставом такого юридического лица предусмотрено наличие коллегиального исполнительного органа этого юридического лица и его образование отнесено к компетенции высшего органа управления такого юридического лица;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6) указание о лице, назначенном (избранном) единоличным исполнительным органом создаваемого юридического лица;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7) список членов иного органа создаваемого юридического лица (за исключением общего собрания участников хозяйственного общества или товарищества, членов производственного кооператива или членов некоммерческого партнерства), если в соответствии с федеральными законами и уставом создаваемого юридического лица предусмотрено наличие этого органа и его образование отнесено к компетенции высшего органа управления создаваемого юридического лица;</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указание об утверждении передаточного акта с приложением передаточного акта;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9) указание об утверждении учредительных документов создаваемого юридического лица с приложением учредительных документов;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10) иные не противоречащие федеральным законам положения о реорганизации кредитного кооператива в форме преобразования.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Кредитный кооператив в течение трех рабочих дней после даты принятия решения о его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кредитных кооперативов такое уведомление направляется кредитным кооперативом, последним принявшим решение о реорганизации либо определенным в решениях кредитных кооперативов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кредитный кооператив (кредитные кооперативы) находится (находятся) в процессе реорганизации.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Реорганизуемый 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кредитных кооперативов уведомление о реорганизации кредитных кооперативов опубликовывается от имени всех участвующих в реорганизации кредитных кооперативов кредитным кооперативом, последним принявшим решение о реорганизации либо определенным в решениях о реорганизации реорганизуемых кредитных кооперативов. В публикуемом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кредитного кооператива своих требований, иные сведения, предусмотренные федеральными законами.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9. Кредитор кредитного кооператива, если его требования возникли до опубликования уведомления о реорганизации кредитного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sidRPr="0091066B">
        <w:rPr>
          <w:rFonts w:ascii="Arial" w:eastAsia="Times New Roman" w:hAnsi="Arial" w:cs="Arial"/>
          <w:color w:val="2D2D2D"/>
          <w:spacing w:val="1"/>
          <w:sz w:val="17"/>
          <w:szCs w:val="17"/>
        </w:rPr>
        <w:t>возмещения</w:t>
      </w:r>
      <w:proofErr w:type="gramEnd"/>
      <w:r w:rsidRPr="0091066B">
        <w:rPr>
          <w:rFonts w:ascii="Arial" w:eastAsia="Times New Roman" w:hAnsi="Arial" w:cs="Arial"/>
          <w:color w:val="2D2D2D"/>
          <w:spacing w:val="1"/>
          <w:sz w:val="17"/>
          <w:szCs w:val="17"/>
        </w:rPr>
        <w:t xml:space="preserve"> связанных с этим убытков, за исключением случаев, установленных федеральными законами.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10.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кредитного кооператива, вновь созданные в результате реорганизации (продолжающие деятельность) кредитные кооперативы несут солидарную ответственность по обязательствам реорганизованного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11. 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кредитного кооператива в форме присоединения к нему другого кредитного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кредитного кооператива.</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10. Ликвидация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Кредитный кооператив может быть ликвидирован:</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по решению общего собрания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2) по решению суда по основаниям, предусмотренным</w:t>
      </w:r>
      <w:r w:rsidRPr="0091066B">
        <w:rPr>
          <w:rFonts w:ascii="Arial" w:eastAsia="Times New Roman" w:hAnsi="Arial" w:cs="Arial"/>
          <w:color w:val="2D2D2D"/>
          <w:spacing w:val="1"/>
          <w:sz w:val="17"/>
        </w:rPr>
        <w:t> </w:t>
      </w:r>
      <w:hyperlink r:id="rId80" w:history="1">
        <w:r w:rsidRPr="0091066B">
          <w:rPr>
            <w:rFonts w:ascii="Arial" w:eastAsia="Times New Roman" w:hAnsi="Arial" w:cs="Arial"/>
            <w:color w:val="00466E"/>
            <w:spacing w:val="1"/>
            <w:sz w:val="17"/>
            <w:u w:val="single"/>
          </w:rPr>
          <w:t>Гражданским кодексом Российской Федерации</w:t>
        </w:r>
      </w:hyperlink>
      <w:r w:rsidRPr="0091066B">
        <w:rPr>
          <w:rFonts w:ascii="Arial" w:eastAsia="Times New Roman" w:hAnsi="Arial" w:cs="Arial"/>
          <w:color w:val="2D2D2D"/>
          <w:spacing w:val="1"/>
          <w:sz w:val="17"/>
          <w:szCs w:val="17"/>
        </w:rPr>
        <w:t>, настоящим Федеральным законом и иными федеральными законами.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Ликвидация кредитного кооператива и удовлетворение требований его кредиторов осуществляются в порядке, определенном федеральными законами.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в течение шести месяцев количество членов кредитного кооператива (пайщиков) меньше минимального количества, установленного</w:t>
      </w:r>
      <w:r w:rsidRPr="0091066B">
        <w:rPr>
          <w:rFonts w:ascii="Arial" w:eastAsia="Times New Roman" w:hAnsi="Arial" w:cs="Arial"/>
          <w:color w:val="2D2D2D"/>
          <w:spacing w:val="1"/>
          <w:sz w:val="17"/>
        </w:rPr>
        <w:t> </w:t>
      </w:r>
      <w:hyperlink r:id="rId81" w:history="1">
        <w:r w:rsidRPr="0091066B">
          <w:rPr>
            <w:rFonts w:ascii="Arial" w:eastAsia="Times New Roman" w:hAnsi="Arial" w:cs="Arial"/>
            <w:color w:val="00466E"/>
            <w:spacing w:val="1"/>
            <w:sz w:val="17"/>
            <w:u w:val="single"/>
          </w:rPr>
          <w:t>частью 2 статьи 7 настоящего Федерального закона</w:t>
        </w:r>
      </w:hyperlink>
      <w:r w:rsidRPr="0091066B">
        <w:rPr>
          <w:rFonts w:ascii="Arial" w:eastAsia="Times New Roman" w:hAnsi="Arial" w:cs="Arial"/>
          <w:color w:val="2D2D2D"/>
          <w:spacing w:val="1"/>
          <w:sz w:val="17"/>
          <w:szCs w:val="17"/>
        </w:rPr>
        <w:t>, кредитный кооператив должен принять решение о ликвидации и ликвидироваться в предусмотренном настоящим Федеральным законом порядке. В случае невыполнения данного требования кредитным кооперативом его ликвидация осуществляется по решению суда.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в соответствии с законодательством Российской Федерации, регулирующим оценочную деятельность. Ликвидационная комиссия по требованию членов ликвидируемого кредитного кооператива (пайщиков) обязана предоставить им для ознакомления отчет об оценке имущества такого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После принятия решения о ликвидации кредитного кооператива этот кредитный кооператив не вправе осуществлять прием новых членов, привлекать денежные средства членов кредитного кооператива (пайщиков) и предоставлять займы. Члены кредитного кооператива (пайщики) обязаны исполнить свои обязательства перед кредитным кооперативом в сроки, установленные общим собранием членов кредитного кооператива (пайщиков), а в случае ликвидации кредитного кооператива по решению суда - в срок, установленный судом.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В случае неисполнения членом кредитного кооператива (пайщиком) своих обязательств перед кредитным кооперативом в установленный в соответствии с настоящей статьей срок кредитный кооператив (ликвидационная комиссия) вправе в судебном порядке потребовать исполнения указанных обязательств.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7. Оставшееся после удовлетворения требований кредиторов имущество кредитного кооператива подлежит распределению между его членами (пайщиками) пропорционально сумме их </w:t>
      </w:r>
      <w:proofErr w:type="spellStart"/>
      <w:r w:rsidRPr="0091066B">
        <w:rPr>
          <w:rFonts w:ascii="Arial" w:eastAsia="Times New Roman" w:hAnsi="Arial" w:cs="Arial"/>
          <w:color w:val="2D2D2D"/>
          <w:spacing w:val="1"/>
          <w:sz w:val="17"/>
          <w:szCs w:val="17"/>
        </w:rPr>
        <w:t>паенакоплений</w:t>
      </w:r>
      <w:proofErr w:type="spellEnd"/>
      <w:r w:rsidRPr="0091066B">
        <w:rPr>
          <w:rFonts w:ascii="Arial" w:eastAsia="Times New Roman" w:hAnsi="Arial" w:cs="Arial"/>
          <w:color w:val="2D2D2D"/>
          <w:spacing w:val="1"/>
          <w:sz w:val="17"/>
          <w:szCs w:val="17"/>
        </w:rPr>
        <w:t xml:space="preserve"> (паев).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Промежуточный ликвидационный баланс и окончательный ликвидационный баланс ликвидируемого кредитного кооператива утверждаются общим собранием членов кредитного кооператива (пайщиков) или органом, принявшим решение о ликвидации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9. </w:t>
      </w:r>
      <w:proofErr w:type="gramStart"/>
      <w:r w:rsidRPr="0091066B">
        <w:rPr>
          <w:rFonts w:ascii="Arial" w:eastAsia="Times New Roman" w:hAnsi="Arial" w:cs="Arial"/>
          <w:color w:val="2D2D2D"/>
          <w:spacing w:val="1"/>
          <w:sz w:val="17"/>
          <w:szCs w:val="17"/>
        </w:rPr>
        <w:t>Ликвидация кредитного кооператива считается завершенной, а кредитный кооператив - прекратившим существование после внесения записи об этом в Единый государственный реестр юридических лиц.</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10. Отношения, связанные с несостоятельностью (банкротством) кредитных кооперативов, регулируются законодательством Российской Федерации о несостоятельности (банкротстве).</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before="300" w:after="180"/>
        <w:jc w:val="center"/>
        <w:textAlignment w:val="baseline"/>
        <w:outlineLvl w:val="2"/>
        <w:rPr>
          <w:rFonts w:ascii="Arial" w:eastAsia="Times New Roman" w:hAnsi="Arial" w:cs="Arial"/>
          <w:color w:val="4C4C4C"/>
          <w:spacing w:val="1"/>
          <w:sz w:val="22"/>
          <w:szCs w:val="22"/>
        </w:rPr>
      </w:pPr>
      <w:r w:rsidRPr="0091066B">
        <w:rPr>
          <w:rFonts w:ascii="Arial" w:eastAsia="Times New Roman" w:hAnsi="Arial" w:cs="Arial"/>
          <w:color w:val="4C4C4C"/>
          <w:spacing w:val="1"/>
          <w:sz w:val="22"/>
          <w:szCs w:val="22"/>
        </w:rPr>
        <w:t>Глава 3. Членство в кредитном кооперативе (статьи 11 - 14)</w:t>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11. Порядок приема в члены кредитного кооператива (пайщики)</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Членами кредитного кооператива (пайщиками) могут быть физические лица, достигшие возраста 16 лет, и (или) юридические лица.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Заявление о приеме в члены кредитного кооператива (пайщики) подается в письменной форме в правление кредитного кооператива. В указанном заявлении должно содержаться обязательство соблюдать устав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Членство в кредитном кооперативе возникает на основании решения правления кредитного кооператива со дня внесения соответствующей записи в реестр членов кредитного кооператива (пайщиков). Такая запись в реестр членов кредитного кооператива (пайщиков) вносится после уплаты обязательного паевого взноса, а также после уплаты вступительного взноса в случае, если внесение вступительного взноса предусмотрено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4. Члену кредитного кооператива (пайщику) выдается документ, подтверждающий его членство в кредитном кооперативе. Данный документ должен содержать следующие сведения: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наименование и место нахождения кредитного кооператива, государственный регистрационный номер записи о государственной регистрации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фамилию, имя, отчество (если иное не вытекает из закона или национального обычая) члена кредитного кооператива (пайщика)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кредитного кооператива - для юридического лица;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почтовый адрес, номер телефона члена кредитного кооператива (пайщика), дату его вступления в кредитный кооператив, сумму обязательного паевого взноса и дату его внесения, регистрационный номер записи в реестре членов кредитного кооператива (пайщиков), дату выдачи документа, подтверждающего членство в кредитном кооперативе;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иные сведения, предусмотренные федеральными законами и уставом кредитного кооператива.</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12. Ведение реестра членов кредитного кооператива (пайщиков)</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Кредитный кооператив обязан вести реестр членов кредитного кооператива (пайщиков), содержащий следующие сведения: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регистрационный номер записи в реестре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фамилию, имя, отчество члена кредитного кооператива (пайщика) - для физического лица (если иное не вытекает из закона или национального обычая), наименование, место нахождения члена кредитного кооператива (пайщика) - для юридического лица;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паспортные данные или данные иного удостоверяющего личность члена кредитного кооператива (пайщика) документа - для физического лица, а также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государственный регистрационный номер записи о государственной регистрации юридического лица, дату записи о создании в Едином государственном реестре юридических лиц, идентификационный номер налогоплательщика - для юридического лица;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почтовый адрес, номер телефона члена кредитного кооператива (пайщика);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дату вступления в кредитный кооператив и дату прекращения членства в кредитном кооперативе;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иные предусмотренные уставом кредитного кооператива сведения.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При прекращении членства в кредитном кооперативе в реестр членов кредитного кооператива (пайщиков) вносится соответствующая запись.</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13. Права и обязанности члена кредитного кооператива (пайщика)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Член кредитного кооператива (пайщик) имеет право:</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получать займы на условиях, предусмотренных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 пользоваться иными услугами, предоставляемыми кредитным кооперативом;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вносить в паевой фонд кредитного кооператива добровольные паевые взносы в порядке, определенном уставом кредитного кооператива, передавать денежные средства кредитному кооперативу на основании договора займа, а также на основании иных договоров, предусмотренных настоящим Федеральным законом;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3) участвовать в управлении кредитным кооперативом, в том числе в работе общего собрания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а) инициировать созыв общего собрания членов кредитного кооператива (пайщиков) в порядке, определенном</w:t>
      </w:r>
      <w:r w:rsidRPr="0091066B">
        <w:rPr>
          <w:rFonts w:ascii="Arial" w:eastAsia="Times New Roman" w:hAnsi="Arial" w:cs="Arial"/>
          <w:color w:val="2D2D2D"/>
          <w:spacing w:val="1"/>
          <w:sz w:val="17"/>
        </w:rPr>
        <w:t> </w:t>
      </w:r>
      <w:hyperlink r:id="rId82" w:history="1">
        <w:r w:rsidRPr="0091066B">
          <w:rPr>
            <w:rFonts w:ascii="Arial" w:eastAsia="Times New Roman" w:hAnsi="Arial" w:cs="Arial"/>
            <w:color w:val="00466E"/>
            <w:spacing w:val="1"/>
            <w:sz w:val="17"/>
            <w:u w:val="single"/>
          </w:rPr>
          <w:t>статьей 18 настоящего Федерального закона</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б) участвовать в обсуждении повестки дня и вносить предложения по повестке дня общего собрания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в) голосовать по всем вопросам, вынесенным на общее собрание членов кредитного кооператива (пайщиков), с правом одного голоса;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г) избирать и быть избранным в органы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(пайщиков), годовой  бухгалтерской (финансовой)  отчетностью кредитного кооператива, со сметой доходов и расходов на содержание кредитного кооператива и с отчетом о ее исполнении;</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(Пункт в редакции, введенной в действие с 22 июня 2014 года</w:t>
      </w:r>
      <w:r w:rsidRPr="0091066B">
        <w:rPr>
          <w:rFonts w:ascii="Arial" w:eastAsia="Times New Roman" w:hAnsi="Arial" w:cs="Arial"/>
          <w:color w:val="2D2D2D"/>
          <w:spacing w:val="1"/>
          <w:sz w:val="17"/>
        </w:rPr>
        <w:t> </w:t>
      </w:r>
      <w:hyperlink r:id="rId83"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5) получить сумму </w:t>
      </w:r>
      <w:proofErr w:type="spellStart"/>
      <w:r w:rsidRPr="0091066B">
        <w:rPr>
          <w:rFonts w:ascii="Arial" w:eastAsia="Times New Roman" w:hAnsi="Arial" w:cs="Arial"/>
          <w:color w:val="2D2D2D"/>
          <w:spacing w:val="1"/>
          <w:sz w:val="17"/>
          <w:szCs w:val="17"/>
        </w:rPr>
        <w:t>паенакопления</w:t>
      </w:r>
      <w:proofErr w:type="spellEnd"/>
      <w:r w:rsidRPr="0091066B">
        <w:rPr>
          <w:rFonts w:ascii="Arial" w:eastAsia="Times New Roman" w:hAnsi="Arial" w:cs="Arial"/>
          <w:color w:val="2D2D2D"/>
          <w:spacing w:val="1"/>
          <w:sz w:val="17"/>
          <w:szCs w:val="17"/>
        </w:rPr>
        <w:t xml:space="preserve"> (пая) в случае прекращения членства в кредитном кооперативе в порядке, предусмотренном</w:t>
      </w:r>
      <w:r w:rsidRPr="0091066B">
        <w:rPr>
          <w:rFonts w:ascii="Arial" w:eastAsia="Times New Roman" w:hAnsi="Arial" w:cs="Arial"/>
          <w:color w:val="2D2D2D"/>
          <w:spacing w:val="1"/>
          <w:sz w:val="17"/>
        </w:rPr>
        <w:t> </w:t>
      </w:r>
      <w:hyperlink r:id="rId84" w:history="1">
        <w:r w:rsidRPr="0091066B">
          <w:rPr>
            <w:rFonts w:ascii="Arial" w:eastAsia="Times New Roman" w:hAnsi="Arial" w:cs="Arial"/>
            <w:color w:val="00466E"/>
            <w:spacing w:val="1"/>
            <w:sz w:val="17"/>
            <w:u w:val="single"/>
          </w:rPr>
          <w:t>частью 4 статьи 14 настоящего Федерального закона</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осуществлять другие права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(Пункт в редакции, введенной в действие с 1 сентября 2013 года</w:t>
      </w:r>
      <w:r w:rsidRPr="0091066B">
        <w:rPr>
          <w:rFonts w:ascii="Arial" w:eastAsia="Times New Roman" w:hAnsi="Arial" w:cs="Arial"/>
          <w:color w:val="2D2D2D"/>
          <w:spacing w:val="1"/>
          <w:sz w:val="17"/>
        </w:rPr>
        <w:t> </w:t>
      </w:r>
      <w:hyperlink r:id="rId85"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Член кредитного кооператива (пайщик) обязан:</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соблюдать устав кредитного кооператива и выполнять решения органов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2) 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w:t>
      </w:r>
      <w:r w:rsidRPr="0091066B">
        <w:rPr>
          <w:rFonts w:ascii="Arial" w:eastAsia="Times New Roman" w:hAnsi="Arial" w:cs="Arial"/>
          <w:color w:val="2D2D2D"/>
          <w:spacing w:val="1"/>
          <w:sz w:val="17"/>
        </w:rPr>
        <w:t> </w:t>
      </w:r>
      <w:hyperlink r:id="rId86" w:history="1">
        <w:r w:rsidRPr="0091066B">
          <w:rPr>
            <w:rFonts w:ascii="Arial" w:eastAsia="Times New Roman" w:hAnsi="Arial" w:cs="Arial"/>
            <w:color w:val="00466E"/>
            <w:spacing w:val="1"/>
            <w:sz w:val="17"/>
            <w:u w:val="single"/>
          </w:rPr>
          <w:t>пунктом 4 статьи 116 Гражданского кодекса Российской Федерации</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солидарно с другими членами кредитного кооператива (пайщиками) нести субсидиарную ответственность по обязательствам кредитного кооператива в пределах невнесенной части дополнительного взноса;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своевременно возвращать полученные от кредитного кооператива займы, а при прекращении членства в кредитном кооперативе досрочно возвратить полученные от кредитного кооператива займы;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исполнять другие обязанности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(Пункт в редакции, введенной в действие с 1 сентября 2013 года</w:t>
      </w:r>
      <w:r w:rsidRPr="0091066B">
        <w:rPr>
          <w:rFonts w:ascii="Arial" w:eastAsia="Times New Roman" w:hAnsi="Arial" w:cs="Arial"/>
          <w:color w:val="2D2D2D"/>
          <w:spacing w:val="1"/>
          <w:sz w:val="17"/>
        </w:rPr>
        <w:t> </w:t>
      </w:r>
      <w:hyperlink r:id="rId87"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14. Прекращение членства в кредитном кооперативе</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Членство в кредитном кооперативе прекращается в случае: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выхода из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исключения из членов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ликвидации или прекращения в результате реорганизации юридического лица - члена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4) 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регистрирующего органа в порядке, предусмотренном</w:t>
      </w:r>
      <w:r w:rsidRPr="0091066B">
        <w:rPr>
          <w:rFonts w:ascii="Arial" w:eastAsia="Times New Roman" w:hAnsi="Arial" w:cs="Arial"/>
          <w:color w:val="2D2D2D"/>
          <w:spacing w:val="1"/>
          <w:sz w:val="17"/>
        </w:rPr>
        <w:t> </w:t>
      </w:r>
      <w:hyperlink r:id="rId88" w:history="1">
        <w:r w:rsidRPr="0091066B">
          <w:rPr>
            <w:rFonts w:ascii="Arial" w:eastAsia="Times New Roman" w:hAnsi="Arial" w:cs="Arial"/>
            <w:color w:val="00466E"/>
            <w:spacing w:val="1"/>
            <w:sz w:val="17"/>
            <w:u w:val="single"/>
          </w:rPr>
          <w:t>статьей 21_1 Федерального закона "О государственной регистрации юридических лиц и индивидуальных предпринимателей"</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смерти члена кредитного кооператива (пайщика) - физического лица или объявления его умершим в установленном федеральным законом порядке;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прекращения кредитного кооператива в результате его реорганизации;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ликвидации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w:t>
      </w:r>
      <w:r w:rsidRPr="0091066B">
        <w:rPr>
          <w:rFonts w:ascii="Arial" w:eastAsia="Times New Roman" w:hAnsi="Arial" w:cs="Arial"/>
          <w:color w:val="2D2D2D"/>
          <w:spacing w:val="1"/>
          <w:sz w:val="17"/>
        </w:rPr>
        <w:t> </w:t>
      </w:r>
      <w:hyperlink r:id="rId89" w:history="1">
        <w:r w:rsidRPr="0091066B">
          <w:rPr>
            <w:rFonts w:ascii="Arial" w:eastAsia="Times New Roman" w:hAnsi="Arial" w:cs="Arial"/>
            <w:color w:val="00466E"/>
            <w:spacing w:val="1"/>
            <w:sz w:val="17"/>
            <w:u w:val="single"/>
          </w:rPr>
          <w:t>статьей 21_1 Федерального закона "О государственной регистрации юридических лиц и индивидуальных предпринимателей"</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Заявление о выходе из кредитного кооператива подается в письменной форме в правление кредитного кооператива. Порядок выхода из кредитного кооператива определяется уставом кредитного кооператива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В случае неисполнения членом кредитного кооператива (пайщиком) обязанностей, предусмотренных</w:t>
      </w:r>
      <w:r w:rsidRPr="0091066B">
        <w:rPr>
          <w:rFonts w:ascii="Arial" w:eastAsia="Times New Roman" w:hAnsi="Arial" w:cs="Arial"/>
          <w:color w:val="2D2D2D"/>
          <w:spacing w:val="1"/>
          <w:sz w:val="17"/>
        </w:rPr>
        <w:t> </w:t>
      </w:r>
      <w:hyperlink r:id="rId90" w:history="1">
        <w:r w:rsidRPr="0091066B">
          <w:rPr>
            <w:rFonts w:ascii="Arial" w:eastAsia="Times New Roman" w:hAnsi="Arial" w:cs="Arial"/>
            <w:color w:val="00466E"/>
            <w:spacing w:val="1"/>
            <w:sz w:val="17"/>
            <w:u w:val="single"/>
          </w:rPr>
          <w:t>частью 2 статьи 13 настоящего Федерального закона</w:t>
        </w:r>
      </w:hyperlink>
      <w:r w:rsidRPr="0091066B">
        <w:rPr>
          <w:rFonts w:ascii="Arial" w:eastAsia="Times New Roman" w:hAnsi="Arial" w:cs="Arial"/>
          <w:color w:val="2D2D2D"/>
          <w:spacing w:val="1"/>
          <w:sz w:val="17"/>
          <w:szCs w:val="17"/>
        </w:rPr>
        <w:t>, правление кредитного кооператива вправе исключить его из членов кредитного кооператива (пайщиков). Решение об исключении из членов кредитного кооператива (пайщиков) может быть оспорено в судебном порядке.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4. </w:t>
      </w:r>
      <w:proofErr w:type="gramStart"/>
      <w:r w:rsidRPr="0091066B">
        <w:rPr>
          <w:rFonts w:ascii="Arial" w:eastAsia="Times New Roman" w:hAnsi="Arial" w:cs="Arial"/>
          <w:color w:val="2D2D2D"/>
          <w:spacing w:val="1"/>
          <w:sz w:val="17"/>
          <w:szCs w:val="17"/>
        </w:rPr>
        <w:t>При прекращении членства в кредитном кооперативе в случаях, предусмотренных</w:t>
      </w:r>
      <w:r w:rsidRPr="0091066B">
        <w:rPr>
          <w:rFonts w:ascii="Arial" w:eastAsia="Times New Roman" w:hAnsi="Arial" w:cs="Arial"/>
          <w:color w:val="2D2D2D"/>
          <w:spacing w:val="1"/>
          <w:sz w:val="17"/>
        </w:rPr>
        <w:t> </w:t>
      </w:r>
      <w:hyperlink r:id="rId91" w:history="1">
        <w:r w:rsidRPr="0091066B">
          <w:rPr>
            <w:rFonts w:ascii="Arial" w:eastAsia="Times New Roman" w:hAnsi="Arial" w:cs="Arial"/>
            <w:color w:val="00466E"/>
            <w:spacing w:val="1"/>
            <w:sz w:val="17"/>
            <w:u w:val="single"/>
          </w:rPr>
          <w:t>пунктами 1</w:t>
        </w:r>
      </w:hyperlink>
      <w:r w:rsidRPr="0091066B">
        <w:rPr>
          <w:rFonts w:ascii="Arial" w:eastAsia="Times New Roman" w:hAnsi="Arial" w:cs="Arial"/>
          <w:color w:val="2D2D2D"/>
          <w:spacing w:val="1"/>
          <w:sz w:val="17"/>
          <w:szCs w:val="17"/>
        </w:rPr>
        <w:t>-</w:t>
      </w:r>
      <w:hyperlink r:id="rId92" w:history="1">
        <w:r w:rsidRPr="0091066B">
          <w:rPr>
            <w:rFonts w:ascii="Arial" w:eastAsia="Times New Roman" w:hAnsi="Arial" w:cs="Arial"/>
            <w:color w:val="00466E"/>
            <w:spacing w:val="1"/>
            <w:sz w:val="17"/>
            <w:u w:val="single"/>
          </w:rPr>
          <w:t>3 части 1 настоящей статьи</w:t>
        </w:r>
      </w:hyperlink>
      <w:r w:rsidRPr="0091066B">
        <w:rPr>
          <w:rFonts w:ascii="Arial" w:eastAsia="Times New Roman" w:hAnsi="Arial" w:cs="Arial"/>
          <w:color w:val="2D2D2D"/>
          <w:spacing w:val="1"/>
          <w:sz w:val="17"/>
          <w:szCs w:val="17"/>
        </w:rPr>
        <w:t xml:space="preserve">, члену кредитного кооператива (пайщику) выплачивается сумма его </w:t>
      </w:r>
      <w:proofErr w:type="spellStart"/>
      <w:r w:rsidRPr="0091066B">
        <w:rPr>
          <w:rFonts w:ascii="Arial" w:eastAsia="Times New Roman" w:hAnsi="Arial" w:cs="Arial"/>
          <w:color w:val="2D2D2D"/>
          <w:spacing w:val="1"/>
          <w:sz w:val="17"/>
          <w:szCs w:val="17"/>
        </w:rPr>
        <w:t>паенакопления</w:t>
      </w:r>
      <w:proofErr w:type="spellEnd"/>
      <w:r w:rsidRPr="0091066B">
        <w:rPr>
          <w:rFonts w:ascii="Arial" w:eastAsia="Times New Roman" w:hAnsi="Arial" w:cs="Arial"/>
          <w:color w:val="2D2D2D"/>
          <w:spacing w:val="1"/>
          <w:sz w:val="17"/>
          <w:szCs w:val="17"/>
        </w:rPr>
        <w:t xml:space="preserve">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w:t>
      </w:r>
      <w:proofErr w:type="gramEnd"/>
      <w:r w:rsidRPr="0091066B">
        <w:rPr>
          <w:rFonts w:ascii="Arial" w:eastAsia="Times New Roman" w:hAnsi="Arial" w:cs="Arial"/>
          <w:color w:val="2D2D2D"/>
          <w:spacing w:val="1"/>
          <w:sz w:val="17"/>
          <w:szCs w:val="17"/>
        </w:rPr>
        <w:t xml:space="preserve">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кредитного кооператива (пайщиков). </w:t>
      </w:r>
      <w:proofErr w:type="gramStart"/>
      <w:r w:rsidRPr="0091066B">
        <w:rPr>
          <w:rFonts w:ascii="Arial" w:eastAsia="Times New Roman" w:hAnsi="Arial" w:cs="Arial"/>
          <w:color w:val="2D2D2D"/>
          <w:spacing w:val="1"/>
          <w:sz w:val="17"/>
          <w:szCs w:val="17"/>
        </w:rPr>
        <w:t>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членов кредитного кооператива (пайщиков)  бухгалтерской (финансовой)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w:t>
      </w:r>
      <w:proofErr w:type="gramEnd"/>
      <w:r w:rsidRPr="0091066B">
        <w:rPr>
          <w:rFonts w:ascii="Arial" w:eastAsia="Times New Roman" w:hAnsi="Arial" w:cs="Arial"/>
          <w:color w:val="2D2D2D"/>
          <w:spacing w:val="1"/>
          <w:sz w:val="17"/>
          <w:szCs w:val="17"/>
        </w:rPr>
        <w:t xml:space="preserve">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w:t>
      </w:r>
      <w:proofErr w:type="gramStart"/>
      <w:r w:rsidRPr="0091066B">
        <w:rPr>
          <w:rFonts w:ascii="Arial" w:eastAsia="Times New Roman" w:hAnsi="Arial" w:cs="Arial"/>
          <w:color w:val="2D2D2D"/>
          <w:spacing w:val="1"/>
          <w:sz w:val="17"/>
          <w:szCs w:val="17"/>
        </w:rPr>
        <w:t xml:space="preserve">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w:t>
      </w:r>
      <w:proofErr w:type="spellStart"/>
      <w:r w:rsidRPr="0091066B">
        <w:rPr>
          <w:rFonts w:ascii="Arial" w:eastAsia="Times New Roman" w:hAnsi="Arial" w:cs="Arial"/>
          <w:color w:val="2D2D2D"/>
          <w:spacing w:val="1"/>
          <w:sz w:val="17"/>
          <w:szCs w:val="17"/>
        </w:rPr>
        <w:t>паенакопления</w:t>
      </w:r>
      <w:proofErr w:type="spellEnd"/>
      <w:r w:rsidRPr="0091066B">
        <w:rPr>
          <w:rFonts w:ascii="Arial" w:eastAsia="Times New Roman" w:hAnsi="Arial" w:cs="Arial"/>
          <w:color w:val="2D2D2D"/>
          <w:spacing w:val="1"/>
          <w:sz w:val="17"/>
          <w:szCs w:val="17"/>
        </w:rPr>
        <w:t xml:space="preserve">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roofErr w:type="gramEnd"/>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(Пункт в редакции, введенной в действие с 22 июня 2014 года</w:t>
      </w:r>
      <w:r w:rsidRPr="0091066B">
        <w:rPr>
          <w:rFonts w:ascii="Arial" w:eastAsia="Times New Roman" w:hAnsi="Arial" w:cs="Arial"/>
          <w:color w:val="2D2D2D"/>
          <w:spacing w:val="1"/>
          <w:sz w:val="17"/>
        </w:rPr>
        <w:t> </w:t>
      </w:r>
      <w:hyperlink r:id="rId93"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5. </w:t>
      </w:r>
      <w:proofErr w:type="gramStart"/>
      <w:r w:rsidRPr="0091066B">
        <w:rPr>
          <w:rFonts w:ascii="Arial" w:eastAsia="Times New Roman" w:hAnsi="Arial" w:cs="Arial"/>
          <w:color w:val="2D2D2D"/>
          <w:spacing w:val="1"/>
          <w:sz w:val="17"/>
          <w:szCs w:val="17"/>
        </w:rPr>
        <w:t xml:space="preserve">В случае смерти члена кредитного кооператива (пайщика) - физического лица или объявления его умершим в установленном федеральным законом порядке его наследнику, если он не является членом данного кредитного кооператива (пайщиком) и не хочет или не может им стать, выплачивается сумма </w:t>
      </w:r>
      <w:proofErr w:type="spellStart"/>
      <w:r w:rsidRPr="0091066B">
        <w:rPr>
          <w:rFonts w:ascii="Arial" w:eastAsia="Times New Roman" w:hAnsi="Arial" w:cs="Arial"/>
          <w:color w:val="2D2D2D"/>
          <w:spacing w:val="1"/>
          <w:sz w:val="17"/>
          <w:szCs w:val="17"/>
        </w:rPr>
        <w:t>паенакопления</w:t>
      </w:r>
      <w:proofErr w:type="spellEnd"/>
      <w:r w:rsidRPr="0091066B">
        <w:rPr>
          <w:rFonts w:ascii="Arial" w:eastAsia="Times New Roman" w:hAnsi="Arial" w:cs="Arial"/>
          <w:color w:val="2D2D2D"/>
          <w:spacing w:val="1"/>
          <w:sz w:val="17"/>
          <w:szCs w:val="17"/>
        </w:rPr>
        <w:t xml:space="preserve"> (пая) умершего члена кредитного кооператива (пайщика).</w:t>
      </w:r>
      <w:proofErr w:type="gramEnd"/>
      <w:r w:rsidRPr="0091066B">
        <w:rPr>
          <w:rFonts w:ascii="Arial" w:eastAsia="Times New Roman" w:hAnsi="Arial" w:cs="Arial"/>
          <w:color w:val="2D2D2D"/>
          <w:spacing w:val="1"/>
          <w:sz w:val="17"/>
          <w:szCs w:val="17"/>
        </w:rPr>
        <w:t xml:space="preserve"> Размер такого </w:t>
      </w:r>
      <w:proofErr w:type="spellStart"/>
      <w:r w:rsidRPr="0091066B">
        <w:rPr>
          <w:rFonts w:ascii="Arial" w:eastAsia="Times New Roman" w:hAnsi="Arial" w:cs="Arial"/>
          <w:color w:val="2D2D2D"/>
          <w:spacing w:val="1"/>
          <w:sz w:val="17"/>
          <w:szCs w:val="17"/>
        </w:rPr>
        <w:t>паенакопления</w:t>
      </w:r>
      <w:proofErr w:type="spellEnd"/>
      <w:r w:rsidRPr="0091066B">
        <w:rPr>
          <w:rFonts w:ascii="Arial" w:eastAsia="Times New Roman" w:hAnsi="Arial" w:cs="Arial"/>
          <w:color w:val="2D2D2D"/>
          <w:spacing w:val="1"/>
          <w:sz w:val="17"/>
          <w:szCs w:val="17"/>
        </w:rPr>
        <w:t xml:space="preserve"> (пая) определяется в порядке, установленном</w:t>
      </w:r>
      <w:r w:rsidRPr="0091066B">
        <w:rPr>
          <w:rFonts w:ascii="Arial" w:eastAsia="Times New Roman" w:hAnsi="Arial" w:cs="Arial"/>
          <w:color w:val="2D2D2D"/>
          <w:spacing w:val="1"/>
          <w:sz w:val="17"/>
        </w:rPr>
        <w:t> </w:t>
      </w:r>
      <w:hyperlink r:id="rId94" w:history="1">
        <w:r w:rsidRPr="0091066B">
          <w:rPr>
            <w:rFonts w:ascii="Arial" w:eastAsia="Times New Roman" w:hAnsi="Arial" w:cs="Arial"/>
            <w:color w:val="00466E"/>
            <w:spacing w:val="1"/>
            <w:sz w:val="17"/>
            <w:u w:val="single"/>
          </w:rPr>
          <w:t>частью 4 настоящей статьи</w:t>
        </w:r>
      </w:hyperlink>
      <w:r w:rsidRPr="0091066B">
        <w:rPr>
          <w:rFonts w:ascii="Arial" w:eastAsia="Times New Roman" w:hAnsi="Arial" w:cs="Arial"/>
          <w:color w:val="2D2D2D"/>
          <w:spacing w:val="1"/>
          <w:sz w:val="17"/>
          <w:szCs w:val="17"/>
        </w:rPr>
        <w:t xml:space="preserve">. В случае, если </w:t>
      </w:r>
      <w:proofErr w:type="spellStart"/>
      <w:r w:rsidRPr="0091066B">
        <w:rPr>
          <w:rFonts w:ascii="Arial" w:eastAsia="Times New Roman" w:hAnsi="Arial" w:cs="Arial"/>
          <w:color w:val="2D2D2D"/>
          <w:spacing w:val="1"/>
          <w:sz w:val="17"/>
          <w:szCs w:val="17"/>
        </w:rPr>
        <w:t>паенакопление</w:t>
      </w:r>
      <w:proofErr w:type="spellEnd"/>
      <w:r w:rsidRPr="0091066B">
        <w:rPr>
          <w:rFonts w:ascii="Arial" w:eastAsia="Times New Roman" w:hAnsi="Arial" w:cs="Arial"/>
          <w:color w:val="2D2D2D"/>
          <w:spacing w:val="1"/>
          <w:sz w:val="17"/>
          <w:szCs w:val="17"/>
        </w:rPr>
        <w:t xml:space="preserve"> (пай) умершего члена кредитного кооператива (пайщика) перешло к нескольким его наследникам, наследник, который имеет право быть принятым в члены кредитного кооператива (пайщики), определяется соглашением между всеми наследниками или решением суда.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ни один из наследников не воспользовался правом быть принятым в члены кредитного кооператива (пайщики), кредитный кооператив выплачивает наследникам причитающиеся им в соответствии с наследственными долями доли </w:t>
      </w:r>
      <w:proofErr w:type="spellStart"/>
      <w:r w:rsidRPr="0091066B">
        <w:rPr>
          <w:rFonts w:ascii="Arial" w:eastAsia="Times New Roman" w:hAnsi="Arial" w:cs="Arial"/>
          <w:color w:val="2D2D2D"/>
          <w:spacing w:val="1"/>
          <w:sz w:val="17"/>
          <w:szCs w:val="17"/>
        </w:rPr>
        <w:t>паенакопления</w:t>
      </w:r>
      <w:proofErr w:type="spellEnd"/>
      <w:r w:rsidRPr="0091066B">
        <w:rPr>
          <w:rFonts w:ascii="Arial" w:eastAsia="Times New Roman" w:hAnsi="Arial" w:cs="Arial"/>
          <w:color w:val="2D2D2D"/>
          <w:spacing w:val="1"/>
          <w:sz w:val="17"/>
          <w:szCs w:val="17"/>
        </w:rPr>
        <w:t xml:space="preserve"> (пая) умершего члена кредитного кооператива (пайщика). </w:t>
      </w:r>
      <w:proofErr w:type="gramStart"/>
      <w:r w:rsidRPr="0091066B">
        <w:rPr>
          <w:rFonts w:ascii="Arial" w:eastAsia="Times New Roman" w:hAnsi="Arial" w:cs="Arial"/>
          <w:color w:val="2D2D2D"/>
          <w:spacing w:val="1"/>
          <w:sz w:val="17"/>
          <w:szCs w:val="17"/>
        </w:rPr>
        <w:t xml:space="preserve">В случае отсутствия наследников у умершего члена кредитного кооператива (пайщика) порядок наследования его </w:t>
      </w:r>
      <w:proofErr w:type="spellStart"/>
      <w:r w:rsidRPr="0091066B">
        <w:rPr>
          <w:rFonts w:ascii="Arial" w:eastAsia="Times New Roman" w:hAnsi="Arial" w:cs="Arial"/>
          <w:color w:val="2D2D2D"/>
          <w:spacing w:val="1"/>
          <w:sz w:val="17"/>
          <w:szCs w:val="17"/>
        </w:rPr>
        <w:t>паенакопления</w:t>
      </w:r>
      <w:proofErr w:type="spellEnd"/>
      <w:r w:rsidRPr="0091066B">
        <w:rPr>
          <w:rFonts w:ascii="Arial" w:eastAsia="Times New Roman" w:hAnsi="Arial" w:cs="Arial"/>
          <w:color w:val="2D2D2D"/>
          <w:spacing w:val="1"/>
          <w:sz w:val="17"/>
          <w:szCs w:val="17"/>
        </w:rPr>
        <w:t xml:space="preserve"> (пая) определяется в соответствии с</w:t>
      </w:r>
      <w:r w:rsidRPr="0091066B">
        <w:rPr>
          <w:rFonts w:ascii="Arial" w:eastAsia="Times New Roman" w:hAnsi="Arial" w:cs="Arial"/>
          <w:color w:val="2D2D2D"/>
          <w:spacing w:val="1"/>
          <w:sz w:val="17"/>
        </w:rPr>
        <w:t> </w:t>
      </w:r>
      <w:hyperlink r:id="rId95" w:history="1">
        <w:r w:rsidRPr="0091066B">
          <w:rPr>
            <w:rFonts w:ascii="Arial" w:eastAsia="Times New Roman" w:hAnsi="Arial" w:cs="Arial"/>
            <w:color w:val="00466E"/>
            <w:spacing w:val="1"/>
            <w:sz w:val="17"/>
            <w:u w:val="single"/>
          </w:rPr>
          <w:t>Гражданским кодексом Российской Федерации</w:t>
        </w:r>
      </w:hyperlink>
      <w:r w:rsidRPr="0091066B">
        <w:rPr>
          <w:rFonts w:ascii="Arial" w:eastAsia="Times New Roman" w:hAnsi="Arial" w:cs="Arial"/>
          <w:color w:val="2D2D2D"/>
          <w:spacing w:val="1"/>
          <w:sz w:val="17"/>
          <w:szCs w:val="17"/>
        </w:rPr>
        <w:t xml:space="preserve">. В случае, если кредитный кооператив имеет обязательства перед умершим членом кредитного кооператива (пайщиком) по договорам займа или иным договорам, наследование и выплата </w:t>
      </w:r>
      <w:r w:rsidRPr="0091066B">
        <w:rPr>
          <w:rFonts w:ascii="Arial" w:eastAsia="Times New Roman" w:hAnsi="Arial" w:cs="Arial"/>
          <w:color w:val="2D2D2D"/>
          <w:spacing w:val="1"/>
          <w:sz w:val="17"/>
          <w:szCs w:val="17"/>
        </w:rPr>
        <w:lastRenderedPageBreak/>
        <w:t>денежных средств по этим обязательствам осуществляются в порядке, предусмотренном настоящим Федеральным законом для наследования и</w:t>
      </w:r>
      <w:proofErr w:type="gramEnd"/>
      <w:r w:rsidRPr="0091066B">
        <w:rPr>
          <w:rFonts w:ascii="Arial" w:eastAsia="Times New Roman" w:hAnsi="Arial" w:cs="Arial"/>
          <w:color w:val="2D2D2D"/>
          <w:spacing w:val="1"/>
          <w:sz w:val="17"/>
          <w:szCs w:val="17"/>
        </w:rPr>
        <w:t xml:space="preserve"> выплаты </w:t>
      </w:r>
      <w:proofErr w:type="spellStart"/>
      <w:r w:rsidRPr="0091066B">
        <w:rPr>
          <w:rFonts w:ascii="Arial" w:eastAsia="Times New Roman" w:hAnsi="Arial" w:cs="Arial"/>
          <w:color w:val="2D2D2D"/>
          <w:spacing w:val="1"/>
          <w:sz w:val="17"/>
          <w:szCs w:val="17"/>
        </w:rPr>
        <w:t>паенакопления</w:t>
      </w:r>
      <w:proofErr w:type="spellEnd"/>
      <w:r w:rsidRPr="0091066B">
        <w:rPr>
          <w:rFonts w:ascii="Arial" w:eastAsia="Times New Roman" w:hAnsi="Arial" w:cs="Arial"/>
          <w:color w:val="2D2D2D"/>
          <w:spacing w:val="1"/>
          <w:sz w:val="17"/>
          <w:szCs w:val="17"/>
        </w:rPr>
        <w:t xml:space="preserve"> (пая) умершего члена кредитного кооператива (пайщика).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before="300" w:after="180"/>
        <w:jc w:val="center"/>
        <w:textAlignment w:val="baseline"/>
        <w:outlineLvl w:val="2"/>
        <w:rPr>
          <w:rFonts w:ascii="Arial" w:eastAsia="Times New Roman" w:hAnsi="Arial" w:cs="Arial"/>
          <w:color w:val="4C4C4C"/>
          <w:spacing w:val="1"/>
          <w:sz w:val="22"/>
          <w:szCs w:val="22"/>
        </w:rPr>
      </w:pPr>
      <w:r w:rsidRPr="0091066B">
        <w:rPr>
          <w:rFonts w:ascii="Arial" w:eastAsia="Times New Roman" w:hAnsi="Arial" w:cs="Arial"/>
          <w:color w:val="4C4C4C"/>
          <w:spacing w:val="1"/>
          <w:sz w:val="22"/>
          <w:szCs w:val="22"/>
        </w:rPr>
        <w:t>Глава 4. Управление кредитным кооперативом (статьи 15 - 24)</w:t>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15. Органы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w:t>
      </w:r>
      <w:proofErr w:type="gramStart"/>
      <w:r w:rsidRPr="0091066B">
        <w:rPr>
          <w:rFonts w:ascii="Arial" w:eastAsia="Times New Roman" w:hAnsi="Arial" w:cs="Arial"/>
          <w:color w:val="2D2D2D"/>
          <w:spacing w:val="1"/>
          <w:sz w:val="17"/>
          <w:szCs w:val="17"/>
        </w:rPr>
        <w:t>Органами кредитного кооператива являются общее собрание членов кредитного кооператива (пайщиков), правление кредитного кооператива, единоличный исполнительный орган кредитного кооператива, контрольно-ревизионный орган кредитного кооператива (наблюдательный совет кредитного кооператива, ревизионная комиссия или ревизор кредитного кооператива) (далее также - контрольно-ревизионный орган), а также иные органы, предусмотренные настоящим Федеральным законом, уставом кредитного кооператива и внутренними нормативными документами кредитного кооператива.</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Структура, порядок создания и деятельности органов кредитного кооператива, их полномочия устанавливаются настоящим Федеральным законом, уставом кредитного кооператива и внутренними нормативными документами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Решения органов кредитного кооператива в отношении члена кредитного кооператива (пайщика) могут быть обжалованы на общем собрании кредитного кооператива в порядке, предусмотренном уставом кредитного кооператива, либо оспорены в судебном порядке.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В состав правления кредитного кооператива, контрольно-ревизионного органа кредитного кооператива (наблюдательного совета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16. Заинтересованные лица. Конфликт интересов</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w:t>
      </w:r>
      <w:proofErr w:type="gramStart"/>
      <w:r w:rsidRPr="0091066B">
        <w:rPr>
          <w:rFonts w:ascii="Arial" w:eastAsia="Times New Roman" w:hAnsi="Arial" w:cs="Arial"/>
          <w:color w:val="2D2D2D"/>
          <w:spacing w:val="1"/>
          <w:sz w:val="17"/>
          <w:szCs w:val="17"/>
        </w:rPr>
        <w:t xml:space="preserve">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w:t>
      </w:r>
      <w:proofErr w:type="spellStart"/>
      <w:r w:rsidRPr="0091066B">
        <w:rPr>
          <w:rFonts w:ascii="Arial" w:eastAsia="Times New Roman" w:hAnsi="Arial" w:cs="Arial"/>
          <w:color w:val="2D2D2D"/>
          <w:spacing w:val="1"/>
          <w:sz w:val="17"/>
          <w:szCs w:val="17"/>
        </w:rPr>
        <w:t>неполнородными</w:t>
      </w:r>
      <w:proofErr w:type="spellEnd"/>
      <w:proofErr w:type="gramEnd"/>
      <w:r w:rsidRPr="0091066B">
        <w:rPr>
          <w:rFonts w:ascii="Arial" w:eastAsia="Times New Roman" w:hAnsi="Arial" w:cs="Arial"/>
          <w:color w:val="2D2D2D"/>
          <w:spacing w:val="1"/>
          <w:sz w:val="17"/>
          <w:szCs w:val="17"/>
        </w:rPr>
        <w:t xml:space="preserve"> братьями или сестрами, усыновителями или усыновленными, либо являются кредиторами этих граждан.</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Заинтересованность в совершении кредитным кооперативом сделок влечет конфликт интересов заинтересованных лиц 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В целях настоящей статьи под термином "возможности кредитного кооператива" понимаются принадлежащие кредитному кооперативу имущество, имущественные и неимущественные права, информация о деятельности и планах кредитного кооператива, имеющая для него ценность.</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заинтересованное лицо имеет заинтересованность в сделке, стороной которой намеревается быть кредитный кооператив: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оно обязано сообщить о своей заинтересованности правлению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сделка должна быть одобрена правлением кредитного кооператива до ее совершения.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по иску кредитного кооператива и (или) по иску не менее одной трети членов общего количества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6.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w:t>
      </w:r>
      <w:r w:rsidRPr="0091066B">
        <w:rPr>
          <w:rFonts w:ascii="Arial" w:eastAsia="Times New Roman" w:hAnsi="Arial" w:cs="Arial"/>
          <w:color w:val="2D2D2D"/>
          <w:spacing w:val="1"/>
          <w:sz w:val="17"/>
          <w:szCs w:val="17"/>
        </w:rPr>
        <w:lastRenderedPageBreak/>
        <w:t>кредитному кооперативу несколькими заинтересованными лицами, их ответственность перед кредитным кооперативом является солидарной.</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17. Общее собрание членов кредитного кооператива (пайщиков)</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Общее собрание членов кредитного кооператива (пайщиков) является высшим органом управления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w:t>
      </w:r>
      <w:proofErr w:type="gramStart"/>
      <w:r w:rsidRPr="0091066B">
        <w:rPr>
          <w:rFonts w:ascii="Arial" w:eastAsia="Times New Roman" w:hAnsi="Arial" w:cs="Arial"/>
          <w:color w:val="2D2D2D"/>
          <w:spacing w:val="1"/>
          <w:sz w:val="17"/>
          <w:szCs w:val="17"/>
        </w:rPr>
        <w:t>Общее собрание членов кредитного кооператива (пайщиков)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 (пайщиков).</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К исключительной компетенции общего собрания членов кредитного кооператива (пайщиков) относятся: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2) 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w:t>
      </w:r>
      <w:proofErr w:type="gramEnd"/>
      <w:r w:rsidRPr="0091066B">
        <w:rPr>
          <w:rFonts w:ascii="Arial" w:eastAsia="Times New Roman" w:hAnsi="Arial" w:cs="Arial"/>
          <w:color w:val="2D2D2D"/>
          <w:spacing w:val="1"/>
          <w:sz w:val="17"/>
          <w:szCs w:val="17"/>
        </w:rPr>
        <w:t xml:space="preserve">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утверждение сметы доходов и расходов на содержание кредитного кооператива и отчет</w:t>
      </w:r>
      <w:proofErr w:type="gramStart"/>
      <w:r w:rsidRPr="0091066B">
        <w:rPr>
          <w:rFonts w:ascii="Arial" w:eastAsia="Times New Roman" w:hAnsi="Arial" w:cs="Arial"/>
          <w:color w:val="2D2D2D"/>
          <w:spacing w:val="1"/>
          <w:sz w:val="17"/>
          <w:szCs w:val="17"/>
        </w:rPr>
        <w:t>а о ее</w:t>
      </w:r>
      <w:proofErr w:type="gramEnd"/>
      <w:r w:rsidRPr="0091066B">
        <w:rPr>
          <w:rFonts w:ascii="Arial" w:eastAsia="Times New Roman" w:hAnsi="Arial" w:cs="Arial"/>
          <w:color w:val="2D2D2D"/>
          <w:spacing w:val="1"/>
          <w:sz w:val="17"/>
          <w:szCs w:val="17"/>
        </w:rPr>
        <w:t xml:space="preserve"> исполнении;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принятие решения о вступлении в ассоциации (союзы) кредитных кооперативов, кредитные кооперативы второго уровня и в иные объединения кредитных кооперативов, участие в которых предусмотрено настоящим Федеральным законом, а также принятие решения о выходе из таких объединений;</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принятие решения о реорганизации или ликвидации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избрание, переизбрание, досрочное прекращение полномочий правления кредитного кооператива, контрольно-ревизионного органа (наблюдательного совета кредитного кооператива, ревизионной комиссии, ревизора) кредитного кооператива, комитета по займам кредитного кооператива, а также рассмотрение отчетов об их деятельности;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утверждение решений правления кредитного кооператива и контрольно-ревизионного органа (наблюдательного совета кредитного кооператива, ревизионной комиссии, ревизора) кредитного кооператива в случаях, предусмотренных настоящим Федеральным законом, а также в случаях, предусмотренных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отмена решений органов кредитного кооператива в отношении члена кредитного кооператива (пайщика) в случае обжалования таких решений общему собранию членов кредитного кооператива (пайщиков) в порядке, предусмотренном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9) утверждение годовой  бухгалтерской (финансовой)  отчетности кредитного кооператива;</w:t>
      </w:r>
      <w:r w:rsidRPr="0091066B">
        <w:rPr>
          <w:rFonts w:ascii="Arial" w:eastAsia="Times New Roman" w:hAnsi="Arial" w:cs="Arial"/>
          <w:color w:val="2D2D2D"/>
          <w:spacing w:val="1"/>
          <w:sz w:val="17"/>
          <w:szCs w:val="17"/>
        </w:rPr>
        <w:br/>
        <w:t>(Пункт в редакции, введенной в действие с 22 июня 2014 года</w:t>
      </w:r>
      <w:r w:rsidRPr="0091066B">
        <w:rPr>
          <w:rFonts w:ascii="Arial" w:eastAsia="Times New Roman" w:hAnsi="Arial" w:cs="Arial"/>
          <w:color w:val="2D2D2D"/>
          <w:spacing w:val="1"/>
          <w:sz w:val="17"/>
        </w:rPr>
        <w:t> </w:t>
      </w:r>
      <w:hyperlink r:id="rId96"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10) принятие решения о распределении дохода кредитного кооператива, выплате начислений на паевые взносы или о присоединении начислений на паевые взносы к </w:t>
      </w:r>
      <w:proofErr w:type="spellStart"/>
      <w:r w:rsidRPr="0091066B">
        <w:rPr>
          <w:rFonts w:ascii="Arial" w:eastAsia="Times New Roman" w:hAnsi="Arial" w:cs="Arial"/>
          <w:color w:val="2D2D2D"/>
          <w:spacing w:val="1"/>
          <w:sz w:val="17"/>
          <w:szCs w:val="17"/>
        </w:rPr>
        <w:t>паенакоплениям</w:t>
      </w:r>
      <w:proofErr w:type="spellEnd"/>
      <w:r w:rsidRPr="0091066B">
        <w:rPr>
          <w:rFonts w:ascii="Arial" w:eastAsia="Times New Roman" w:hAnsi="Arial" w:cs="Arial"/>
          <w:color w:val="2D2D2D"/>
          <w:spacing w:val="1"/>
          <w:sz w:val="17"/>
          <w:szCs w:val="17"/>
        </w:rPr>
        <w:t xml:space="preserve"> (паям)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11) принятие в случае необходимости решения о проведении внеочередной аудиторской проверки и выбор аудиторской организации (аудитора);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12) иные вопросы, отнесенные настоящим Федеральным законом, иными федеральными законами и уставом кредитного кооператива к исключительной компетенции общего собрания членов кредитного кооператива (пайщиков).</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lastRenderedPageBreak/>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18. Порядок проведения общего собрания членов кредитного кооператива (пайщиков)</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Общее собрание членов кредитного кооператива (пайщиков) может быть очередным или внеочередным.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Очередное общее собрание членов кредитного кооператива (пайщиков) проводится в установленные уставом кредитного кооператива сроки, но не позднее чем через шесть месяцев после окончания финансового года.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Внеочередное общее собрание членов кредитного кооператива (пайщиков) может быть созвано по инициативе правления кредитного кооператива, по требованию иных органов кредитного кооператива или по требованию не менее одной трети общего количества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внеочередное общее собрание членов кредитного кооператива (пайщиков) созывается по требованию контрольно-ревизионного органа (наблюдательного совета кредитного кооператива, ревизионной комиссии, ревизора) кредитного кооператива, единоличного исполнительного органа кредитного кооператива, иных органов кредитного кооператива или по требованию не менее одной трети общего количества членов кредитного кооператива (пайщиков),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(пайщиков) должно принять решение о созыве внеочередного общего собрания членов кредитного кооператива (пайщиков) или об отказе в его созыве. </w:t>
      </w:r>
      <w:proofErr w:type="gramStart"/>
      <w:r w:rsidRPr="0091066B">
        <w:rPr>
          <w:rFonts w:ascii="Arial" w:eastAsia="Times New Roman" w:hAnsi="Arial" w:cs="Arial"/>
          <w:color w:val="2D2D2D"/>
          <w:spacing w:val="1"/>
          <w:sz w:val="17"/>
          <w:szCs w:val="17"/>
        </w:rPr>
        <w:t>Решение правления кредитного кооператива об отказе в созыве внеочередного общего собрания членов кредитного кооператива (пайщиков),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5. Уведомление о созыве общего собрания членов кредитного кооператива (пайщиков) с указанием повестки дня направляется членам кредитного кооператива (пайщикам) не </w:t>
      </w:r>
      <w:proofErr w:type="gramStart"/>
      <w:r w:rsidRPr="0091066B">
        <w:rPr>
          <w:rFonts w:ascii="Arial" w:eastAsia="Times New Roman" w:hAnsi="Arial" w:cs="Arial"/>
          <w:color w:val="2D2D2D"/>
          <w:spacing w:val="1"/>
          <w:sz w:val="17"/>
          <w:szCs w:val="17"/>
        </w:rPr>
        <w:t>позднее</w:t>
      </w:r>
      <w:proofErr w:type="gramEnd"/>
      <w:r w:rsidRPr="0091066B">
        <w:rPr>
          <w:rFonts w:ascii="Arial" w:eastAsia="Times New Roman" w:hAnsi="Arial" w:cs="Arial"/>
          <w:color w:val="2D2D2D"/>
          <w:spacing w:val="1"/>
          <w:sz w:val="17"/>
          <w:szCs w:val="17"/>
        </w:rPr>
        <w:t xml:space="preserve"> чем за 30 дней до дня проведения такого собрания. В указанные сроки уведомление о проведении общего собрания членов кредитного кооператива (пайщиков) должно быть направлено каждому члену кредитного кооператива (пайщику) заказным письмом по указанному членом кредитного кооператива (пайщиком) почтовому адресу или вручено под расписку либо, если это предусмотрено указанным уставом, опубликовано в средствах массовой информации, определенных уставом кредитного кооператива. Уставом кредитного кооператива может быть предусмотрен иной способ направления указанного уведомления в письменной форме о проведении общего собрания членов кредитного кооператива (пайщиков). Уведомление о созыве общего собрания членов кредитного кооператива (пайщиков) с числом членов кредитного кооператива (пайщиков) более двухсот физических и (или) юридических лиц на дату размещения уведомления с указанием повестки дня общего собрания не </w:t>
      </w:r>
      <w:proofErr w:type="gramStart"/>
      <w:r w:rsidRPr="0091066B">
        <w:rPr>
          <w:rFonts w:ascii="Arial" w:eastAsia="Times New Roman" w:hAnsi="Arial" w:cs="Arial"/>
          <w:color w:val="2D2D2D"/>
          <w:spacing w:val="1"/>
          <w:sz w:val="17"/>
          <w:szCs w:val="17"/>
        </w:rPr>
        <w:t>позднее</w:t>
      </w:r>
      <w:proofErr w:type="gramEnd"/>
      <w:r w:rsidRPr="0091066B">
        <w:rPr>
          <w:rFonts w:ascii="Arial" w:eastAsia="Times New Roman" w:hAnsi="Arial" w:cs="Arial"/>
          <w:color w:val="2D2D2D"/>
          <w:spacing w:val="1"/>
          <w:sz w:val="17"/>
          <w:szCs w:val="17"/>
        </w:rPr>
        <w:t xml:space="preserve"> чем за 30 дней до проведения общего собрания также должно быть размещено на сайте в информационно-телекоммуникационной сети "Интернет", определенном уставом кредитного кооператива, или официальном сайте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членом которой является кредитный кооператив.</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97"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5_1. Кредитные кооперативы, количество членов которых превышает три тысячи физических и (или) юридических лиц, и кредитные кооперативы второго уровня не </w:t>
      </w:r>
      <w:proofErr w:type="gramStart"/>
      <w:r w:rsidRPr="0091066B">
        <w:rPr>
          <w:rFonts w:ascii="Arial" w:eastAsia="Times New Roman" w:hAnsi="Arial" w:cs="Arial"/>
          <w:color w:val="2D2D2D"/>
          <w:spacing w:val="1"/>
          <w:sz w:val="17"/>
          <w:szCs w:val="17"/>
        </w:rPr>
        <w:t>позднее</w:t>
      </w:r>
      <w:proofErr w:type="gramEnd"/>
      <w:r w:rsidRPr="0091066B">
        <w:rPr>
          <w:rFonts w:ascii="Arial" w:eastAsia="Times New Roman" w:hAnsi="Arial" w:cs="Arial"/>
          <w:color w:val="2D2D2D"/>
          <w:spacing w:val="1"/>
          <w:sz w:val="17"/>
          <w:szCs w:val="17"/>
        </w:rPr>
        <w:t xml:space="preserve"> чем за 30 дней до дня проведения общего собрания членов кредитного кооператива (пайщиков) направляют уведомление о проведении такого собрания заказным письмом с уведомлением в Банк России.</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дополнительно включена с 1 декабря 2011 года</w:t>
      </w:r>
      <w:r w:rsidRPr="0091066B">
        <w:rPr>
          <w:rFonts w:ascii="Arial" w:eastAsia="Times New Roman" w:hAnsi="Arial" w:cs="Arial"/>
          <w:color w:val="2D2D2D"/>
          <w:spacing w:val="1"/>
          <w:sz w:val="17"/>
        </w:rPr>
        <w:t> </w:t>
      </w:r>
      <w:hyperlink r:id="rId98" w:history="1">
        <w:r w:rsidRPr="0091066B">
          <w:rPr>
            <w:rFonts w:ascii="Arial" w:eastAsia="Times New Roman" w:hAnsi="Arial" w:cs="Arial"/>
            <w:color w:val="00466E"/>
            <w:spacing w:val="1"/>
            <w:sz w:val="17"/>
            <w:u w:val="single"/>
          </w:rPr>
          <w:t>Федеральным законом от 30 ноября 2011 года N 362-ФЗ</w:t>
        </w:r>
      </w:hyperlink>
      <w:r w:rsidRPr="0091066B">
        <w:rPr>
          <w:rFonts w:ascii="Arial" w:eastAsia="Times New Roman" w:hAnsi="Arial" w:cs="Arial"/>
          <w:color w:val="2D2D2D"/>
          <w:spacing w:val="1"/>
          <w:sz w:val="17"/>
          <w:szCs w:val="17"/>
        </w:rPr>
        <w:t>; в редакции, введенной в действие с 1 сентября 2013 года</w:t>
      </w:r>
      <w:r w:rsidRPr="0091066B">
        <w:rPr>
          <w:rFonts w:ascii="Arial" w:eastAsia="Times New Roman" w:hAnsi="Arial" w:cs="Arial"/>
          <w:color w:val="2D2D2D"/>
          <w:spacing w:val="1"/>
          <w:sz w:val="17"/>
        </w:rPr>
        <w:t> </w:t>
      </w:r>
      <w:hyperlink r:id="rId99"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 xml:space="preserve">; в редакции, введенной в действие с 1 июля 2015 </w:t>
      </w:r>
      <w:proofErr w:type="spellStart"/>
      <w:r w:rsidRPr="0091066B">
        <w:rPr>
          <w:rFonts w:ascii="Arial" w:eastAsia="Times New Roman" w:hAnsi="Arial" w:cs="Arial"/>
          <w:color w:val="2D2D2D"/>
          <w:spacing w:val="1"/>
          <w:sz w:val="17"/>
          <w:szCs w:val="17"/>
        </w:rPr>
        <w:t>года</w:t>
      </w:r>
      <w:hyperlink r:id="rId100" w:history="1">
        <w:r w:rsidRPr="0091066B">
          <w:rPr>
            <w:rFonts w:ascii="Arial" w:eastAsia="Times New Roman" w:hAnsi="Arial" w:cs="Arial"/>
            <w:color w:val="00466E"/>
            <w:spacing w:val="1"/>
            <w:sz w:val="17"/>
            <w:u w:val="single"/>
          </w:rPr>
          <w:t>Федеральным</w:t>
        </w:r>
        <w:proofErr w:type="spellEnd"/>
        <w:r w:rsidRPr="0091066B">
          <w:rPr>
            <w:rFonts w:ascii="Arial" w:eastAsia="Times New Roman" w:hAnsi="Arial" w:cs="Arial"/>
            <w:color w:val="00466E"/>
            <w:spacing w:val="1"/>
            <w:sz w:val="17"/>
            <w:u w:val="single"/>
          </w:rPr>
          <w:t xml:space="preserve"> законом от 29 июня 2015 года N 210-ФЗ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В уведомлении о созыве общего собрания членов кооператива (пайщиков) должны быть указаны: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полное наименование кредитного кооператива и место его нахождения;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форма проведения общего собрания членов кредитного кооператива (пайщиков) (собрание, заочное голосование или собрание уполномоченных);</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дата, место и время проведения общего собрания членов кредитного кооператива (пайщиков). В случае проведения общего собрания членов кредитного кооператива (пайщиков)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w:t>
      </w:r>
      <w:r w:rsidRPr="0091066B">
        <w:rPr>
          <w:rFonts w:ascii="Arial" w:eastAsia="Times New Roman" w:hAnsi="Arial" w:cs="Arial"/>
          <w:color w:val="2D2D2D"/>
          <w:spacing w:val="1"/>
          <w:sz w:val="17"/>
          <w:szCs w:val="17"/>
        </w:rPr>
        <w:lastRenderedPageBreak/>
        <w:t>бюллетени для голосования;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повестка дня общего собрания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5) порядок ознакомления с информацией, подлежащей предоставлению членам кредитного кооператива (пайщикам) при подготовке общего собрания членов кредитного кооператива (пайщиков) и адрес, по которому можно ознакомиться с указанной информацией. </w:t>
      </w:r>
      <w:proofErr w:type="gramStart"/>
      <w:r w:rsidRPr="0091066B">
        <w:rPr>
          <w:rFonts w:ascii="Arial" w:eastAsia="Times New Roman" w:hAnsi="Arial" w:cs="Arial"/>
          <w:color w:val="2D2D2D"/>
          <w:spacing w:val="1"/>
          <w:sz w:val="17"/>
          <w:szCs w:val="17"/>
        </w:rPr>
        <w:t>К информации, подлежащей предоставлению членам кредитного кооператива (пайщикам) при подготовке соответствующего общего собрания членов кредитного кооператива (пайщиков), относятся годовой отчет кредитного кооператива, заключения контрольно-ревизионного органа кредитного кооператива по результатам проверки годового отчета и годовой  бухгалтерской (финансовой)  отчетности, аудиторское заключение, сведения о кандидатах в правление кредитного кооператива и контрольно-ревизионный орган, проект вносимых в устав кредитного кооператива изменений и дополнений или проект</w:t>
      </w:r>
      <w:proofErr w:type="gramEnd"/>
      <w:r w:rsidRPr="0091066B">
        <w:rPr>
          <w:rFonts w:ascii="Arial" w:eastAsia="Times New Roman" w:hAnsi="Arial" w:cs="Arial"/>
          <w:color w:val="2D2D2D"/>
          <w:spacing w:val="1"/>
          <w:sz w:val="17"/>
          <w:szCs w:val="17"/>
        </w:rPr>
        <w:t xml:space="preserve"> устава кредитного кооператива в новой редакции, проекты положений и иных внутренних нормативных документов кредитного кооператива, проекты решений общего собрания членов кредитного кооператива (пайщиков), а также иная предусмотренная уставом кредитного кооператива информация.</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(Пункт в редакции, введенной в действие с 22 июня 2014 года</w:t>
      </w:r>
      <w:r w:rsidRPr="0091066B">
        <w:rPr>
          <w:rFonts w:ascii="Arial" w:eastAsia="Times New Roman" w:hAnsi="Arial" w:cs="Arial"/>
          <w:color w:val="2D2D2D"/>
          <w:spacing w:val="1"/>
          <w:sz w:val="17"/>
        </w:rPr>
        <w:t> </w:t>
      </w:r>
      <w:hyperlink r:id="rId101"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Член кредитного кооператива (пайщик) вправе участвовать в общем собрании членов кредитного кооператива (пайщиков) лично или через своего представителя. На общем собрании член кредитного кооператива (пайщик) вправе представлять по доверенности не более пяти других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Общее собрание членов кредитного кооператива (пайщиков) считается правомочным, если в нем принимает участие более половины общего количества членов кредитного кооператива (пайщиков). При отсутствии кворума очередного общего собрания членов кредитного кооператива (пайщиков) не позднее чем через 60 дней должно быть проведено повторное общее собрание членов кредитного кооператива (пайщиков) с той же повесткой дня. Повторное общее собрание членов кредитного кооператива (пайщиков) является правомочным, если в нем приняли участие не менее одной трети общего количества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9. </w:t>
      </w:r>
      <w:proofErr w:type="gramStart"/>
      <w:r w:rsidRPr="0091066B">
        <w:rPr>
          <w:rFonts w:ascii="Arial" w:eastAsia="Times New Roman" w:hAnsi="Arial" w:cs="Arial"/>
          <w:color w:val="2D2D2D"/>
          <w:spacing w:val="1"/>
          <w:sz w:val="17"/>
          <w:szCs w:val="17"/>
        </w:rPr>
        <w:t>В кредитном кооперативе с количеством членов более 200 для определения кворума общего собрания членов кредитного кооператива (пайщиков) и подсчета голосов при голосовании из числа членов кредитного кооператива (пайщиков) создается счетная комиссия, количественный и персональный составы которой утверждаются общим собранием членов кредитного кооператива (пайщиков), а в случае проведения общего собрания членов кредитного кооператива (пайщиков) в форме заочного голосования количественный и персональный</w:t>
      </w:r>
      <w:proofErr w:type="gramEnd"/>
      <w:r w:rsidRPr="0091066B">
        <w:rPr>
          <w:rFonts w:ascii="Arial" w:eastAsia="Times New Roman" w:hAnsi="Arial" w:cs="Arial"/>
          <w:color w:val="2D2D2D"/>
          <w:spacing w:val="1"/>
          <w:sz w:val="17"/>
          <w:szCs w:val="17"/>
        </w:rPr>
        <w:t xml:space="preserve"> составы счетной комиссии утверждаются правлением кредитного кооператива.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счетная комиссия не создана или члены счетной комиссии не приняли участие в работе общего собрания членов кредитного кооператива (пайщиков), обязанности счетной комиссии исполняют члены правления кредитного кооператива, участвующие в работе общего собрания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10. </w:t>
      </w:r>
      <w:proofErr w:type="gramStart"/>
      <w:r w:rsidRPr="0091066B">
        <w:rPr>
          <w:rFonts w:ascii="Arial" w:eastAsia="Times New Roman" w:hAnsi="Arial" w:cs="Arial"/>
          <w:color w:val="2D2D2D"/>
          <w:spacing w:val="1"/>
          <w:sz w:val="17"/>
          <w:szCs w:val="17"/>
        </w:rPr>
        <w:t>Счетная комиссия проверяет полномочия и регистрирует лиц, участвующих в общем собрании членов кредитного кооператива (пайщиков), определяет кворум общего собрания членов кредитного кооператива (пайщиков), обеспечивает установленный порядок голосования и права членов кредитного кооператива (пайщиков)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11. 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12.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13. Решения, принятые общим собранием членов кредитного кооператива (пайщиков), и итоги голосования оглашаются на общем собрании членов кредитного кооператива (пайщиков), в ходе которого проводилось голосование.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14. Решения по вопросам, указанным в</w:t>
      </w:r>
      <w:r w:rsidRPr="0091066B">
        <w:rPr>
          <w:rFonts w:ascii="Arial" w:eastAsia="Times New Roman" w:hAnsi="Arial" w:cs="Arial"/>
          <w:color w:val="2D2D2D"/>
          <w:spacing w:val="1"/>
          <w:sz w:val="17"/>
        </w:rPr>
        <w:t> </w:t>
      </w:r>
      <w:hyperlink r:id="rId102" w:history="1">
        <w:r w:rsidRPr="0091066B">
          <w:rPr>
            <w:rFonts w:ascii="Arial" w:eastAsia="Times New Roman" w:hAnsi="Arial" w:cs="Arial"/>
            <w:color w:val="00466E"/>
            <w:spacing w:val="1"/>
            <w:sz w:val="17"/>
            <w:u w:val="single"/>
          </w:rPr>
          <w:t>пунктах 1</w:t>
        </w:r>
      </w:hyperlink>
      <w:r w:rsidRPr="0091066B">
        <w:rPr>
          <w:rFonts w:ascii="Arial" w:eastAsia="Times New Roman" w:hAnsi="Arial" w:cs="Arial"/>
          <w:color w:val="2D2D2D"/>
          <w:spacing w:val="1"/>
          <w:sz w:val="17"/>
          <w:szCs w:val="17"/>
        </w:rPr>
        <w:t>-</w:t>
      </w:r>
      <w:hyperlink r:id="rId103" w:history="1">
        <w:r w:rsidRPr="0091066B">
          <w:rPr>
            <w:rFonts w:ascii="Arial" w:eastAsia="Times New Roman" w:hAnsi="Arial" w:cs="Arial"/>
            <w:color w:val="00466E"/>
            <w:spacing w:val="1"/>
            <w:sz w:val="17"/>
            <w:u w:val="single"/>
          </w:rPr>
          <w:t>6 части 3 статьи 17 настоящего Федерального закона</w:t>
        </w:r>
      </w:hyperlink>
      <w:r w:rsidRPr="0091066B">
        <w:rPr>
          <w:rFonts w:ascii="Arial" w:eastAsia="Times New Roman" w:hAnsi="Arial" w:cs="Arial"/>
          <w:color w:val="2D2D2D"/>
          <w:spacing w:val="1"/>
          <w:sz w:val="17"/>
          <w:szCs w:val="17"/>
        </w:rPr>
        <w:t>, принимаются двумя третями голосов членов кредитного кооператива (пайщиков), присутствующих на общем собрании членов кредитного кооператива (пайщиков). Федеральными законами и уставом кредитного кооператива могут быть предусмотрены иные вопросы, решения по которым принимаются квалифицированным большинством голосов. Решения по другим вопросам принимаются большинством голосов членов кредитного кооператива (пайщиков), присутствующих на общем собрании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15. Решение общего собрания членов кредитного кооператива (пайщиков), исполнение которого может повлечь ответственность членов иных органов кредитного кооператива, может быть оспорено ими в судебном порядке.</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19. Общее собрание членов кредитного кооператива (пайщиков) в форме собрания уполномоченных</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Общее собрание членов кредитного кооператива (пайщиков) может проводиться в форме собрания уполномоченных. В голосовании на собрании уполномоченных принимают участие исключительно уполномоченные. Каждый уполномоченный имеет один голос. Уполномоченные избираются из числа членов кредитного кооператива (пайщиков), не входящих в состав правления кредитного кооператива и контрольно-ревизионного органа кредитного кооператива (наблюдательного совета, ревизионной комиссии, ревизора). Единоличный исполнительный орган кредитного кооператива не может осуществлять функции уполномоченного. Уполномоченные не могут передавать осуществление своих функций, прав и исполнение своих обязанностей другим лицам, в том числе лицам, являющимся членами кредитного кооператива (пайщиками). Срок, на который избирается уполномоченный, не может превышать пять лет. Лицо, избранное уполномоченным, может переизбираться неограниченное количество раз.</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Порядок избрания уполномоченных для проведения общего собрания членов кредитного кооператива (пайщиков) в форме собрания уполномоченных, порядок проведения собраний части членов кредитного кооператива (пайщиков) по избранию своих уполномоченных, срок полномочий избранных уполномоченных, возможность досрочного переизбрания уполномоченных предусматриваются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Количество членов кредитного кооператива (пайщиков), от которых избираются уполномоченные, определяется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Права и обязанности уполномоченного подтверждаются решением собрания части членов кредитного кооператива (пайщиков) об избрании уполномоченных, зафиксированным в протоколе указанного собрания. Решение такого собрания об избрании уполномоченных должно содержать следующие сведения: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фамилию, имя и отчество уполномоченного (если иное не вытекает из закона или национального обычая);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количество членов кредитного кооператива (пайщиков), которых представляет уполномоченный;</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срок полномочий.</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Созыв собрания уполномоченных осуществляется в соответствии с настоящим Федеральным законом в порядке и сроки, которые предусмотрены для проведения общего собрания членов кредитного кооператива (пайщиков). Собрание уполномоченных принимает решения в порядке, предусмотренном для принятия решений общим собранием членов кредитного кооператива (пайщиков), с учетом положений настоящей статьи.</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20. Общее собрание членов кредитного кооператива (пайщиков) в форме заочного голосования</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Общее собрание членов кредитного кооператива (пайщиков) может быть проведено в форме заочного голосования.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При проведении общего собрания членов кредитного кооператива (пайщиков) в форме заочного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w:t>
      </w:r>
      <w:proofErr w:type="gramStart"/>
      <w:r w:rsidRPr="0091066B">
        <w:rPr>
          <w:rFonts w:ascii="Arial" w:eastAsia="Times New Roman" w:hAnsi="Arial" w:cs="Arial"/>
          <w:color w:val="2D2D2D"/>
          <w:spacing w:val="1"/>
          <w:sz w:val="17"/>
          <w:szCs w:val="17"/>
        </w:rPr>
        <w:t>позднее</w:t>
      </w:r>
      <w:proofErr w:type="gramEnd"/>
      <w:r w:rsidRPr="0091066B">
        <w:rPr>
          <w:rFonts w:ascii="Arial" w:eastAsia="Times New Roman" w:hAnsi="Arial" w:cs="Arial"/>
          <w:color w:val="2D2D2D"/>
          <w:spacing w:val="1"/>
          <w:sz w:val="17"/>
          <w:szCs w:val="17"/>
        </w:rPr>
        <w:t xml:space="preserve"> чем за 20 дней до указанного в бюллетене срока </w:t>
      </w:r>
      <w:r w:rsidRPr="0091066B">
        <w:rPr>
          <w:rFonts w:ascii="Arial" w:eastAsia="Times New Roman" w:hAnsi="Arial" w:cs="Arial"/>
          <w:color w:val="2D2D2D"/>
          <w:spacing w:val="1"/>
          <w:sz w:val="17"/>
          <w:szCs w:val="17"/>
        </w:rPr>
        <w:lastRenderedPageBreak/>
        <w:t>окончания приема этих бюллетеней. 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Общее собрание членов кредитного кооператива (пайщиков), повестка дня которого включает вопросы о реорганизации или ликвидации кредитного кооператива, об избрании органов кредитного кооператива, о внесении изменений и дополнений в устав кредитного кооператива или о принятии устава кредитного кооператива в новой редакции, не может проводиться в форме заочного голосования.</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21. Правление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В периоды между общими собраниями членов кредитного кооператива (пайщиков) руководство его деятельностью осуществляется правлением кредитного кооператива. Члены правления кредитного кооператива избираются общим собранием членов кредитного кооператива (пайщиков) из числа членов кредитного кооператива (пайщиков) на срок, установленный уставом кредитного кооператива, но не более чем на пять лет.</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Правление кредитного кооператива возглавляет председатель кредитного кооператива (председатель правления кредитного кооператива), избираемый общим собранием членов кредитного кооператива (пайщиков) из числа членов кредитного кооператива (пайщиков) на срок не более чем на пять лет. Лица, избранные в состав правления кредитного кооператива, председатель кредитного кооператива (председатель правления кредитного кооператива) могут переизбираться неограниченное число раз. По решению общего собрания членов кредитного кооператива (пайщиков) полномочия члена правления кредитного кооператива и председателя кредитного кооператива (председателя правления кредитного кооператива) могут быть прекращены досрочно.</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Председатель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(пайщиков) коллегиальных органов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Проведение заседания правления кредитного кооператива правомочно, если на нем присутствует более половины количества членов правления, предусмотренного уставом кредитного кооператива. 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5. </w:t>
      </w:r>
      <w:proofErr w:type="gramStart"/>
      <w:r w:rsidRPr="0091066B">
        <w:rPr>
          <w:rFonts w:ascii="Arial" w:eastAsia="Times New Roman" w:hAnsi="Arial" w:cs="Arial"/>
          <w:color w:val="2D2D2D"/>
          <w:spacing w:val="1"/>
          <w:sz w:val="17"/>
          <w:szCs w:val="17"/>
        </w:rPr>
        <w:t>Правление кредитного кооператива осуществляет прием в члены кредитного кооператива (пайщики) и исключение из членов кредитного кооператива (пайщиков) в соответствии с уставом кредитного кооператива, ведет реестр членов кредитного кооператива (пайщиков), осуществляет подготовку общего собрания членов кредитного кооператива (пайщиков), формирует повестку 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w:t>
      </w:r>
      <w:proofErr w:type="gramEnd"/>
      <w:r w:rsidRPr="0091066B">
        <w:rPr>
          <w:rFonts w:ascii="Arial" w:eastAsia="Times New Roman" w:hAnsi="Arial" w:cs="Arial"/>
          <w:color w:val="2D2D2D"/>
          <w:spacing w:val="1"/>
          <w:sz w:val="17"/>
        </w:rPr>
        <w:t> </w:t>
      </w:r>
      <w:hyperlink r:id="rId104" w:history="1">
        <w:r w:rsidRPr="0091066B">
          <w:rPr>
            <w:rFonts w:ascii="Arial" w:eastAsia="Times New Roman" w:hAnsi="Arial" w:cs="Arial"/>
            <w:color w:val="00466E"/>
            <w:spacing w:val="1"/>
            <w:sz w:val="17"/>
            <w:u w:val="single"/>
          </w:rPr>
          <w:t>частью 3 статьи 6 настоящего Федерального закона</w:t>
        </w:r>
      </w:hyperlink>
      <w:r w:rsidRPr="0091066B">
        <w:rPr>
          <w:rFonts w:ascii="Arial" w:eastAsia="Times New Roman" w:hAnsi="Arial" w:cs="Arial"/>
          <w:color w:val="2D2D2D"/>
          <w:spacing w:val="1"/>
          <w:sz w:val="17"/>
          <w:szCs w:val="17"/>
        </w:rPr>
        <w:t>, решает иные вопросы, отнесенные к компетенции правления кредитного кооператива настоящим Федеральным законом и уставом кредитного кооператива. Правление кредитного кооператива не вправе решать вопросы, отнесенные настоящим Федеральным законом и уставом кредитного кооператива к исключительной компетенции общего собрания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Члены правления кредитного кооператива, по вине которых кредитный кооператив понес убытки, обязаны возместить кредитному кооперативу эти убытки.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(бездействием).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22. Единоличный исполнительный орган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1. Единоличным исполнительным органом кредитного кооператива является председатель кредитного кооператива (председатель правления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Уставом кредитного кооператива может быть предусмотрено осуществление полномочий единоличного исполнительного органа кредитного кооператива директором (исполнительным директором) кредитного кооператива. В этом случае устав кредитного кооператива должен предусматривать разделение полномочий между председателем (председателем правления) кредитного кооператива и директором (исполнительным директором) кредитного кооператива и порядок осуществления ими своих функций. Директор (исполнительный директор) кредитного кооператива может не являться членом кредитного кооператива (пайщиком).</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Единоличный исполнительный орган кредитного кооператива обеспечивает выполнение решений общего собрания членов кредитного кооператива (пайщиков) и правления кредитного кооператива, осуществляет руководство текущей деятельностью кредитного кооператива. Единоличный исполнительный орган кредитного кооператива без доверенности действует от имени кредитного кооператива, в том числе: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представляет его интересы и совершает сделки;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выдает доверенности на право представительства от имени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издает приказы и распоряжения в пределах своих полномочий.</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Порядок назначения (избрания) на должность, освобождения от должности и полномочия единоличного исполнительного органа кредитного кооператива определяются уставом кредитного кооператива, внутренними нормативными документами кредитного кооператива, а также договором, заключенным между кредитным кооперативом и лицом, осуществляющим функции его единоличного исполнительного органа. Договор между кредитным кооперативом и лицом, осуществляющим функции единоличного исполнительного органа кредитного кооператива, подписывается от имени кредитного кооператива лицом, определенным уставом кредитного кооператива, или лицом, уполномоченным решением общего собрания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Единоличный исполнительный орган кредитного кооператива, по вине которого кредитный кооператив понес убытки, обязан возместить кредитному кооперативу эти убытки в порядке, установленном федеральными законами и уставом кредитного кооператива.</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23. Контрольно-ревизионный орган (наблюдательный совет, ревизионная комиссия или ревизор)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Контрольно-ревизионный орган (наблюдательный совет, ревизионная комиссия или ревизор) кредитного кооператива осуществляет </w:t>
      </w:r>
      <w:proofErr w:type="gramStart"/>
      <w:r w:rsidRPr="0091066B">
        <w:rPr>
          <w:rFonts w:ascii="Arial" w:eastAsia="Times New Roman" w:hAnsi="Arial" w:cs="Arial"/>
          <w:color w:val="2D2D2D"/>
          <w:spacing w:val="1"/>
          <w:sz w:val="17"/>
          <w:szCs w:val="17"/>
        </w:rPr>
        <w:t>контроль за</w:t>
      </w:r>
      <w:proofErr w:type="gramEnd"/>
      <w:r w:rsidRPr="0091066B">
        <w:rPr>
          <w:rFonts w:ascii="Arial" w:eastAsia="Times New Roman" w:hAnsi="Arial" w:cs="Arial"/>
          <w:color w:val="2D2D2D"/>
          <w:spacing w:val="1"/>
          <w:sz w:val="17"/>
          <w:szCs w:val="17"/>
        </w:rPr>
        <w:t xml:space="preserve"> деятельностью кредитного кооператива и его органов, а также осуществляет иные функции, предусмотренные уставом кредитного кооператива. В кредитном кооперативе с количеством членов более 200 полномочия контрольно-ревизионного органа осуществляет наблюдательный совет или ревизионная комиссия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Контрольно-ревизионный орган подотчетен общему собранию членов кредитного кооператива (пайщиков). Председатель и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в порядке, определенном уставом кредитного кооператива. Лица, избранные в состав контрольно-ревизионного органа, могут переизбираться неограниченное количество раз. По решению общего собрания членов кредитного кооператива (пайщиков) полномочия члена контрольно-ревизионного органа могут быть прекращены досрочно. Член контрольно-ревизионного органа не вправе передавать свои полномочия другим лицам. Член контрольно-ревизионного органа не может быть членом правления кредитного кооператива, единоличным исполнительным органом кредитного кооператива, членом комитета по займам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Контрольно-ревизионный орган 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Контрольно-ревизионный орган обязан проводить проверку годовой  бухгалтерской (финансовой) отчетности кредитного кооператива до ее утверждения общим собранием членов кредитного кооператива (пайщиков).</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22 июня 2014 года</w:t>
      </w:r>
      <w:r w:rsidRPr="0091066B">
        <w:rPr>
          <w:rFonts w:ascii="Arial" w:eastAsia="Times New Roman" w:hAnsi="Arial" w:cs="Arial"/>
          <w:color w:val="2D2D2D"/>
          <w:spacing w:val="1"/>
          <w:sz w:val="17"/>
        </w:rPr>
        <w:t> </w:t>
      </w:r>
      <w:hyperlink r:id="rId105"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4. Контрольно-ревизионный орган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Контрольно-ревизионный орган вправе созывать общее собрание членов кредитного кооператива (пайщиков) в случае, если правление кредитного кооператива не исполняет свои обязанности, а также в иных предусмотренных федеральным законом и определенных уставом кредитного кооператива случаях.</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Члены контрольно-ревизионного органа вправе присутствовать на заседаниях правления кредитного кооператива без права голоса.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Согласие контрольно-ревизионного органа в обязательном порядке дается в случае предоставления займа лицам, избранным или назначенным в органы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Заседания контрольно-ревизионного органа созываются председателем контрольно-ревизионного органа или, в случае его отсутствия, лицом, его замещающим, не реже, чем это определено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9. Проведение заседания контрольно-ревизионного органа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контрольно-ревизионного органа, присутствующих на его заседании.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10. Члены контрольно-ревизионного органа не могут совмещать исполнение своих обязанностей с работой в кредитном кооперативе по трудовому договору.</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24. Комитет по займам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В кредитном кооперативе может быть создан комитет по займам кредитного кооператива (далее - комитет по займам). Создание комитета по займам является обязательным в кредитных кооперативах с количеством членов кредитного кооператива (пайщиков) более 1000.</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Комитет по займам принимает решения о предоставлении займов членам кредитного кооператива (пайщикам) и об их возврате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Комитет по займам избирается общим собранием членов кредитного кооператива (пайщиков) из числа членов кредитного кооператива (пайщиков) и (или) работников кредитного кооператива, не являющихся членами кредитного кооператива (пайщиками). Лица, избранные в состав комитета по займам, могут переизбираться неограниченное количество раз. По решению общего собрания членов кредитного кооператива (пайщиков) полномочия члена комитета по займам могут быть прекращены досрочно.</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Члены комитета по займам не могут быть избраны или назначены в иные органы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в кредитном кооперативе не создан комитет по займам, в уставе кредитного кооператива должны быть предусмотрены положения, определяющие орган кредитного кооператива, принимающий решения о предоставлении займов членам кредитного кооператива (пайщикам).</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before="300" w:after="180"/>
        <w:jc w:val="center"/>
        <w:textAlignment w:val="baseline"/>
        <w:outlineLvl w:val="2"/>
        <w:rPr>
          <w:rFonts w:ascii="Arial" w:eastAsia="Times New Roman" w:hAnsi="Arial" w:cs="Arial"/>
          <w:color w:val="4C4C4C"/>
          <w:spacing w:val="1"/>
          <w:sz w:val="22"/>
          <w:szCs w:val="22"/>
        </w:rPr>
      </w:pPr>
      <w:r w:rsidRPr="0091066B">
        <w:rPr>
          <w:rFonts w:ascii="Arial" w:eastAsia="Times New Roman" w:hAnsi="Arial" w:cs="Arial"/>
          <w:color w:val="4C4C4C"/>
          <w:spacing w:val="1"/>
          <w:sz w:val="22"/>
          <w:szCs w:val="22"/>
        </w:rPr>
        <w:t>Глава 5. Имущество кредитного кооператива (статьи 25 - 29)</w:t>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25. Источники формирования имущества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Имущество кредитного кооператива формируется за счет:</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паевых и иных взносов членов кредитного кооператива (пайщиков), предусмотренных настоящим Федеральным законом и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доходов от деятельности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3) привлеченных средств;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иных не запрещенных законом источников.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Имущество кредитного кооператива не может быть отчуждено иначе как в порядке, предусмотренном настоящим Федеральным законом, иными федеральными законами и уставом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Кредитный кооператив может формировать неделимый фонд из части имущества кредитного кооператива, за исключением </w:t>
      </w:r>
      <w:proofErr w:type="spellStart"/>
      <w:r w:rsidRPr="0091066B">
        <w:rPr>
          <w:rFonts w:ascii="Arial" w:eastAsia="Times New Roman" w:hAnsi="Arial" w:cs="Arial"/>
          <w:color w:val="2D2D2D"/>
          <w:spacing w:val="1"/>
          <w:sz w:val="17"/>
          <w:szCs w:val="17"/>
        </w:rPr>
        <w:t>паенакоплений</w:t>
      </w:r>
      <w:proofErr w:type="spellEnd"/>
      <w:r w:rsidRPr="0091066B">
        <w:rPr>
          <w:rFonts w:ascii="Arial" w:eastAsia="Times New Roman" w:hAnsi="Arial" w:cs="Arial"/>
          <w:color w:val="2D2D2D"/>
          <w:spacing w:val="1"/>
          <w:sz w:val="17"/>
          <w:szCs w:val="17"/>
        </w:rPr>
        <w:t xml:space="preserve"> (паев) и привлеченных средств. Решение об образовании неделимого фонда, размере неделимого фонда и направлениях его использования принимается общим собранием членов кредитного кооператива (пайщиков). Неделимый фонд кредитного кооператива подлежит распределению между членами кредитного кооператива (пайщиками) только в случае ликвидации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Фонды кредитного кооператива (паевой фонд, резервный фонд, фонд финансовой взаимопомощи и иные фонды), порядок их формирования и использования определяются внутренними нормативными документами кредитного кооператива.</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26. Имущественная ответственность кредитного кооператива и членов кредитного кооператива (пайщиков)</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Кредитный кооператив отвечает по своим обязательствам всем принадлежащим ему имуществом, за исключением имущества, предусмотренного</w:t>
      </w:r>
      <w:r w:rsidRPr="0091066B">
        <w:rPr>
          <w:rFonts w:ascii="Arial" w:eastAsia="Times New Roman" w:hAnsi="Arial" w:cs="Arial"/>
          <w:color w:val="2D2D2D"/>
          <w:spacing w:val="1"/>
          <w:sz w:val="17"/>
        </w:rPr>
        <w:t> </w:t>
      </w:r>
      <w:hyperlink r:id="rId106" w:history="1">
        <w:r w:rsidRPr="0091066B">
          <w:rPr>
            <w:rFonts w:ascii="Arial" w:eastAsia="Times New Roman" w:hAnsi="Arial" w:cs="Arial"/>
            <w:color w:val="00466E"/>
            <w:spacing w:val="1"/>
            <w:sz w:val="17"/>
            <w:u w:val="single"/>
          </w:rPr>
          <w:t>статьей 32 настоящего Федерального закона</w:t>
        </w:r>
      </w:hyperlink>
      <w:r w:rsidRPr="0091066B">
        <w:rPr>
          <w:rFonts w:ascii="Arial" w:eastAsia="Times New Roman" w:hAnsi="Arial" w:cs="Arial"/>
          <w:color w:val="2D2D2D"/>
          <w:spacing w:val="1"/>
          <w:sz w:val="17"/>
          <w:szCs w:val="17"/>
        </w:rPr>
        <w:t>. Кредитный кооператив не отвечает по обязательствам своих членов.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Обращение взыскания по долгам члена кредитного кооператива (пайщика) на </w:t>
      </w:r>
      <w:proofErr w:type="spellStart"/>
      <w:r w:rsidRPr="0091066B">
        <w:rPr>
          <w:rFonts w:ascii="Arial" w:eastAsia="Times New Roman" w:hAnsi="Arial" w:cs="Arial"/>
          <w:color w:val="2D2D2D"/>
          <w:spacing w:val="1"/>
          <w:sz w:val="17"/>
          <w:szCs w:val="17"/>
        </w:rPr>
        <w:t>паенакопление</w:t>
      </w:r>
      <w:proofErr w:type="spellEnd"/>
      <w:r w:rsidRPr="0091066B">
        <w:rPr>
          <w:rFonts w:ascii="Arial" w:eastAsia="Times New Roman" w:hAnsi="Arial" w:cs="Arial"/>
          <w:color w:val="2D2D2D"/>
          <w:spacing w:val="1"/>
          <w:sz w:val="17"/>
          <w:szCs w:val="17"/>
        </w:rPr>
        <w:t xml:space="preserve"> (пай)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члена кредитного кооператива (пайщика) не может быть обращено на неделимый фонд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покрываются за счет средств резервного фонда и (или) дополнительных взносов членов кредитного кооператива (пайщиков).</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1 июля 2015 года</w:t>
      </w:r>
      <w:r w:rsidRPr="0091066B">
        <w:rPr>
          <w:rFonts w:ascii="Arial" w:eastAsia="Times New Roman" w:hAnsi="Arial" w:cs="Arial"/>
          <w:color w:val="2D2D2D"/>
          <w:spacing w:val="1"/>
          <w:sz w:val="17"/>
        </w:rPr>
        <w:t> </w:t>
      </w:r>
      <w:hyperlink r:id="rId107" w:history="1">
        <w:r w:rsidRPr="0091066B">
          <w:rPr>
            <w:rFonts w:ascii="Arial" w:eastAsia="Times New Roman" w:hAnsi="Arial" w:cs="Arial"/>
            <w:color w:val="00466E"/>
            <w:spacing w:val="1"/>
            <w:sz w:val="17"/>
            <w:u w:val="single"/>
          </w:rPr>
          <w:t>Федеральным законом от 29 июня 2015 года N 210-ФЗ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4. </w:t>
      </w:r>
      <w:proofErr w:type="gramStart"/>
      <w:r w:rsidRPr="0091066B">
        <w:rPr>
          <w:rFonts w:ascii="Arial" w:eastAsia="Times New Roman" w:hAnsi="Arial" w:cs="Arial"/>
          <w:color w:val="2D2D2D"/>
          <w:spacing w:val="1"/>
          <w:sz w:val="17"/>
          <w:szCs w:val="17"/>
        </w:rPr>
        <w:t>Лицо, вступающее в ранее созданный кредитный кооператив, несет солидарно с членами кредитного кооператива (пайщиками) субсидиарную ответственность в пределах невнесенной части дополнительного взноса по обязательствам кредитного кооператива, которые возникли до вступления указанного лица в кредитный кооператив, если это определено уставом кредитного кооператива, при условии подтверждения в письменной форме данным лицом, что оно ознакомлено со сметой доходов и расходов кредитного кооператива, с</w:t>
      </w:r>
      <w:proofErr w:type="gramEnd"/>
      <w:r w:rsidRPr="0091066B">
        <w:rPr>
          <w:rFonts w:ascii="Arial" w:eastAsia="Times New Roman" w:hAnsi="Arial" w:cs="Arial"/>
          <w:color w:val="2D2D2D"/>
          <w:spacing w:val="1"/>
          <w:sz w:val="17"/>
          <w:szCs w:val="17"/>
        </w:rPr>
        <w:t xml:space="preserve">  бухгалтерской (финансовой)  отчетностью кредитного кооператива и согласно нести такую ответственность.</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22 июня 2014 года</w:t>
      </w:r>
      <w:r w:rsidRPr="0091066B">
        <w:rPr>
          <w:rFonts w:ascii="Arial" w:eastAsia="Times New Roman" w:hAnsi="Arial" w:cs="Arial"/>
          <w:color w:val="2D2D2D"/>
          <w:spacing w:val="1"/>
          <w:sz w:val="17"/>
        </w:rPr>
        <w:t> </w:t>
      </w:r>
      <w:hyperlink r:id="rId108"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27. Распределение доходов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Доходы кредитного кооператива, полученные по итогам финансового года, могут распределяться между членами кредитного кооператива (пайщиками) путем начисления на паевые взносы.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Сумма, подлежащая распределению, определяется по данным  бухгалтерской (финансовой) отчетности за финансовый год и утверждается общим собранием членов кредитного кооператива (пайщиков) в порядке, предусмотренном уставом кредитного кооператива и внутренними нормативными документами кредитного кооператива. Начисления на паевые взносы производятся пропорционально сумме паевых взносов каждого члена кредитного кооператива (пайщика). По решению общего собрания членов кредитного кооператива (пайщиков) начисления на паевые взносы могут быть выплачены членам кредитного кооператива (пайщикам) или присоединены к </w:t>
      </w:r>
      <w:proofErr w:type="spellStart"/>
      <w:r w:rsidRPr="0091066B">
        <w:rPr>
          <w:rFonts w:ascii="Arial" w:eastAsia="Times New Roman" w:hAnsi="Arial" w:cs="Arial"/>
          <w:color w:val="2D2D2D"/>
          <w:spacing w:val="1"/>
          <w:sz w:val="17"/>
          <w:szCs w:val="17"/>
        </w:rPr>
        <w:t>паенакоплениям</w:t>
      </w:r>
      <w:proofErr w:type="spellEnd"/>
      <w:r w:rsidRPr="0091066B">
        <w:rPr>
          <w:rFonts w:ascii="Arial" w:eastAsia="Times New Roman" w:hAnsi="Arial" w:cs="Arial"/>
          <w:color w:val="2D2D2D"/>
          <w:spacing w:val="1"/>
          <w:sz w:val="17"/>
          <w:szCs w:val="17"/>
        </w:rPr>
        <w:t xml:space="preserve"> (паям) членов кредитного кооператива (пайщиков).</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22 июня 2014 года</w:t>
      </w:r>
      <w:r w:rsidRPr="0091066B">
        <w:rPr>
          <w:rFonts w:ascii="Arial" w:eastAsia="Times New Roman" w:hAnsi="Arial" w:cs="Arial"/>
          <w:color w:val="2D2D2D"/>
          <w:spacing w:val="1"/>
          <w:sz w:val="17"/>
        </w:rPr>
        <w:t> </w:t>
      </w:r>
      <w:hyperlink r:id="rId109"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28. Бухгалтерский учет, отчетность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1. Кредитный кооператив ведет бухгалтерский учет и представляет  бухгалтерскую (финансовую)  и статистическую отчетность в соответствии с законодательством Российской Федерации.</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22 июня 2014 года</w:t>
      </w:r>
      <w:r w:rsidRPr="0091066B">
        <w:rPr>
          <w:rFonts w:ascii="Arial" w:eastAsia="Times New Roman" w:hAnsi="Arial" w:cs="Arial"/>
          <w:color w:val="2D2D2D"/>
          <w:spacing w:val="1"/>
          <w:sz w:val="17"/>
        </w:rPr>
        <w:t> </w:t>
      </w:r>
      <w:hyperlink r:id="rId110"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Бухгалтерский учет и  бухгалтерская (финансовая)  отчетность кредитного кооператива подлежат обязательной аудиторской проверке в случае, если годовой объем выручки или сумма активов баланса кредитного кооператива предполагают проведение обязательного аудита в соответствии с законодательством Российской Федерации </w:t>
      </w:r>
      <w:proofErr w:type="gramStart"/>
      <w:r w:rsidRPr="0091066B">
        <w:rPr>
          <w:rFonts w:ascii="Arial" w:eastAsia="Times New Roman" w:hAnsi="Arial" w:cs="Arial"/>
          <w:color w:val="2D2D2D"/>
          <w:spacing w:val="1"/>
          <w:sz w:val="17"/>
          <w:szCs w:val="17"/>
        </w:rPr>
        <w:t>об</w:t>
      </w:r>
      <w:proofErr w:type="gramEnd"/>
      <w:r w:rsidRPr="0091066B">
        <w:rPr>
          <w:rFonts w:ascii="Arial" w:eastAsia="Times New Roman" w:hAnsi="Arial" w:cs="Arial"/>
          <w:color w:val="2D2D2D"/>
          <w:spacing w:val="1"/>
          <w:sz w:val="17"/>
          <w:szCs w:val="17"/>
        </w:rPr>
        <w:t xml:space="preserve"> аудиторской деятельности, а также в иных случаях, предусмотренных настоящим Федеральным законом.</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22 июня 2014 года</w:t>
      </w:r>
      <w:r w:rsidRPr="0091066B">
        <w:rPr>
          <w:rFonts w:ascii="Arial" w:eastAsia="Times New Roman" w:hAnsi="Arial" w:cs="Arial"/>
          <w:color w:val="2D2D2D"/>
          <w:spacing w:val="1"/>
          <w:sz w:val="17"/>
        </w:rPr>
        <w:t> </w:t>
      </w:r>
      <w:hyperlink r:id="rId111"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Кредитные кооперативы, количество членов которых превышает три тысячи физических и (или) юридических лиц, кредитные кооперативы второго уровня, а также кредитные кооперативы, не вступившие в члены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представляют в Банк России документы, содержащие отчет о своей деятельности и персональном составе органов кредитного кооператива. Формы и сроки представления указанных документов устанавливаются Банком России.</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дополнительно включена с 1 декабря 2011 года</w:t>
      </w:r>
      <w:r w:rsidRPr="0091066B">
        <w:rPr>
          <w:rFonts w:ascii="Arial" w:eastAsia="Times New Roman" w:hAnsi="Arial" w:cs="Arial"/>
          <w:color w:val="2D2D2D"/>
          <w:spacing w:val="1"/>
          <w:sz w:val="17"/>
        </w:rPr>
        <w:t> </w:t>
      </w:r>
      <w:hyperlink r:id="rId112" w:history="1">
        <w:r w:rsidRPr="0091066B">
          <w:rPr>
            <w:rFonts w:ascii="Arial" w:eastAsia="Times New Roman" w:hAnsi="Arial" w:cs="Arial"/>
            <w:color w:val="00466E"/>
            <w:spacing w:val="1"/>
            <w:sz w:val="17"/>
            <w:u w:val="single"/>
          </w:rPr>
          <w:t>Федеральным законом от 30 ноября 2011 года N 362-ФЗ</w:t>
        </w:r>
      </w:hyperlink>
      <w:r w:rsidRPr="0091066B">
        <w:rPr>
          <w:rFonts w:ascii="Arial" w:eastAsia="Times New Roman" w:hAnsi="Arial" w:cs="Arial"/>
          <w:color w:val="2D2D2D"/>
          <w:spacing w:val="1"/>
          <w:sz w:val="17"/>
          <w:szCs w:val="17"/>
        </w:rPr>
        <w:t>; в редакции, введенной в действие с 1 сентября 2013 года</w:t>
      </w:r>
      <w:r w:rsidRPr="0091066B">
        <w:rPr>
          <w:rFonts w:ascii="Arial" w:eastAsia="Times New Roman" w:hAnsi="Arial" w:cs="Arial"/>
          <w:color w:val="2D2D2D"/>
          <w:spacing w:val="1"/>
          <w:sz w:val="17"/>
        </w:rPr>
        <w:t> </w:t>
      </w:r>
      <w:hyperlink r:id="rId113"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 xml:space="preserve">; в редакции, введенной в действие с 1 июля 2015 </w:t>
      </w:r>
      <w:proofErr w:type="spellStart"/>
      <w:r w:rsidRPr="0091066B">
        <w:rPr>
          <w:rFonts w:ascii="Arial" w:eastAsia="Times New Roman" w:hAnsi="Arial" w:cs="Arial"/>
          <w:color w:val="2D2D2D"/>
          <w:spacing w:val="1"/>
          <w:sz w:val="17"/>
          <w:szCs w:val="17"/>
        </w:rPr>
        <w:t>года</w:t>
      </w:r>
      <w:hyperlink r:id="rId114" w:history="1">
        <w:r w:rsidRPr="0091066B">
          <w:rPr>
            <w:rFonts w:ascii="Arial" w:eastAsia="Times New Roman" w:hAnsi="Arial" w:cs="Arial"/>
            <w:color w:val="00466E"/>
            <w:spacing w:val="1"/>
            <w:sz w:val="17"/>
            <w:u w:val="single"/>
          </w:rPr>
          <w:t>Федеральным</w:t>
        </w:r>
        <w:proofErr w:type="spellEnd"/>
        <w:r w:rsidRPr="0091066B">
          <w:rPr>
            <w:rFonts w:ascii="Arial" w:eastAsia="Times New Roman" w:hAnsi="Arial" w:cs="Arial"/>
            <w:color w:val="00466E"/>
            <w:spacing w:val="1"/>
            <w:sz w:val="17"/>
            <w:u w:val="single"/>
          </w:rPr>
          <w:t xml:space="preserve"> законом от 29 июня 2015 года N 210-ФЗ</w:t>
        </w:r>
      </w:hyperlink>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в редакции, введенной в действие с 4 июля 2016 года</w:t>
      </w:r>
      <w:r w:rsidRPr="0091066B">
        <w:rPr>
          <w:rFonts w:ascii="Arial" w:eastAsia="Times New Roman" w:hAnsi="Arial" w:cs="Arial"/>
          <w:color w:val="2D2D2D"/>
          <w:spacing w:val="1"/>
          <w:sz w:val="17"/>
        </w:rPr>
        <w:t> </w:t>
      </w:r>
      <w:hyperlink r:id="rId115"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29. Хранение документов кредитного кооператива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Кредитный кооператив обязан хранить следующие документы: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устав кредитного кооператива, а также изменения и дополнения, внесенные в него, зарегистрированные в установленном порядке;</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документы, подтверждающие государственную регистрацию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реестр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бухгалтерскую (финансовую) отчетность кредитного кооператива, сметы доходов и расходов и отчеты об их исполнении, документы, подтверждающие права кредитного кооператива на имущество, находящееся на его балансе;</w:t>
      </w:r>
      <w:r w:rsidRPr="0091066B">
        <w:rPr>
          <w:rFonts w:ascii="Arial" w:eastAsia="Times New Roman" w:hAnsi="Arial" w:cs="Arial"/>
          <w:color w:val="2D2D2D"/>
          <w:spacing w:val="1"/>
          <w:sz w:val="17"/>
          <w:szCs w:val="17"/>
        </w:rPr>
        <w:br/>
        <w:t>(Пункт в редакции, введенной в действие с 22 июня 2014 года</w:t>
      </w:r>
      <w:r w:rsidRPr="0091066B">
        <w:rPr>
          <w:rFonts w:ascii="Arial" w:eastAsia="Times New Roman" w:hAnsi="Arial" w:cs="Arial"/>
          <w:color w:val="2D2D2D"/>
          <w:spacing w:val="1"/>
          <w:sz w:val="17"/>
        </w:rPr>
        <w:t> </w:t>
      </w:r>
      <w:hyperlink r:id="rId116"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внутренние нормативные документы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положения о своих филиалах и представительствах;</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7) протоколы общих собраний членов кредитного кооператива (пайщиков), заседаний правления кредитного кооператива и контрольно-ревизионного органа кредитного кооператива, протоколы собраний членов кредитного кооператива (пайщиков) об избрании своих уполномоченных, бюллетени для голосования, а также доверенности (копии доверенностей) на участие в общем собрании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приказы и распоряжения единоличного исполнительного органа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9) другие документы, предусмотренные настоящим Федеральным законом, иными федеральными законами, уставом кредитного кооператива и внутренними нормативными документами кредитного кооператива.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Кредитный кооператив хранит документы, предусмотренные</w:t>
      </w:r>
      <w:r w:rsidRPr="0091066B">
        <w:rPr>
          <w:rFonts w:ascii="Arial" w:eastAsia="Times New Roman" w:hAnsi="Arial" w:cs="Arial"/>
          <w:color w:val="2D2D2D"/>
          <w:spacing w:val="1"/>
          <w:sz w:val="17"/>
        </w:rPr>
        <w:t> </w:t>
      </w:r>
      <w:hyperlink r:id="rId117" w:history="1">
        <w:r w:rsidRPr="0091066B">
          <w:rPr>
            <w:rFonts w:ascii="Arial" w:eastAsia="Times New Roman" w:hAnsi="Arial" w:cs="Arial"/>
            <w:color w:val="00466E"/>
            <w:spacing w:val="1"/>
            <w:sz w:val="17"/>
            <w:u w:val="single"/>
          </w:rPr>
          <w:t>частью 1 настоящей статьи</w:t>
        </w:r>
      </w:hyperlink>
      <w:r w:rsidRPr="0091066B">
        <w:rPr>
          <w:rFonts w:ascii="Arial" w:eastAsia="Times New Roman" w:hAnsi="Arial" w:cs="Arial"/>
          <w:color w:val="2D2D2D"/>
          <w:spacing w:val="1"/>
          <w:sz w:val="17"/>
          <w:szCs w:val="17"/>
        </w:rPr>
        <w:t>, по месту нахождения его исполнительного органа в порядке и в течение сроков, которые установлены законодательством Российской Федерации.</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before="300" w:after="180"/>
        <w:jc w:val="center"/>
        <w:textAlignment w:val="baseline"/>
        <w:outlineLvl w:val="2"/>
        <w:rPr>
          <w:rFonts w:ascii="Arial" w:eastAsia="Times New Roman" w:hAnsi="Arial" w:cs="Arial"/>
          <w:color w:val="4C4C4C"/>
          <w:spacing w:val="1"/>
          <w:sz w:val="22"/>
          <w:szCs w:val="22"/>
        </w:rPr>
      </w:pPr>
      <w:r w:rsidRPr="0091066B">
        <w:rPr>
          <w:rFonts w:ascii="Arial" w:eastAsia="Times New Roman" w:hAnsi="Arial" w:cs="Arial"/>
          <w:color w:val="4C4C4C"/>
          <w:spacing w:val="1"/>
          <w:sz w:val="22"/>
          <w:szCs w:val="22"/>
        </w:rPr>
        <w:t>Глава 6. Особенности деятельности кредитных кооперативов, членами которых являются физические лица (статьи 30 - 32)</w:t>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30. Особенности привлечения денежных средств физических лиц - членов кредитного кооператива (пайщиков)</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1. Для осуществления предусмотренной</w:t>
      </w:r>
      <w:r w:rsidRPr="0091066B">
        <w:rPr>
          <w:rFonts w:ascii="Arial" w:eastAsia="Times New Roman" w:hAnsi="Arial" w:cs="Arial"/>
          <w:color w:val="2D2D2D"/>
          <w:spacing w:val="1"/>
          <w:sz w:val="17"/>
        </w:rPr>
        <w:t> </w:t>
      </w:r>
      <w:hyperlink r:id="rId118" w:history="1">
        <w:r w:rsidRPr="0091066B">
          <w:rPr>
            <w:rFonts w:ascii="Arial" w:eastAsia="Times New Roman" w:hAnsi="Arial" w:cs="Arial"/>
            <w:color w:val="00466E"/>
            <w:spacing w:val="1"/>
            <w:sz w:val="17"/>
            <w:u w:val="single"/>
          </w:rPr>
          <w:t xml:space="preserve">частью 1 статьи 3 настоящего Федерального </w:t>
        </w:r>
        <w:proofErr w:type="spellStart"/>
        <w:r w:rsidRPr="0091066B">
          <w:rPr>
            <w:rFonts w:ascii="Arial" w:eastAsia="Times New Roman" w:hAnsi="Arial" w:cs="Arial"/>
            <w:color w:val="00466E"/>
            <w:spacing w:val="1"/>
            <w:sz w:val="17"/>
            <w:u w:val="single"/>
          </w:rPr>
          <w:t>закона</w:t>
        </w:r>
      </w:hyperlink>
      <w:r w:rsidRPr="0091066B">
        <w:rPr>
          <w:rFonts w:ascii="Arial" w:eastAsia="Times New Roman" w:hAnsi="Arial" w:cs="Arial"/>
          <w:color w:val="2D2D2D"/>
          <w:spacing w:val="1"/>
          <w:sz w:val="17"/>
          <w:szCs w:val="17"/>
        </w:rPr>
        <w:t>деятельности</w:t>
      </w:r>
      <w:proofErr w:type="spellEnd"/>
      <w:r w:rsidRPr="0091066B">
        <w:rPr>
          <w:rFonts w:ascii="Arial" w:eastAsia="Times New Roman" w:hAnsi="Arial" w:cs="Arial"/>
          <w:color w:val="2D2D2D"/>
          <w:spacing w:val="1"/>
          <w:sz w:val="17"/>
          <w:szCs w:val="17"/>
        </w:rPr>
        <w:t xml:space="preserve"> кредитные кооперативы, членами которых являются физические лица, вправе привлекать денежные средства указанных лиц на основании договоров передачи личных сбережений.</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По договору передачи личных сбережений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Условия договора передачи личных сбережений определяются положением о порядке и об условиях привлечения денежных сре</w:t>
      </w:r>
      <w:proofErr w:type="gramStart"/>
      <w:r w:rsidRPr="0091066B">
        <w:rPr>
          <w:rFonts w:ascii="Arial" w:eastAsia="Times New Roman" w:hAnsi="Arial" w:cs="Arial"/>
          <w:color w:val="2D2D2D"/>
          <w:spacing w:val="1"/>
          <w:sz w:val="17"/>
          <w:szCs w:val="17"/>
        </w:rPr>
        <w:t>дств чл</w:t>
      </w:r>
      <w:proofErr w:type="gramEnd"/>
      <w:r w:rsidRPr="0091066B">
        <w:rPr>
          <w:rFonts w:ascii="Arial" w:eastAsia="Times New Roman" w:hAnsi="Arial" w:cs="Arial"/>
          <w:color w:val="2D2D2D"/>
          <w:spacing w:val="1"/>
          <w:sz w:val="17"/>
          <w:szCs w:val="17"/>
        </w:rPr>
        <w:t>енов кредитного кооператива (пайщиков), принятым общим собранием членов кредитного кооператива (пайщиков) в предусмотренном настоящим Федеральным законом порядке. Положение о порядке и об условиях привлечения денежных сре</w:t>
      </w:r>
      <w:proofErr w:type="gramStart"/>
      <w:r w:rsidRPr="0091066B">
        <w:rPr>
          <w:rFonts w:ascii="Arial" w:eastAsia="Times New Roman" w:hAnsi="Arial" w:cs="Arial"/>
          <w:color w:val="2D2D2D"/>
          <w:spacing w:val="1"/>
          <w:sz w:val="17"/>
          <w:szCs w:val="17"/>
        </w:rPr>
        <w:t>дств чл</w:t>
      </w:r>
      <w:proofErr w:type="gramEnd"/>
      <w:r w:rsidRPr="0091066B">
        <w:rPr>
          <w:rFonts w:ascii="Arial" w:eastAsia="Times New Roman" w:hAnsi="Arial" w:cs="Arial"/>
          <w:color w:val="2D2D2D"/>
          <w:spacing w:val="1"/>
          <w:sz w:val="17"/>
          <w:szCs w:val="17"/>
        </w:rPr>
        <w:t>енов кредитного кооператива (пайщиков) должно содержать единые для всех членов кредитного кооператива (пайщиков) условия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Договор передачи личных сбережений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 Договор передачи личных сбережений должен содержать условия о сумме передаваемых денежных средств, о размере и порядке платы за их использование, о сроке и порядке их возврата.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В договор передачи личных сбережений должно быть включено условие о досрочном возврате денежных сре</w:t>
      </w:r>
      <w:proofErr w:type="gramStart"/>
      <w:r w:rsidRPr="0091066B">
        <w:rPr>
          <w:rFonts w:ascii="Arial" w:eastAsia="Times New Roman" w:hAnsi="Arial" w:cs="Arial"/>
          <w:color w:val="2D2D2D"/>
          <w:spacing w:val="1"/>
          <w:sz w:val="17"/>
          <w:szCs w:val="17"/>
        </w:rPr>
        <w:t>дств в п</w:t>
      </w:r>
      <w:proofErr w:type="gramEnd"/>
      <w:r w:rsidRPr="0091066B">
        <w:rPr>
          <w:rFonts w:ascii="Arial" w:eastAsia="Times New Roman" w:hAnsi="Arial" w:cs="Arial"/>
          <w:color w:val="2D2D2D"/>
          <w:spacing w:val="1"/>
          <w:sz w:val="17"/>
          <w:szCs w:val="17"/>
        </w:rPr>
        <w:t>орядке, предусмотренном</w:t>
      </w:r>
      <w:r w:rsidRPr="0091066B">
        <w:rPr>
          <w:rFonts w:ascii="Arial" w:eastAsia="Times New Roman" w:hAnsi="Arial" w:cs="Arial"/>
          <w:color w:val="2D2D2D"/>
          <w:spacing w:val="1"/>
          <w:sz w:val="17"/>
        </w:rPr>
        <w:t> </w:t>
      </w:r>
      <w:hyperlink r:id="rId119" w:history="1">
        <w:r w:rsidRPr="0091066B">
          <w:rPr>
            <w:rFonts w:ascii="Arial" w:eastAsia="Times New Roman" w:hAnsi="Arial" w:cs="Arial"/>
            <w:color w:val="00466E"/>
            <w:spacing w:val="1"/>
            <w:sz w:val="17"/>
            <w:u w:val="single"/>
          </w:rPr>
          <w:t>частью 4 статьи 14 настоящего Федерального закона</w:t>
        </w:r>
      </w:hyperlink>
      <w:r w:rsidRPr="0091066B">
        <w:rPr>
          <w:rFonts w:ascii="Arial" w:eastAsia="Times New Roman" w:hAnsi="Arial" w:cs="Arial"/>
          <w:color w:val="2D2D2D"/>
          <w:spacing w:val="1"/>
          <w:sz w:val="17"/>
          <w:szCs w:val="17"/>
        </w:rPr>
        <w:t>, при прекращении членства физического лица в кредитном кооперативе.</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31. Особенности бухгалтерского учета, бухгалтерской (финансовой) отчетности кредитных кооперативов, членами которых являются физические лица</w:t>
      </w:r>
    </w:p>
    <w:p w:rsidR="0091066B" w:rsidRPr="0091066B" w:rsidRDefault="0091066B" w:rsidP="0091066B">
      <w:pPr>
        <w:shd w:val="clear" w:color="auto" w:fill="FFFFFF"/>
        <w:spacing w:line="288" w:lineRule="atLeast"/>
        <w:jc w:val="center"/>
        <w:textAlignment w:val="baseline"/>
        <w:rPr>
          <w:rFonts w:ascii="Arial" w:eastAsia="Times New Roman" w:hAnsi="Arial" w:cs="Arial"/>
          <w:color w:val="3C3C3C"/>
          <w:spacing w:val="1"/>
          <w:szCs w:val="24"/>
        </w:rPr>
      </w:pPr>
      <w:r w:rsidRPr="0091066B">
        <w:rPr>
          <w:rFonts w:ascii="Arial" w:eastAsia="Times New Roman" w:hAnsi="Arial" w:cs="Arial"/>
          <w:color w:val="3C3C3C"/>
          <w:spacing w:val="1"/>
          <w:szCs w:val="24"/>
        </w:rPr>
        <w:t>Статья 31. Особенности бухгалтерского учета,  бухгалтерской (финансовой)</w:t>
      </w:r>
      <w:r w:rsidRPr="0091066B">
        <w:rPr>
          <w:rFonts w:ascii="Arial" w:eastAsia="Times New Roman" w:hAnsi="Arial" w:cs="Arial"/>
          <w:color w:val="3C3C3C"/>
          <w:spacing w:val="1"/>
          <w:szCs w:val="24"/>
        </w:rPr>
        <w:br/>
        <w:t> отчетности кредитных кооперативов, членами которых являются физические лица</w:t>
      </w:r>
    </w:p>
    <w:p w:rsidR="0091066B" w:rsidRPr="0091066B" w:rsidRDefault="0091066B" w:rsidP="0091066B">
      <w:pPr>
        <w:shd w:val="clear" w:color="auto" w:fill="FFFFFF"/>
        <w:spacing w:line="252" w:lineRule="atLeast"/>
        <w:jc w:val="center"/>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(Наименование в редакции, введенной в действие с 22 июня 2014 года</w:t>
      </w:r>
      <w:r w:rsidRPr="0091066B">
        <w:rPr>
          <w:rFonts w:ascii="Arial" w:eastAsia="Times New Roman" w:hAnsi="Arial" w:cs="Arial"/>
          <w:color w:val="2D2D2D"/>
          <w:spacing w:val="1"/>
          <w:sz w:val="17"/>
        </w:rPr>
        <w:t> </w:t>
      </w:r>
      <w:hyperlink r:id="rId120"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Бухгалтерский учет и бухгалтерская (финансовая) отчетность кредитного кооператива подлежат ежегодной обязательной аудиторской проверке, если количество физических лиц, являющихся его членами, превышает 2000 человек.</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22 июня 2014 года</w:t>
      </w:r>
      <w:r w:rsidRPr="0091066B">
        <w:rPr>
          <w:rFonts w:ascii="Arial" w:eastAsia="Times New Roman" w:hAnsi="Arial" w:cs="Arial"/>
          <w:color w:val="2D2D2D"/>
          <w:spacing w:val="1"/>
          <w:sz w:val="17"/>
        </w:rPr>
        <w:t> </w:t>
      </w:r>
      <w:hyperlink r:id="rId121"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Учет обязательств по договорам передачи личных сбережений ведется отдельно от обязатель</w:t>
      </w:r>
      <w:proofErr w:type="gramStart"/>
      <w:r w:rsidRPr="0091066B">
        <w:rPr>
          <w:rFonts w:ascii="Arial" w:eastAsia="Times New Roman" w:hAnsi="Arial" w:cs="Arial"/>
          <w:color w:val="2D2D2D"/>
          <w:spacing w:val="1"/>
          <w:sz w:val="17"/>
          <w:szCs w:val="17"/>
        </w:rPr>
        <w:t>ств кр</w:t>
      </w:r>
      <w:proofErr w:type="gramEnd"/>
      <w:r w:rsidRPr="0091066B">
        <w:rPr>
          <w:rFonts w:ascii="Arial" w:eastAsia="Times New Roman" w:hAnsi="Arial" w:cs="Arial"/>
          <w:color w:val="2D2D2D"/>
          <w:spacing w:val="1"/>
          <w:sz w:val="17"/>
          <w:szCs w:val="17"/>
        </w:rPr>
        <w:t>едитного кооператива по иным договорам.</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32. Особенности имущественной ответственности кредитных кооперативов, членами которых являются физические лица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br/>
        <w:t>Обращение взыскания на денежные средства и иное имущество кредитного кооператива в части, соответствующей сумме основных обязатель</w:t>
      </w:r>
      <w:proofErr w:type="gramStart"/>
      <w:r w:rsidRPr="0091066B">
        <w:rPr>
          <w:rFonts w:ascii="Arial" w:eastAsia="Times New Roman" w:hAnsi="Arial" w:cs="Arial"/>
          <w:color w:val="2D2D2D"/>
          <w:spacing w:val="1"/>
          <w:sz w:val="17"/>
          <w:szCs w:val="17"/>
        </w:rPr>
        <w:t>ств кр</w:t>
      </w:r>
      <w:proofErr w:type="gramEnd"/>
      <w:r w:rsidRPr="0091066B">
        <w:rPr>
          <w:rFonts w:ascii="Arial" w:eastAsia="Times New Roman" w:hAnsi="Arial" w:cs="Arial"/>
          <w:color w:val="2D2D2D"/>
          <w:spacing w:val="1"/>
          <w:sz w:val="17"/>
          <w:szCs w:val="17"/>
        </w:rPr>
        <w:t>едитного кооператива по договорам передачи личных сбережений, не допускается, за исключением обращения взыскания на основании исполнительных документов о взыскании денежных средств по договорам передачи личных сбережений.</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(Статья в редакции, введенной в действие с 1 декабря 2011 года</w:t>
      </w:r>
      <w:r w:rsidRPr="0091066B">
        <w:rPr>
          <w:rFonts w:ascii="Arial" w:eastAsia="Times New Roman" w:hAnsi="Arial" w:cs="Arial"/>
          <w:color w:val="2D2D2D"/>
          <w:spacing w:val="1"/>
          <w:sz w:val="17"/>
        </w:rPr>
        <w:t> </w:t>
      </w:r>
      <w:hyperlink r:id="rId122" w:history="1">
        <w:r w:rsidRPr="0091066B">
          <w:rPr>
            <w:rFonts w:ascii="Arial" w:eastAsia="Times New Roman" w:hAnsi="Arial" w:cs="Arial"/>
            <w:color w:val="00466E"/>
            <w:spacing w:val="1"/>
            <w:sz w:val="17"/>
            <w:u w:val="single"/>
          </w:rPr>
          <w:t>Федеральным законом от 30 ноября 2011 года N 362-ФЗ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before="300" w:after="180"/>
        <w:jc w:val="center"/>
        <w:textAlignment w:val="baseline"/>
        <w:outlineLvl w:val="2"/>
        <w:rPr>
          <w:rFonts w:ascii="Arial" w:eastAsia="Times New Roman" w:hAnsi="Arial" w:cs="Arial"/>
          <w:color w:val="4C4C4C"/>
          <w:spacing w:val="1"/>
          <w:sz w:val="22"/>
          <w:szCs w:val="22"/>
        </w:rPr>
      </w:pPr>
      <w:r w:rsidRPr="0091066B">
        <w:rPr>
          <w:rFonts w:ascii="Arial" w:eastAsia="Times New Roman" w:hAnsi="Arial" w:cs="Arial"/>
          <w:color w:val="4C4C4C"/>
          <w:spacing w:val="1"/>
          <w:sz w:val="22"/>
          <w:szCs w:val="22"/>
        </w:rPr>
        <w:t>Глава 7. Объединения кредитных кооперативов (статьи 33 - 41)</w:t>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33. Кредитные кооперативы второго уровня</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В целях удовлетворения своих финансовых потребностей и обеспечения своей финансовой устойчивости кредитные кооперативы могут создавать кредитные кооперативы второго уровня. Кредитные кооперативы второго уровня формируют предусмотренные их уставом фонды, привлекают денежные средства своих членов и иные денежные средства в порядке, определенном настоящим Федеральным законом и своими уставами, предоставляют займы своим </w:t>
      </w:r>
      <w:r w:rsidRPr="0091066B">
        <w:rPr>
          <w:rFonts w:ascii="Arial" w:eastAsia="Times New Roman" w:hAnsi="Arial" w:cs="Arial"/>
          <w:color w:val="2D2D2D"/>
          <w:spacing w:val="1"/>
          <w:sz w:val="17"/>
          <w:szCs w:val="17"/>
        </w:rPr>
        <w:lastRenderedPageBreak/>
        <w:t>членам в целях удовлетворения их финансовых потребностей, осуществляют иную деятельность, предусмотренную настоящим Федеральным законом и уставами кредитных кооперативов второго уровня.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Положения настоящего Федерального закона, в том числе положения о деятельности кредитного кооператива, об обеспечении финансовой устойчивости кредитного кооператива, о создании, реорганизации и ликвидации кредитного кооператива, членстве в кредитном кооперативе, об органах кредитного кооператива, распространяются на кредитные кооперативы второго уровня.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Кредитные кооперативы второго уровня создаются не менее чем пятью кредитными кооперативами на основе членства по территориальному (региональному, межрегиональному, федеральному) или иному принципу.</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4. Кредитный кооператив обязан уведомлять о своем вступлении в кредитный кооператив второго уровня </w:t>
      </w:r>
      <w:proofErr w:type="spellStart"/>
      <w:r w:rsidRPr="0091066B">
        <w:rPr>
          <w:rFonts w:ascii="Arial" w:eastAsia="Times New Roman" w:hAnsi="Arial" w:cs="Arial"/>
          <w:color w:val="2D2D2D"/>
          <w:spacing w:val="1"/>
          <w:sz w:val="17"/>
          <w:szCs w:val="17"/>
        </w:rPr>
        <w:t>саморегулируемую</w:t>
      </w:r>
      <w:proofErr w:type="spellEnd"/>
      <w:r w:rsidRPr="0091066B">
        <w:rPr>
          <w:rFonts w:ascii="Arial" w:eastAsia="Times New Roman" w:hAnsi="Arial" w:cs="Arial"/>
          <w:color w:val="2D2D2D"/>
          <w:spacing w:val="1"/>
          <w:sz w:val="17"/>
          <w:szCs w:val="17"/>
        </w:rPr>
        <w:t xml:space="preserve"> организацию в сфере финансового рынка, объединяющую кредитные кооперативы, членом которой он является.</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23"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Кредитный кооператив второго уровня не вправе вступать в члены других кредитных кооперативов второго уровня.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6. Минимальный размер паевого фонда кредитного кооператива второго уровня должен составлять:</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10 миллионов рублей по истечении одного месяца с момента его создания;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50 миллионов рублей по истечении одного года с момента его создания.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7. До момента </w:t>
      </w:r>
      <w:proofErr w:type="gramStart"/>
      <w:r w:rsidRPr="0091066B">
        <w:rPr>
          <w:rFonts w:ascii="Arial" w:eastAsia="Times New Roman" w:hAnsi="Arial" w:cs="Arial"/>
          <w:color w:val="2D2D2D"/>
          <w:spacing w:val="1"/>
          <w:sz w:val="17"/>
          <w:szCs w:val="17"/>
        </w:rPr>
        <w:t>формирования минимального размера паевого фонда кредитного кооператива второго уровня его средства</w:t>
      </w:r>
      <w:proofErr w:type="gramEnd"/>
      <w:r w:rsidRPr="0091066B">
        <w:rPr>
          <w:rFonts w:ascii="Arial" w:eastAsia="Times New Roman" w:hAnsi="Arial" w:cs="Arial"/>
          <w:color w:val="2D2D2D"/>
          <w:spacing w:val="1"/>
          <w:sz w:val="17"/>
          <w:szCs w:val="17"/>
        </w:rPr>
        <w:t xml:space="preserve"> не могут быть использованы для предоставления займов его членам, размещены на депозитных счетах в российских кредитных организациях, направлены на приобретение государственных и муниципальных ценных бумаг, на приобретение долей в уставном капитале или акций российских кредитных организаций.</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8.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размер паевого фонда кредитного кооператива второго уровня по данным  бухгалтерской (финансовой)  отчетности по окончании периодов, установленных частью 6 настоящей статьи, и каждого последующего квартала окажется меньше минимального размера паевого фонда, кредитный кооператив второго уровня в течение четырех календарных месяцев с даты окончания указанных периодов, указанного квартала должен принять решение о ликвидации, за исключением случая устранения данного несоответствия до истечения следующего квартала. В случае невыполнения данного требования ликвидация кредитного кооператива второго уровня осуществляется по решению суда.</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22 июня 2014 года</w:t>
      </w:r>
      <w:r w:rsidRPr="0091066B">
        <w:rPr>
          <w:rFonts w:ascii="Arial" w:eastAsia="Times New Roman" w:hAnsi="Arial" w:cs="Arial"/>
          <w:color w:val="2D2D2D"/>
          <w:spacing w:val="1"/>
          <w:sz w:val="17"/>
        </w:rPr>
        <w:t> </w:t>
      </w:r>
      <w:hyperlink r:id="rId124"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9. </w:t>
      </w:r>
      <w:proofErr w:type="gramStart"/>
      <w:r w:rsidRPr="0091066B">
        <w:rPr>
          <w:rFonts w:ascii="Arial" w:eastAsia="Times New Roman" w:hAnsi="Arial" w:cs="Arial"/>
          <w:color w:val="2D2D2D"/>
          <w:spacing w:val="1"/>
          <w:sz w:val="17"/>
          <w:szCs w:val="17"/>
        </w:rPr>
        <w:t>Средства кредитного кооператива второго уровня могут быть использованы для предоставления займов его членам, осуществления своих организационно-хозяйственных расходов, размещены на депозитных счетах в российских кредитных организациях, направлены на приобретение государственных и муниципальных ценных бумаг или на приобретение долей в уставном капитале либо акций российских кредитных организаций с учетом положений</w:t>
      </w:r>
      <w:r w:rsidRPr="0091066B">
        <w:rPr>
          <w:rFonts w:ascii="Arial" w:eastAsia="Times New Roman" w:hAnsi="Arial" w:cs="Arial"/>
          <w:color w:val="2D2D2D"/>
          <w:spacing w:val="1"/>
          <w:sz w:val="17"/>
        </w:rPr>
        <w:t> </w:t>
      </w:r>
      <w:hyperlink r:id="rId125" w:history="1">
        <w:r w:rsidRPr="0091066B">
          <w:rPr>
            <w:rFonts w:ascii="Arial" w:eastAsia="Times New Roman" w:hAnsi="Arial" w:cs="Arial"/>
            <w:color w:val="00466E"/>
            <w:spacing w:val="1"/>
            <w:sz w:val="17"/>
            <w:u w:val="single"/>
          </w:rPr>
          <w:t>статьи 6 настоящего Федерального закона</w:t>
        </w:r>
      </w:hyperlink>
      <w:r w:rsidRPr="0091066B">
        <w:rPr>
          <w:rFonts w:ascii="Arial" w:eastAsia="Times New Roman" w:hAnsi="Arial" w:cs="Arial"/>
          <w:color w:val="2D2D2D"/>
          <w:spacing w:val="1"/>
          <w:sz w:val="17"/>
          <w:szCs w:val="17"/>
        </w:rPr>
        <w:t>. При этом максимальная сумма средств, направленная на</w:t>
      </w:r>
      <w:proofErr w:type="gramEnd"/>
      <w:r w:rsidRPr="0091066B">
        <w:rPr>
          <w:rFonts w:ascii="Arial" w:eastAsia="Times New Roman" w:hAnsi="Arial" w:cs="Arial"/>
          <w:color w:val="2D2D2D"/>
          <w:spacing w:val="1"/>
          <w:sz w:val="17"/>
          <w:szCs w:val="17"/>
        </w:rPr>
        <w:t xml:space="preserve"> приобретение государственных и муниципальных ценных бумаг, на приобретение долей в уставном капитале или акций российских кредитных организаций, должна составлять не более 20 процентов величины активов кредитного кооператива второго уровня.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10. Бухгалтерский учет и  бухгалтерская (финансовая)</w:t>
      </w:r>
      <w:r w:rsidRPr="0091066B">
        <w:rPr>
          <w:rFonts w:ascii="Arial" w:eastAsia="Times New Roman" w:hAnsi="Arial" w:cs="Arial"/>
          <w:color w:val="FF0000"/>
          <w:spacing w:val="1"/>
          <w:sz w:val="17"/>
        </w:rPr>
        <w:t> </w:t>
      </w:r>
      <w:r w:rsidRPr="0091066B">
        <w:rPr>
          <w:rFonts w:ascii="Arial" w:eastAsia="Times New Roman" w:hAnsi="Arial" w:cs="Arial"/>
          <w:color w:val="2D2D2D"/>
          <w:spacing w:val="1"/>
          <w:sz w:val="17"/>
          <w:szCs w:val="17"/>
        </w:rPr>
        <w:t>отчетность кредитного кооператива второго уровня подлежат ежегодной обязательной аудиторской проверке.</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22 июня 2014 года</w:t>
      </w:r>
      <w:r w:rsidRPr="0091066B">
        <w:rPr>
          <w:rFonts w:ascii="Arial" w:eastAsia="Times New Roman" w:hAnsi="Arial" w:cs="Arial"/>
          <w:color w:val="2D2D2D"/>
          <w:spacing w:val="1"/>
          <w:sz w:val="17"/>
        </w:rPr>
        <w:t> </w:t>
      </w:r>
      <w:hyperlink r:id="rId126" w:history="1">
        <w:r w:rsidRPr="0091066B">
          <w:rPr>
            <w:rFonts w:ascii="Arial" w:eastAsia="Times New Roman" w:hAnsi="Arial" w:cs="Arial"/>
            <w:color w:val="00466E"/>
            <w:spacing w:val="1"/>
            <w:sz w:val="17"/>
            <w:u w:val="single"/>
          </w:rPr>
          <w:t>Федеральным законом от 21 декабря 2013 года N 375-ФЗ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34. Союзы (ассоциации) кредитных кооперативов</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Кредитные кооперативы на добровольной основе вправе объединяться в союзы (ассоциации) кредитных кооперативов в целях координации деятельности кредитных кооперативов,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 xml:space="preserve">2. </w:t>
      </w:r>
      <w:proofErr w:type="gramStart"/>
      <w:r w:rsidRPr="0091066B">
        <w:rPr>
          <w:rFonts w:ascii="Arial" w:eastAsia="Times New Roman" w:hAnsi="Arial" w:cs="Arial"/>
          <w:color w:val="2D2D2D"/>
          <w:spacing w:val="1"/>
          <w:sz w:val="17"/>
          <w:szCs w:val="17"/>
        </w:rPr>
        <w:t>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 союза (ассоциации) кредитных кооперативов определяются федеральными законами и учредительными документами союза (ассоциации) кредитных кооперативов.</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 xml:space="preserve">Статья 35. </w:t>
      </w:r>
      <w:proofErr w:type="spellStart"/>
      <w:r w:rsidRPr="0091066B">
        <w:rPr>
          <w:rFonts w:ascii="Arial" w:eastAsia="Times New Roman" w:hAnsi="Arial" w:cs="Arial"/>
          <w:color w:val="242424"/>
          <w:spacing w:val="1"/>
          <w:sz w:val="18"/>
          <w:szCs w:val="18"/>
        </w:rPr>
        <w:t>Саморегулируемые</w:t>
      </w:r>
      <w:proofErr w:type="spellEnd"/>
      <w:r w:rsidRPr="0091066B">
        <w:rPr>
          <w:rFonts w:ascii="Arial" w:eastAsia="Times New Roman" w:hAnsi="Arial" w:cs="Arial"/>
          <w:color w:val="242424"/>
          <w:spacing w:val="1"/>
          <w:sz w:val="18"/>
          <w:szCs w:val="18"/>
        </w:rPr>
        <w:t xml:space="preserve"> организации в сфере финансового рынка, объединяющие кредитные кооперативы</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w:t>
      </w:r>
      <w:proofErr w:type="gramStart"/>
      <w:r w:rsidRPr="0091066B">
        <w:rPr>
          <w:rFonts w:ascii="Arial" w:eastAsia="Times New Roman" w:hAnsi="Arial" w:cs="Arial"/>
          <w:color w:val="2D2D2D"/>
          <w:spacing w:val="1"/>
          <w:sz w:val="17"/>
          <w:szCs w:val="17"/>
        </w:rPr>
        <w:t xml:space="preserve">Кредитные кооперативы, за исключением кредитных кооперативов второго уровня, вступают в </w:t>
      </w:r>
      <w:proofErr w:type="spellStart"/>
      <w:r w:rsidRPr="0091066B">
        <w:rPr>
          <w:rFonts w:ascii="Arial" w:eastAsia="Times New Roman" w:hAnsi="Arial" w:cs="Arial"/>
          <w:color w:val="2D2D2D"/>
          <w:spacing w:val="1"/>
          <w:sz w:val="17"/>
          <w:szCs w:val="17"/>
        </w:rPr>
        <w:t>саморегулируемую</w:t>
      </w:r>
      <w:proofErr w:type="spellEnd"/>
      <w:r w:rsidRPr="0091066B">
        <w:rPr>
          <w:rFonts w:ascii="Arial" w:eastAsia="Times New Roman" w:hAnsi="Arial" w:cs="Arial"/>
          <w:color w:val="2D2D2D"/>
          <w:spacing w:val="1"/>
          <w:sz w:val="17"/>
          <w:szCs w:val="17"/>
        </w:rPr>
        <w:t xml:space="preserve"> организацию в сфере финансового рынка, объединяющую кредитные кооперативы, в порядке, предусмотренном</w:t>
      </w:r>
      <w:r w:rsidRPr="0091066B">
        <w:rPr>
          <w:rFonts w:ascii="Arial" w:eastAsia="Times New Roman" w:hAnsi="Arial" w:cs="Arial"/>
          <w:color w:val="2D2D2D"/>
          <w:spacing w:val="1"/>
          <w:sz w:val="17"/>
        </w:rPr>
        <w:t> </w:t>
      </w:r>
      <w:hyperlink r:id="rId127" w:history="1">
        <w:r w:rsidRPr="0091066B">
          <w:rPr>
            <w:rFonts w:ascii="Arial" w:eastAsia="Times New Roman" w:hAnsi="Arial" w:cs="Arial"/>
            <w:color w:val="00466E"/>
            <w:spacing w:val="1"/>
            <w:sz w:val="17"/>
            <w:u w:val="single"/>
          </w:rPr>
          <w:t xml:space="preserve">Федеральным законом от 13 июля 2015 года N 223-ФЗ "О </w:t>
        </w:r>
        <w:proofErr w:type="spellStart"/>
        <w:r w:rsidRPr="0091066B">
          <w:rPr>
            <w:rFonts w:ascii="Arial" w:eastAsia="Times New Roman" w:hAnsi="Arial" w:cs="Arial"/>
            <w:color w:val="00466E"/>
            <w:spacing w:val="1"/>
            <w:sz w:val="17"/>
            <w:u w:val="single"/>
          </w:rPr>
          <w:t>саморегулируемых</w:t>
        </w:r>
        <w:proofErr w:type="spellEnd"/>
        <w:r w:rsidRPr="0091066B">
          <w:rPr>
            <w:rFonts w:ascii="Arial" w:eastAsia="Times New Roman" w:hAnsi="Arial" w:cs="Arial"/>
            <w:color w:val="00466E"/>
            <w:spacing w:val="1"/>
            <w:sz w:val="17"/>
            <w:u w:val="single"/>
          </w:rPr>
          <w:t xml:space="preserve"> организациях в сфере финансового рынка"</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roofErr w:type="gramEnd"/>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получение некоммерческой организацией статуса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при отсутствии до указанного дня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прекращение своего членства 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(при наличии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создание кредитного кооператива (при наличии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w:t>
      </w:r>
      <w:proofErr w:type="gramStart"/>
      <w:r w:rsidRPr="0091066B">
        <w:rPr>
          <w:rFonts w:ascii="Arial" w:eastAsia="Times New Roman" w:hAnsi="Arial" w:cs="Arial"/>
          <w:color w:val="2D2D2D"/>
          <w:spacing w:val="1"/>
          <w:sz w:val="17"/>
          <w:szCs w:val="17"/>
        </w:rPr>
        <w:t xml:space="preserve">Отношения, возникающие в связи с приобретением и прекращением некоммерческими организациями статуса </w:t>
      </w:r>
      <w:proofErr w:type="spellStart"/>
      <w:r w:rsidRPr="0091066B">
        <w:rPr>
          <w:rFonts w:ascii="Arial" w:eastAsia="Times New Roman" w:hAnsi="Arial" w:cs="Arial"/>
          <w:color w:val="2D2D2D"/>
          <w:spacing w:val="1"/>
          <w:sz w:val="17"/>
          <w:szCs w:val="17"/>
        </w:rPr>
        <w:t>саморегулируемых</w:t>
      </w:r>
      <w:proofErr w:type="spellEnd"/>
      <w:r w:rsidRPr="0091066B">
        <w:rPr>
          <w:rFonts w:ascii="Arial" w:eastAsia="Times New Roman" w:hAnsi="Arial" w:cs="Arial"/>
          <w:color w:val="2D2D2D"/>
          <w:spacing w:val="1"/>
          <w:sz w:val="17"/>
          <w:szCs w:val="17"/>
        </w:rPr>
        <w:t xml:space="preserve">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w:t>
      </w:r>
      <w:r w:rsidRPr="0091066B">
        <w:rPr>
          <w:rFonts w:ascii="Arial" w:eastAsia="Times New Roman" w:hAnsi="Arial" w:cs="Arial"/>
          <w:color w:val="2D2D2D"/>
          <w:spacing w:val="1"/>
          <w:sz w:val="17"/>
        </w:rPr>
        <w:t> </w:t>
      </w:r>
      <w:hyperlink r:id="rId128" w:history="1">
        <w:r w:rsidRPr="0091066B">
          <w:rPr>
            <w:rFonts w:ascii="Arial" w:eastAsia="Times New Roman" w:hAnsi="Arial" w:cs="Arial"/>
            <w:color w:val="00466E"/>
            <w:spacing w:val="1"/>
            <w:sz w:val="17"/>
            <w:u w:val="single"/>
          </w:rPr>
          <w:t xml:space="preserve">Федеральным законом от 13 июля 2015 года N 223-ФЗ "О </w:t>
        </w:r>
        <w:proofErr w:type="spellStart"/>
        <w:r w:rsidRPr="0091066B">
          <w:rPr>
            <w:rFonts w:ascii="Arial" w:eastAsia="Times New Roman" w:hAnsi="Arial" w:cs="Arial"/>
            <w:color w:val="00466E"/>
            <w:spacing w:val="1"/>
            <w:sz w:val="17"/>
            <w:u w:val="single"/>
          </w:rPr>
          <w:t>саморегулируемых</w:t>
        </w:r>
        <w:proofErr w:type="spellEnd"/>
        <w:r w:rsidRPr="0091066B">
          <w:rPr>
            <w:rFonts w:ascii="Arial" w:eastAsia="Times New Roman" w:hAnsi="Arial" w:cs="Arial"/>
            <w:color w:val="00466E"/>
            <w:spacing w:val="1"/>
            <w:sz w:val="17"/>
            <w:u w:val="single"/>
          </w:rPr>
          <w:t xml:space="preserve"> организациях в сфере финансового рынка"</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и принятыми в соответствии с ними нормативными актами Банка России.</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w:t>
      </w:r>
      <w:proofErr w:type="spellStart"/>
      <w:r w:rsidRPr="0091066B">
        <w:rPr>
          <w:rFonts w:ascii="Arial" w:eastAsia="Times New Roman" w:hAnsi="Arial" w:cs="Arial"/>
          <w:color w:val="2D2D2D"/>
          <w:spacing w:val="1"/>
          <w:sz w:val="17"/>
          <w:szCs w:val="17"/>
        </w:rPr>
        <w:t>Саморегулируемая</w:t>
      </w:r>
      <w:proofErr w:type="spellEnd"/>
      <w:r w:rsidRPr="0091066B">
        <w:rPr>
          <w:rFonts w:ascii="Arial" w:eastAsia="Times New Roman" w:hAnsi="Arial" w:cs="Arial"/>
          <w:color w:val="2D2D2D"/>
          <w:spacing w:val="1"/>
          <w:sz w:val="17"/>
          <w:szCs w:val="17"/>
        </w:rPr>
        <w:t xml:space="preserve"> организация в сфере финансового рынка, объединяющая кредитные кооперативы, осуществляет </w:t>
      </w:r>
      <w:proofErr w:type="gramStart"/>
      <w:r w:rsidRPr="0091066B">
        <w:rPr>
          <w:rFonts w:ascii="Arial" w:eastAsia="Times New Roman" w:hAnsi="Arial" w:cs="Arial"/>
          <w:color w:val="2D2D2D"/>
          <w:spacing w:val="1"/>
          <w:sz w:val="17"/>
          <w:szCs w:val="17"/>
        </w:rPr>
        <w:t>контроль за</w:t>
      </w:r>
      <w:proofErr w:type="gramEnd"/>
      <w:r w:rsidRPr="0091066B">
        <w:rPr>
          <w:rFonts w:ascii="Arial" w:eastAsia="Times New Roman" w:hAnsi="Arial" w:cs="Arial"/>
          <w:color w:val="2D2D2D"/>
          <w:spacing w:val="1"/>
          <w:sz w:val="17"/>
          <w:szCs w:val="17"/>
        </w:rPr>
        <w:t xml:space="preserve"> соблюдением кредитными кооперативами, являющимися членами этой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кредитный кооператив не является членом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и (или) юридических лиц, настоящего Федерального закона и (или) принятых в соответствии с ним нормативных правовых актов и нормативных актов Банка России либо при возникновении необходимости проведения проверки кредитного кооператива, общее число членов и ассоциированных членов которого не превышает</w:t>
      </w:r>
      <w:proofErr w:type="gramEnd"/>
      <w:r w:rsidRPr="0091066B">
        <w:rPr>
          <w:rFonts w:ascii="Arial" w:eastAsia="Times New Roman" w:hAnsi="Arial" w:cs="Arial"/>
          <w:color w:val="2D2D2D"/>
          <w:spacing w:val="1"/>
          <w:sz w:val="17"/>
          <w:szCs w:val="17"/>
        </w:rPr>
        <w:t xml:space="preserve"> три тысячи физических и (или) юридических лиц, Банком России, обусловленной проводимой проверкой деятельности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членом которой является такой кредитный кооператив.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5. До вступления в </w:t>
      </w:r>
      <w:proofErr w:type="spellStart"/>
      <w:r w:rsidRPr="0091066B">
        <w:rPr>
          <w:rFonts w:ascii="Arial" w:eastAsia="Times New Roman" w:hAnsi="Arial" w:cs="Arial"/>
          <w:color w:val="2D2D2D"/>
          <w:spacing w:val="1"/>
          <w:sz w:val="17"/>
          <w:szCs w:val="17"/>
        </w:rPr>
        <w:t>саморегулируемую</w:t>
      </w:r>
      <w:proofErr w:type="spellEnd"/>
      <w:r w:rsidRPr="0091066B">
        <w:rPr>
          <w:rFonts w:ascii="Arial" w:eastAsia="Times New Roman" w:hAnsi="Arial" w:cs="Arial"/>
          <w:color w:val="2D2D2D"/>
          <w:spacing w:val="1"/>
          <w:sz w:val="17"/>
          <w:szCs w:val="17"/>
        </w:rPr>
        <w:t xml:space="preserve"> организацию в сфере финансового рынка, объединяющую кредитные кооперативы, кредитные кооперативы не имеют права привлекать денежные средства членов кредитного кооператива (пайщиков) и принимать в кредитный кооператив новых членов кредитного кооператива (пайщиков).</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 xml:space="preserve">6. </w:t>
      </w:r>
      <w:proofErr w:type="spellStart"/>
      <w:r w:rsidRPr="0091066B">
        <w:rPr>
          <w:rFonts w:ascii="Arial" w:eastAsia="Times New Roman" w:hAnsi="Arial" w:cs="Arial"/>
          <w:color w:val="2D2D2D"/>
          <w:spacing w:val="1"/>
          <w:sz w:val="17"/>
          <w:szCs w:val="17"/>
        </w:rPr>
        <w:t>Саморегулируемая</w:t>
      </w:r>
      <w:proofErr w:type="spellEnd"/>
      <w:r w:rsidRPr="0091066B">
        <w:rPr>
          <w:rFonts w:ascii="Arial" w:eastAsia="Times New Roman" w:hAnsi="Arial" w:cs="Arial"/>
          <w:color w:val="2D2D2D"/>
          <w:spacing w:val="1"/>
          <w:sz w:val="17"/>
          <w:szCs w:val="17"/>
        </w:rPr>
        <w:t xml:space="preserve"> организация в сфере финансового рынка, объединяющая кредитные кооперативы: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1) обязана применять предусмотренные</w:t>
      </w:r>
      <w:r w:rsidRPr="0091066B">
        <w:rPr>
          <w:rFonts w:ascii="Arial" w:eastAsia="Times New Roman" w:hAnsi="Arial" w:cs="Arial"/>
          <w:color w:val="2D2D2D"/>
          <w:spacing w:val="1"/>
          <w:sz w:val="17"/>
        </w:rPr>
        <w:t> </w:t>
      </w:r>
      <w:hyperlink r:id="rId129" w:history="1">
        <w:r w:rsidRPr="0091066B">
          <w:rPr>
            <w:rFonts w:ascii="Arial" w:eastAsia="Times New Roman" w:hAnsi="Arial" w:cs="Arial"/>
            <w:color w:val="00466E"/>
            <w:spacing w:val="1"/>
            <w:sz w:val="17"/>
            <w:u w:val="single"/>
          </w:rPr>
          <w:t xml:space="preserve">Федеральным законом от 13 июля 2015 года N 223-ФЗ "О </w:t>
        </w:r>
        <w:proofErr w:type="spellStart"/>
        <w:r w:rsidRPr="0091066B">
          <w:rPr>
            <w:rFonts w:ascii="Arial" w:eastAsia="Times New Roman" w:hAnsi="Arial" w:cs="Arial"/>
            <w:color w:val="00466E"/>
            <w:spacing w:val="1"/>
            <w:sz w:val="17"/>
            <w:u w:val="single"/>
          </w:rPr>
          <w:t>саморегулируемых</w:t>
        </w:r>
        <w:proofErr w:type="spellEnd"/>
        <w:r w:rsidRPr="0091066B">
          <w:rPr>
            <w:rFonts w:ascii="Arial" w:eastAsia="Times New Roman" w:hAnsi="Arial" w:cs="Arial"/>
            <w:color w:val="00466E"/>
            <w:spacing w:val="1"/>
            <w:sz w:val="17"/>
            <w:u w:val="single"/>
          </w:rPr>
          <w:t xml:space="preserve"> организациях в сфере финансового рынка"</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меры за несоблюдение своими членами - кредитными кооперативами, число членов (пайщиков) которых не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w:t>
      </w:r>
      <w:proofErr w:type="gramEnd"/>
      <w:r w:rsidRPr="0091066B">
        <w:rPr>
          <w:rFonts w:ascii="Arial" w:eastAsia="Times New Roman" w:hAnsi="Arial" w:cs="Arial"/>
          <w:color w:val="2D2D2D"/>
          <w:spacing w:val="1"/>
          <w:sz w:val="17"/>
          <w:szCs w:val="17"/>
        </w:rPr>
        <w:t xml:space="preserve"> </w:t>
      </w:r>
      <w:proofErr w:type="gramStart"/>
      <w:r w:rsidRPr="0091066B">
        <w:rPr>
          <w:rFonts w:ascii="Arial" w:eastAsia="Times New Roman" w:hAnsi="Arial" w:cs="Arial"/>
          <w:color w:val="2D2D2D"/>
          <w:spacing w:val="1"/>
          <w:sz w:val="17"/>
          <w:szCs w:val="17"/>
        </w:rPr>
        <w:t xml:space="preserve">Меры (включая размеры штрафов), применяемые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установленные внутренним стандартом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должны соответствовать требованиям, установленным нормативным актом Банка России;</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направляет в Банк России сведения о своих членах - кредитных кооперативах, число членов которых превысило три тысячи физических и (или) юридических лиц, по форме, в порядке и в сроки, которые установлены Банком России;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разрабатывает примерные уставы кредитных кооперативов -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примерные формы их внутренних нормативных документов, учетной политики, рекомендации и иные касающиеся деятельности кредитных кооперативов документы;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4) организует обучение работников кредитных кооперативов, являющихся членами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5) обязана направлять в Банк России сведения о несоблюдении своими членами - кредитными кооперативами, число членов (пайщиков) которых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 </w:t>
      </w:r>
      <w:proofErr w:type="gramStart"/>
      <w:r w:rsidRPr="0091066B">
        <w:rPr>
          <w:rFonts w:ascii="Arial" w:eastAsia="Times New Roman" w:hAnsi="Arial" w:cs="Arial"/>
          <w:color w:val="2D2D2D"/>
          <w:spacing w:val="1"/>
          <w:sz w:val="17"/>
          <w:szCs w:val="17"/>
        </w:rPr>
        <w:t>Порядок и сроки направления данных сведений устанавливаются Банком России;</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6) </w:t>
      </w:r>
      <w:proofErr w:type="gramStart"/>
      <w:r w:rsidRPr="0091066B">
        <w:rPr>
          <w:rFonts w:ascii="Arial" w:eastAsia="Times New Roman" w:hAnsi="Arial" w:cs="Arial"/>
          <w:color w:val="2D2D2D"/>
          <w:spacing w:val="1"/>
          <w:sz w:val="17"/>
          <w:szCs w:val="17"/>
        </w:rPr>
        <w:t>обязана</w:t>
      </w:r>
      <w:proofErr w:type="gramEnd"/>
      <w:r w:rsidRPr="0091066B">
        <w:rPr>
          <w:rFonts w:ascii="Arial" w:eastAsia="Times New Roman" w:hAnsi="Arial" w:cs="Arial"/>
          <w:color w:val="2D2D2D"/>
          <w:spacing w:val="1"/>
          <w:sz w:val="17"/>
          <w:szCs w:val="17"/>
        </w:rPr>
        <w:t xml:space="preserve"> заключить договор с депозитарием в случае, если формирование компенсационного фонда применяется в качестве способа обеспечения ответственности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перед потребителями произведенных ими товаров (работ, услуг) и размещение средств компенсационного фонда не осуществляется через управляющую компанию;</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7) </w:t>
      </w:r>
      <w:proofErr w:type="gramStart"/>
      <w:r w:rsidRPr="0091066B">
        <w:rPr>
          <w:rFonts w:ascii="Arial" w:eastAsia="Times New Roman" w:hAnsi="Arial" w:cs="Arial"/>
          <w:color w:val="2D2D2D"/>
          <w:spacing w:val="1"/>
          <w:sz w:val="17"/>
          <w:szCs w:val="17"/>
        </w:rPr>
        <w:t>обязана</w:t>
      </w:r>
      <w:proofErr w:type="gramEnd"/>
      <w:r w:rsidRPr="0091066B">
        <w:rPr>
          <w:rFonts w:ascii="Arial" w:eastAsia="Times New Roman" w:hAnsi="Arial" w:cs="Arial"/>
          <w:color w:val="2D2D2D"/>
          <w:spacing w:val="1"/>
          <w:sz w:val="17"/>
          <w:szCs w:val="17"/>
        </w:rPr>
        <w:t xml:space="preserve"> размещать на официальном сайте в информационно-телекоммуникационной сети "Интернет" следующую информацию:</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а) порядок размещения средств компенсационного фонда в целях их сохранения и прироста, направления их размещения (инвестиционная декларация);</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 xml:space="preserve">б) информацию об управляющей компании, с которой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организацией в сфере финансового рынка, объединяющей кредитные кооперативы, заключен договор (ее наименование, место нахождения, информация об имеющейся лицензии, номера контактных телефонов) (при наличии), о депозитарии, с которым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организацией в сфере финансового рынка, объединяющей кредитные кооперативы, заключен договор (его наименование, место нахождения, информация об имеющейся лицензии, номера контактных телефонов) (при наличии);</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 xml:space="preserve">в) информацию о составе и стоимости имущества компенсационного фонда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а также информацию о фактах осуществления выплат из компенсационного фонда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в целях обеспечения имущественной ответственности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по их обязательствам перед членами кредитного кооператива (пайщиками</w:t>
      </w:r>
      <w:proofErr w:type="gramEnd"/>
      <w:r w:rsidRPr="0091066B">
        <w:rPr>
          <w:rFonts w:ascii="Arial" w:eastAsia="Times New Roman" w:hAnsi="Arial" w:cs="Arial"/>
          <w:color w:val="2D2D2D"/>
          <w:spacing w:val="1"/>
          <w:sz w:val="17"/>
          <w:szCs w:val="17"/>
        </w:rPr>
        <w:t>) и об основаниях таких выплат, если такие выплаты осуществлялись;</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 xml:space="preserve">8) обязана направлять в Банк России документы, содержащие отчет о деятельности и персональном составе органов кредитных кооперативов -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а также бухгалтерскую (финансовую) отчетность кредитных кооперативов -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w:t>
      </w:r>
      <w:proofErr w:type="gramEnd"/>
      <w:r w:rsidRPr="0091066B">
        <w:rPr>
          <w:rFonts w:ascii="Arial" w:eastAsia="Times New Roman" w:hAnsi="Arial" w:cs="Arial"/>
          <w:color w:val="2D2D2D"/>
          <w:spacing w:val="1"/>
          <w:sz w:val="17"/>
          <w:szCs w:val="17"/>
        </w:rPr>
        <w:t xml:space="preserve"> Формы, сроки и порядок составления и предоставления указанных документов и информации устанавливаются Банком России.</w:t>
      </w:r>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(Статья в редакции, введенной в действие с 4 июля 2016 года</w:t>
      </w:r>
      <w:r w:rsidRPr="0091066B">
        <w:rPr>
          <w:rFonts w:ascii="Arial" w:eastAsia="Times New Roman" w:hAnsi="Arial" w:cs="Arial"/>
          <w:color w:val="2D2D2D"/>
          <w:spacing w:val="1"/>
          <w:sz w:val="17"/>
        </w:rPr>
        <w:t> </w:t>
      </w:r>
      <w:hyperlink r:id="rId130"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lastRenderedPageBreak/>
        <w:t xml:space="preserve">Статья 36. Функции, права и обязанности </w:t>
      </w:r>
      <w:proofErr w:type="spellStart"/>
      <w:r w:rsidRPr="0091066B">
        <w:rPr>
          <w:rFonts w:ascii="Arial" w:eastAsia="Times New Roman" w:hAnsi="Arial" w:cs="Arial"/>
          <w:color w:val="242424"/>
          <w:spacing w:val="1"/>
          <w:sz w:val="18"/>
          <w:szCs w:val="18"/>
        </w:rPr>
        <w:t>саморегулируемой</w:t>
      </w:r>
      <w:proofErr w:type="spellEnd"/>
      <w:r w:rsidRPr="0091066B">
        <w:rPr>
          <w:rFonts w:ascii="Arial" w:eastAsia="Times New Roman" w:hAnsi="Arial" w:cs="Arial"/>
          <w:color w:val="242424"/>
          <w:spacing w:val="1"/>
          <w:sz w:val="18"/>
          <w:szCs w:val="18"/>
        </w:rPr>
        <w:t xml:space="preserve"> организации</w:t>
      </w:r>
    </w:p>
    <w:p w:rsidR="0091066B" w:rsidRPr="0091066B" w:rsidRDefault="0091066B" w:rsidP="0091066B">
      <w:pPr>
        <w:shd w:val="clear" w:color="auto" w:fill="FFFFFF"/>
        <w:spacing w:line="252" w:lineRule="atLeast"/>
        <w:jc w:val="center"/>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(Утратила силу с 4 июля 2016 года -</w:t>
      </w:r>
      <w:r w:rsidRPr="0091066B">
        <w:rPr>
          <w:rFonts w:ascii="Arial" w:eastAsia="Times New Roman" w:hAnsi="Arial" w:cs="Arial"/>
          <w:color w:val="2D2D2D"/>
          <w:spacing w:val="1"/>
          <w:sz w:val="17"/>
        </w:rPr>
        <w:t> </w:t>
      </w:r>
      <w:hyperlink r:id="rId131" w:history="1">
        <w:r w:rsidRPr="0091066B">
          <w:rPr>
            <w:rFonts w:ascii="Arial" w:eastAsia="Times New Roman" w:hAnsi="Arial" w:cs="Arial"/>
            <w:color w:val="00466E"/>
            <w:spacing w:val="1"/>
            <w:sz w:val="17"/>
            <w:u w:val="single"/>
          </w:rPr>
          <w:t>Федеральный закон от 3 июля 2016 года N 292-ФЗ</w:t>
        </w:r>
      </w:hyperlink>
      <w:r w:rsidRPr="0091066B">
        <w:rPr>
          <w:rFonts w:ascii="Arial" w:eastAsia="Times New Roman" w:hAnsi="Arial" w:cs="Arial"/>
          <w:color w:val="2D2D2D"/>
          <w:spacing w:val="1"/>
          <w:sz w:val="17"/>
          <w:szCs w:val="17"/>
        </w:rPr>
        <w:t>.</w:t>
      </w:r>
      <w:proofErr w:type="gramEnd"/>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 xml:space="preserve">Статья 37. Обеспечение </w:t>
      </w:r>
      <w:proofErr w:type="spellStart"/>
      <w:r w:rsidRPr="0091066B">
        <w:rPr>
          <w:rFonts w:ascii="Arial" w:eastAsia="Times New Roman" w:hAnsi="Arial" w:cs="Arial"/>
          <w:color w:val="242424"/>
          <w:spacing w:val="1"/>
          <w:sz w:val="18"/>
          <w:szCs w:val="18"/>
        </w:rPr>
        <w:t>саморегулируемой</w:t>
      </w:r>
      <w:proofErr w:type="spellEnd"/>
      <w:r w:rsidRPr="0091066B">
        <w:rPr>
          <w:rFonts w:ascii="Arial" w:eastAsia="Times New Roman" w:hAnsi="Arial" w:cs="Arial"/>
          <w:color w:val="242424"/>
          <w:spacing w:val="1"/>
          <w:sz w:val="18"/>
          <w:szCs w:val="18"/>
        </w:rPr>
        <w:t xml:space="preserve"> организацией доступа к информации</w:t>
      </w:r>
    </w:p>
    <w:p w:rsidR="0091066B" w:rsidRPr="0091066B" w:rsidRDefault="0091066B" w:rsidP="0091066B">
      <w:pPr>
        <w:shd w:val="clear" w:color="auto" w:fill="FFFFFF"/>
        <w:spacing w:line="252" w:lineRule="atLeast"/>
        <w:jc w:val="center"/>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(Утратила силу с 4 июля 2016 года -</w:t>
      </w:r>
      <w:r w:rsidRPr="0091066B">
        <w:rPr>
          <w:rFonts w:ascii="Arial" w:eastAsia="Times New Roman" w:hAnsi="Arial" w:cs="Arial"/>
          <w:color w:val="2D2D2D"/>
          <w:spacing w:val="1"/>
          <w:sz w:val="17"/>
        </w:rPr>
        <w:t> </w:t>
      </w:r>
      <w:hyperlink r:id="rId132" w:history="1">
        <w:r w:rsidRPr="0091066B">
          <w:rPr>
            <w:rFonts w:ascii="Arial" w:eastAsia="Times New Roman" w:hAnsi="Arial" w:cs="Arial"/>
            <w:color w:val="00466E"/>
            <w:spacing w:val="1"/>
            <w:sz w:val="17"/>
            <w:u w:val="single"/>
          </w:rPr>
          <w:t>Федеральный закон от 3 июля 2016 года N 292-ФЗ</w:t>
        </w:r>
      </w:hyperlink>
      <w:r w:rsidRPr="0091066B">
        <w:rPr>
          <w:rFonts w:ascii="Arial" w:eastAsia="Times New Roman" w:hAnsi="Arial" w:cs="Arial"/>
          <w:color w:val="2D2D2D"/>
          <w:spacing w:val="1"/>
          <w:sz w:val="17"/>
          <w:szCs w:val="17"/>
        </w:rPr>
        <w:t>.</w:t>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 xml:space="preserve">Статья 38. Органы </w:t>
      </w:r>
      <w:proofErr w:type="spellStart"/>
      <w:r w:rsidRPr="0091066B">
        <w:rPr>
          <w:rFonts w:ascii="Arial" w:eastAsia="Times New Roman" w:hAnsi="Arial" w:cs="Arial"/>
          <w:color w:val="242424"/>
          <w:spacing w:val="1"/>
          <w:sz w:val="18"/>
          <w:szCs w:val="18"/>
        </w:rPr>
        <w:t>саморегулируемой</w:t>
      </w:r>
      <w:proofErr w:type="spellEnd"/>
      <w:r w:rsidRPr="0091066B">
        <w:rPr>
          <w:rFonts w:ascii="Arial" w:eastAsia="Times New Roman" w:hAnsi="Arial" w:cs="Arial"/>
          <w:color w:val="242424"/>
          <w:spacing w:val="1"/>
          <w:sz w:val="18"/>
          <w:szCs w:val="18"/>
        </w:rPr>
        <w:t xml:space="preserve"> организации</w:t>
      </w:r>
    </w:p>
    <w:p w:rsidR="0091066B" w:rsidRPr="0091066B" w:rsidRDefault="0091066B" w:rsidP="0091066B">
      <w:pPr>
        <w:shd w:val="clear" w:color="auto" w:fill="FFFFFF"/>
        <w:spacing w:line="252" w:lineRule="atLeast"/>
        <w:jc w:val="center"/>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(Утратила силу с 4 июля 2016 года -</w:t>
      </w:r>
      <w:r w:rsidRPr="0091066B">
        <w:rPr>
          <w:rFonts w:ascii="Arial" w:eastAsia="Times New Roman" w:hAnsi="Arial" w:cs="Arial"/>
          <w:color w:val="2D2D2D"/>
          <w:spacing w:val="1"/>
          <w:sz w:val="17"/>
        </w:rPr>
        <w:t> </w:t>
      </w:r>
      <w:hyperlink r:id="rId133" w:history="1">
        <w:r w:rsidRPr="0091066B">
          <w:rPr>
            <w:rFonts w:ascii="Arial" w:eastAsia="Times New Roman" w:hAnsi="Arial" w:cs="Arial"/>
            <w:color w:val="00466E"/>
            <w:spacing w:val="1"/>
            <w:sz w:val="17"/>
            <w:u w:val="single"/>
          </w:rPr>
          <w:t>Федеральный закон от 3 июля 2016 года N 292-ФЗ</w:t>
        </w:r>
      </w:hyperlink>
      <w:r w:rsidRPr="0091066B">
        <w:rPr>
          <w:rFonts w:ascii="Arial" w:eastAsia="Times New Roman" w:hAnsi="Arial" w:cs="Arial"/>
          <w:color w:val="2D2D2D"/>
          <w:spacing w:val="1"/>
          <w:sz w:val="17"/>
          <w:szCs w:val="17"/>
        </w:rPr>
        <w:t>.</w:t>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 xml:space="preserve">Статья 39. Обеспечение имущественной ответственности членов </w:t>
      </w:r>
      <w:proofErr w:type="spellStart"/>
      <w:r w:rsidRPr="0091066B">
        <w:rPr>
          <w:rFonts w:ascii="Arial" w:eastAsia="Times New Roman" w:hAnsi="Arial" w:cs="Arial"/>
          <w:color w:val="242424"/>
          <w:spacing w:val="1"/>
          <w:sz w:val="18"/>
          <w:szCs w:val="18"/>
        </w:rPr>
        <w:t>саморегулируемой</w:t>
      </w:r>
      <w:proofErr w:type="spellEnd"/>
      <w:r w:rsidRPr="0091066B">
        <w:rPr>
          <w:rFonts w:ascii="Arial" w:eastAsia="Times New Roman" w:hAnsi="Arial" w:cs="Arial"/>
          <w:color w:val="242424"/>
          <w:spacing w:val="1"/>
          <w:sz w:val="18"/>
          <w:szCs w:val="18"/>
        </w:rPr>
        <w:t xml:space="preserve"> организации в сфере финансового рынка, объединяющей кредитные кооперативы</w:t>
      </w:r>
    </w:p>
    <w:p w:rsidR="0091066B" w:rsidRPr="0091066B" w:rsidRDefault="0091066B" w:rsidP="0091066B">
      <w:pPr>
        <w:shd w:val="clear" w:color="auto" w:fill="FFFFFF"/>
        <w:spacing w:line="252" w:lineRule="atLeast"/>
        <w:jc w:val="center"/>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(Наименование в редакции, введенной в действие с 4 июля 2016 года</w:t>
      </w:r>
      <w:r w:rsidRPr="0091066B">
        <w:rPr>
          <w:rFonts w:ascii="Arial" w:eastAsia="Times New Roman" w:hAnsi="Arial" w:cs="Arial"/>
          <w:color w:val="2D2D2D"/>
          <w:spacing w:val="1"/>
          <w:sz w:val="17"/>
        </w:rPr>
        <w:t> </w:t>
      </w:r>
      <w:hyperlink r:id="rId134"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w:t>
      </w:r>
      <w:proofErr w:type="spellStart"/>
      <w:r w:rsidRPr="0091066B">
        <w:rPr>
          <w:rFonts w:ascii="Arial" w:eastAsia="Times New Roman" w:hAnsi="Arial" w:cs="Arial"/>
          <w:color w:val="2D2D2D"/>
          <w:spacing w:val="1"/>
          <w:sz w:val="17"/>
          <w:szCs w:val="17"/>
        </w:rPr>
        <w:t>Саморегулируемая</w:t>
      </w:r>
      <w:proofErr w:type="spellEnd"/>
      <w:r w:rsidRPr="0091066B">
        <w:rPr>
          <w:rFonts w:ascii="Arial" w:eastAsia="Times New Roman" w:hAnsi="Arial" w:cs="Arial"/>
          <w:color w:val="2D2D2D"/>
          <w:spacing w:val="1"/>
          <w:sz w:val="17"/>
          <w:szCs w:val="17"/>
        </w:rPr>
        <w:t xml:space="preserve"> организация в сфере финансового рынка, объединяющая кредитные кооперативы, обязана обеспечивать имущественную ответственность кредитных кооперативов, являющихся ее членами, по обязательствам перед членами кредитных кооперативов (пайщиками).</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35"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w:t>
      </w:r>
      <w:proofErr w:type="spellStart"/>
      <w:r w:rsidRPr="0091066B">
        <w:rPr>
          <w:rFonts w:ascii="Arial" w:eastAsia="Times New Roman" w:hAnsi="Arial" w:cs="Arial"/>
          <w:color w:val="2D2D2D"/>
          <w:spacing w:val="1"/>
          <w:sz w:val="17"/>
          <w:szCs w:val="17"/>
        </w:rPr>
        <w:t>Саморегулируемая</w:t>
      </w:r>
      <w:proofErr w:type="spellEnd"/>
      <w:r w:rsidRPr="0091066B">
        <w:rPr>
          <w:rFonts w:ascii="Arial" w:eastAsia="Times New Roman" w:hAnsi="Arial" w:cs="Arial"/>
          <w:color w:val="2D2D2D"/>
          <w:spacing w:val="1"/>
          <w:sz w:val="17"/>
          <w:szCs w:val="17"/>
        </w:rPr>
        <w:t xml:space="preserve"> организация обеспечивает имущественную ответственность своих членов путем формирования компенсационного фонда в соответствии с положениями настоящего Федерального закона.</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36"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w:t>
      </w:r>
      <w:proofErr w:type="gramStart"/>
      <w:r w:rsidRPr="0091066B">
        <w:rPr>
          <w:rFonts w:ascii="Arial" w:eastAsia="Times New Roman" w:hAnsi="Arial" w:cs="Arial"/>
          <w:color w:val="2D2D2D"/>
          <w:spacing w:val="1"/>
          <w:sz w:val="17"/>
          <w:szCs w:val="17"/>
        </w:rPr>
        <w:t xml:space="preserve">В целях обеспечения имущественной ответственности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по их обязательствам перед членами кредитного кооператива (пайщиками) </w:t>
      </w:r>
      <w:proofErr w:type="spellStart"/>
      <w:r w:rsidRPr="0091066B">
        <w:rPr>
          <w:rFonts w:ascii="Arial" w:eastAsia="Times New Roman" w:hAnsi="Arial" w:cs="Arial"/>
          <w:color w:val="2D2D2D"/>
          <w:spacing w:val="1"/>
          <w:sz w:val="17"/>
          <w:szCs w:val="17"/>
        </w:rPr>
        <w:t>саморегулируемая</w:t>
      </w:r>
      <w:proofErr w:type="spellEnd"/>
      <w:r w:rsidRPr="0091066B">
        <w:rPr>
          <w:rFonts w:ascii="Arial" w:eastAsia="Times New Roman" w:hAnsi="Arial" w:cs="Arial"/>
          <w:color w:val="2D2D2D"/>
          <w:spacing w:val="1"/>
          <w:sz w:val="17"/>
          <w:szCs w:val="17"/>
        </w:rPr>
        <w:t xml:space="preserve"> организация в сфере финансового рынка, объединяющая кредитные кооперативы, вправе предъявлять к кредитным кооперативам, привлекающим денежные средства своих членов - физических лиц, требования о страховании риска ответственности кредитных кооперативов за нарушение договоров передачи личных сбережений.</w:t>
      </w:r>
      <w:proofErr w:type="gramEnd"/>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37"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40. Компенсационный фонд и компенсационные выплаты</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 Компенсационный фонд формируется за счет платежей (взносов)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в соответствии с положениями настоящего Федерального закона, части доходов от размещения средств компенсационного фонда и за счет иных не запрещенных законом источников. Порядок формирования и размер компенсационного фонда устанавливаются в уставе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в соответствии с положениями настоящего Федерального закона.</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38"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Размер и порядок внесения платежей (взносов)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в компенсационный фонд устанавливаются в уставе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При этом размер ежегодных обязательных платежей (взносов) в компенсационный фонд для члена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должен составлять не менее 0,2 процента среднегодовой величины его активов, рассчитываемой по данным его бухгалтерской (финансовой) отчетности. Максимальная сумма всех обязательных платежей (взносов) члена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в компенсационный фонд, при </w:t>
      </w:r>
      <w:proofErr w:type="gramStart"/>
      <w:r w:rsidRPr="0091066B">
        <w:rPr>
          <w:rFonts w:ascii="Arial" w:eastAsia="Times New Roman" w:hAnsi="Arial" w:cs="Arial"/>
          <w:color w:val="2D2D2D"/>
          <w:spacing w:val="1"/>
          <w:sz w:val="17"/>
          <w:szCs w:val="17"/>
        </w:rPr>
        <w:t>выплате</w:t>
      </w:r>
      <w:proofErr w:type="gramEnd"/>
      <w:r w:rsidRPr="0091066B">
        <w:rPr>
          <w:rFonts w:ascii="Arial" w:eastAsia="Times New Roman" w:hAnsi="Arial" w:cs="Arial"/>
          <w:color w:val="2D2D2D"/>
          <w:spacing w:val="1"/>
          <w:sz w:val="17"/>
          <w:szCs w:val="17"/>
        </w:rPr>
        <w:t xml:space="preserve"> которой платежи (взносы) в компенсационный фонд членом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больше не производятся, не должна превышать 5 процентов величины активов члена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39"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3. </w:t>
      </w:r>
      <w:proofErr w:type="spellStart"/>
      <w:r w:rsidRPr="0091066B">
        <w:rPr>
          <w:rFonts w:ascii="Arial" w:eastAsia="Times New Roman" w:hAnsi="Arial" w:cs="Arial"/>
          <w:color w:val="2D2D2D"/>
          <w:spacing w:val="1"/>
          <w:sz w:val="17"/>
          <w:szCs w:val="17"/>
        </w:rPr>
        <w:t>Саморегулируемая</w:t>
      </w:r>
      <w:proofErr w:type="spellEnd"/>
      <w:r w:rsidRPr="0091066B">
        <w:rPr>
          <w:rFonts w:ascii="Arial" w:eastAsia="Times New Roman" w:hAnsi="Arial" w:cs="Arial"/>
          <w:color w:val="2D2D2D"/>
          <w:spacing w:val="1"/>
          <w:sz w:val="17"/>
          <w:szCs w:val="17"/>
        </w:rPr>
        <w:t xml:space="preserve"> организация в сфере финансового рынка, объединяющая кредитные кооперативы, вправе самостоятельно размещать средства компенсационного фонда в размере не более 20 миллионов рублей при соблюдении условий диверсификации, возвратности, прибыльности, ликвидности. Условия и порядок размещения средств компенсационного фонда, а также требования к составу и структуре средств компенсационного фонда </w:t>
      </w:r>
      <w:r w:rsidRPr="0091066B">
        <w:rPr>
          <w:rFonts w:ascii="Arial" w:eastAsia="Times New Roman" w:hAnsi="Arial" w:cs="Arial"/>
          <w:color w:val="2D2D2D"/>
          <w:spacing w:val="1"/>
          <w:sz w:val="17"/>
          <w:szCs w:val="17"/>
        </w:rPr>
        <w:lastRenderedPageBreak/>
        <w:t xml:space="preserve">определяются инвестиционной декларацией, принятой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организацией в сфере финансового рынка, объединяющей кредитные кооперативы. При размещении средств компенсационного фонда должны соблюдаться следующие ограничения:</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(Абзац в редакции, введенной в действие с 4 июля 2016 года</w:t>
      </w:r>
      <w:r w:rsidRPr="0091066B">
        <w:rPr>
          <w:rFonts w:ascii="Arial" w:eastAsia="Times New Roman" w:hAnsi="Arial" w:cs="Arial"/>
          <w:color w:val="2D2D2D"/>
          <w:spacing w:val="1"/>
          <w:sz w:val="17"/>
        </w:rPr>
        <w:t> </w:t>
      </w:r>
      <w:hyperlink r:id="rId140"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не менее 50 процентов средств компенсационного фонда должно быть размещено в государственные ценные бумаги Российской Федерации и (или) государственные ценные бумаги субъектов Российской Федерации;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2) не более 30 процентов средств компенсационного фонда может быть размещено на депозитных счетах в банках, в обращающиеся на организованных торгах акции российских эмитентов, созданных в форме открытых акционерных обществ, или в паи паевых инвестиционных фондов. </w:t>
      </w:r>
      <w:proofErr w:type="gramStart"/>
      <w:r w:rsidRPr="0091066B">
        <w:rPr>
          <w:rFonts w:ascii="Arial" w:eastAsia="Times New Roman" w:hAnsi="Arial" w:cs="Arial"/>
          <w:color w:val="2D2D2D"/>
          <w:spacing w:val="1"/>
          <w:sz w:val="17"/>
          <w:szCs w:val="17"/>
        </w:rPr>
        <w:t>При этом не более 5 процентов указанных средств может быть размещено в акции одного эмитента;</w:t>
      </w:r>
      <w:r w:rsidRPr="0091066B">
        <w:rPr>
          <w:rFonts w:ascii="Arial" w:eastAsia="Times New Roman" w:hAnsi="Arial" w:cs="Arial"/>
          <w:color w:val="2D2D2D"/>
          <w:spacing w:val="1"/>
          <w:sz w:val="17"/>
          <w:szCs w:val="17"/>
        </w:rPr>
        <w:br/>
        <w:t>(Пункт в редакции, введенной в действие с 1 января 2013 года</w:t>
      </w:r>
      <w:r w:rsidRPr="0091066B">
        <w:rPr>
          <w:rFonts w:ascii="Arial" w:eastAsia="Times New Roman" w:hAnsi="Arial" w:cs="Arial"/>
          <w:color w:val="2D2D2D"/>
          <w:spacing w:val="1"/>
          <w:sz w:val="17"/>
        </w:rPr>
        <w:t> </w:t>
      </w:r>
      <w:hyperlink r:id="rId141" w:history="1">
        <w:r w:rsidRPr="0091066B">
          <w:rPr>
            <w:rFonts w:ascii="Arial" w:eastAsia="Times New Roman" w:hAnsi="Arial" w:cs="Arial"/>
            <w:color w:val="00466E"/>
            <w:spacing w:val="1"/>
            <w:sz w:val="17"/>
            <w:u w:val="single"/>
          </w:rPr>
          <w:t>Федеральным законом от 21 ноября 2011 года N 327-ФЗ</w:t>
        </w:r>
      </w:hyperlink>
      <w:r w:rsidRPr="0091066B">
        <w:rPr>
          <w:rFonts w:ascii="Arial" w:eastAsia="Times New Roman" w:hAnsi="Arial" w:cs="Arial"/>
          <w:color w:val="2D2D2D"/>
          <w:spacing w:val="1"/>
          <w:sz w:val="17"/>
          <w:szCs w:val="17"/>
        </w:rPr>
        <w:t>.</w:t>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не более 10 процентов средств компенсационного фонда может быть инвестировано в объекты недвижимости.</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4. </w:t>
      </w:r>
      <w:proofErr w:type="spellStart"/>
      <w:r w:rsidRPr="0091066B">
        <w:rPr>
          <w:rFonts w:ascii="Arial" w:eastAsia="Times New Roman" w:hAnsi="Arial" w:cs="Arial"/>
          <w:color w:val="2D2D2D"/>
          <w:spacing w:val="1"/>
          <w:sz w:val="17"/>
          <w:szCs w:val="17"/>
        </w:rPr>
        <w:t>Саморегулируемая</w:t>
      </w:r>
      <w:proofErr w:type="spellEnd"/>
      <w:r w:rsidRPr="0091066B">
        <w:rPr>
          <w:rFonts w:ascii="Arial" w:eastAsia="Times New Roman" w:hAnsi="Arial" w:cs="Arial"/>
          <w:color w:val="2D2D2D"/>
          <w:spacing w:val="1"/>
          <w:sz w:val="17"/>
          <w:szCs w:val="17"/>
        </w:rPr>
        <w:t xml:space="preserve"> организация в сфере финансового рынка, объединяющая кредитные кооперативы, не вправе размещать средства компенсационного фонда в ценные бумаги, не обращающиеся на организованных торгах.</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1 января 2013 года</w:t>
      </w:r>
      <w:r w:rsidRPr="0091066B">
        <w:rPr>
          <w:rFonts w:ascii="Arial" w:eastAsia="Times New Roman" w:hAnsi="Arial" w:cs="Arial"/>
          <w:color w:val="2D2D2D"/>
          <w:spacing w:val="1"/>
          <w:sz w:val="17"/>
        </w:rPr>
        <w:t> </w:t>
      </w:r>
      <w:hyperlink r:id="rId142" w:history="1">
        <w:r w:rsidRPr="0091066B">
          <w:rPr>
            <w:rFonts w:ascii="Arial" w:eastAsia="Times New Roman" w:hAnsi="Arial" w:cs="Arial"/>
            <w:color w:val="00466E"/>
            <w:spacing w:val="1"/>
            <w:sz w:val="17"/>
            <w:u w:val="single"/>
          </w:rPr>
          <w:t>Федеральным законом от 21 ноября 2011 года N 327-ФЗ</w:t>
        </w:r>
      </w:hyperlink>
      <w:r w:rsidRPr="0091066B">
        <w:rPr>
          <w:rFonts w:ascii="Arial" w:eastAsia="Times New Roman" w:hAnsi="Arial" w:cs="Arial"/>
          <w:color w:val="2D2D2D"/>
          <w:spacing w:val="1"/>
          <w:sz w:val="17"/>
          <w:szCs w:val="17"/>
        </w:rPr>
        <w:t xml:space="preserve">; в редакции, введенной в действие с 4 июля 2016 </w:t>
      </w:r>
      <w:proofErr w:type="spellStart"/>
      <w:r w:rsidRPr="0091066B">
        <w:rPr>
          <w:rFonts w:ascii="Arial" w:eastAsia="Times New Roman" w:hAnsi="Arial" w:cs="Arial"/>
          <w:color w:val="2D2D2D"/>
          <w:spacing w:val="1"/>
          <w:sz w:val="17"/>
          <w:szCs w:val="17"/>
        </w:rPr>
        <w:t>года</w:t>
      </w:r>
      <w:hyperlink r:id="rId143" w:history="1">
        <w:r w:rsidRPr="0091066B">
          <w:rPr>
            <w:rFonts w:ascii="Arial" w:eastAsia="Times New Roman" w:hAnsi="Arial" w:cs="Arial"/>
            <w:color w:val="00466E"/>
            <w:spacing w:val="1"/>
            <w:sz w:val="17"/>
            <w:u w:val="single"/>
          </w:rPr>
          <w:t>Федеральным</w:t>
        </w:r>
        <w:proofErr w:type="spellEnd"/>
        <w:r w:rsidRPr="0091066B">
          <w:rPr>
            <w:rFonts w:ascii="Arial" w:eastAsia="Times New Roman" w:hAnsi="Arial" w:cs="Arial"/>
            <w:color w:val="00466E"/>
            <w:spacing w:val="1"/>
            <w:sz w:val="17"/>
            <w:u w:val="single"/>
          </w:rPr>
          <w:t xml:space="preserve">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5. В случае</w:t>
      </w:r>
      <w:proofErr w:type="gramStart"/>
      <w:r w:rsidRPr="0091066B">
        <w:rPr>
          <w:rFonts w:ascii="Arial" w:eastAsia="Times New Roman" w:hAnsi="Arial" w:cs="Arial"/>
          <w:color w:val="2D2D2D"/>
          <w:spacing w:val="1"/>
          <w:sz w:val="17"/>
          <w:szCs w:val="17"/>
        </w:rPr>
        <w:t>,</w:t>
      </w:r>
      <w:proofErr w:type="gramEnd"/>
      <w:r w:rsidRPr="0091066B">
        <w:rPr>
          <w:rFonts w:ascii="Arial" w:eastAsia="Times New Roman" w:hAnsi="Arial" w:cs="Arial"/>
          <w:color w:val="2D2D2D"/>
          <w:spacing w:val="1"/>
          <w:sz w:val="17"/>
          <w:szCs w:val="17"/>
        </w:rPr>
        <w:t xml:space="preserve"> если размер компенсационного фонда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превысит 20 миллионов рублей, </w:t>
      </w:r>
      <w:proofErr w:type="spellStart"/>
      <w:r w:rsidRPr="0091066B">
        <w:rPr>
          <w:rFonts w:ascii="Arial" w:eastAsia="Times New Roman" w:hAnsi="Arial" w:cs="Arial"/>
          <w:color w:val="2D2D2D"/>
          <w:spacing w:val="1"/>
          <w:sz w:val="17"/>
          <w:szCs w:val="17"/>
        </w:rPr>
        <w:t>саморегулируемая</w:t>
      </w:r>
      <w:proofErr w:type="spellEnd"/>
      <w:r w:rsidRPr="0091066B">
        <w:rPr>
          <w:rFonts w:ascii="Arial" w:eastAsia="Times New Roman" w:hAnsi="Arial" w:cs="Arial"/>
          <w:color w:val="2D2D2D"/>
          <w:spacing w:val="1"/>
          <w:sz w:val="17"/>
          <w:szCs w:val="17"/>
        </w:rPr>
        <w:t xml:space="preserve"> организация обязана:</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(Абзац в редакции, введенной в действие с 4 июля 2016 года</w:t>
      </w:r>
      <w:r w:rsidRPr="0091066B">
        <w:rPr>
          <w:rFonts w:ascii="Arial" w:eastAsia="Times New Roman" w:hAnsi="Arial" w:cs="Arial"/>
          <w:color w:val="2D2D2D"/>
          <w:spacing w:val="1"/>
          <w:sz w:val="17"/>
        </w:rPr>
        <w:t> </w:t>
      </w:r>
      <w:hyperlink r:id="rId144"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в течение 30 дней со дня превышения указанного размера компенсационного фонда уведомить об этом Банк России;</w:t>
      </w:r>
      <w:r w:rsidRPr="0091066B">
        <w:rPr>
          <w:rFonts w:ascii="Arial" w:eastAsia="Times New Roman" w:hAnsi="Arial" w:cs="Arial"/>
          <w:color w:val="2D2D2D"/>
          <w:spacing w:val="1"/>
          <w:sz w:val="17"/>
          <w:szCs w:val="17"/>
        </w:rPr>
        <w:br/>
        <w:t>(Пункт в редакции, введенной в действие с 1 сентября 2013 года</w:t>
      </w:r>
      <w:r w:rsidRPr="0091066B">
        <w:rPr>
          <w:rFonts w:ascii="Arial" w:eastAsia="Times New Roman" w:hAnsi="Arial" w:cs="Arial"/>
          <w:color w:val="2D2D2D"/>
          <w:spacing w:val="1"/>
          <w:sz w:val="17"/>
        </w:rPr>
        <w:t> </w:t>
      </w:r>
      <w:hyperlink r:id="rId145" w:history="1">
        <w:r w:rsidRPr="0091066B">
          <w:rPr>
            <w:rFonts w:ascii="Arial" w:eastAsia="Times New Roman" w:hAnsi="Arial" w:cs="Arial"/>
            <w:color w:val="00466E"/>
            <w:spacing w:val="1"/>
            <w:sz w:val="17"/>
            <w:u w:val="single"/>
          </w:rPr>
          <w:t>Федеральным законом от 23 июля 2013 года N 251-ФЗ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в течение одного года со дня превышения указанного размера компенсационного фонда заключить договор с управляющей компанией о доверительном управлении средствами компенсационного фонда и осуществить передачу средств компенсационного фонда в доверительное управление.</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(Пункт в редакции, введенной в действие с 4 июля 2016 года</w:t>
      </w:r>
      <w:r w:rsidRPr="0091066B">
        <w:rPr>
          <w:rFonts w:ascii="Arial" w:eastAsia="Times New Roman" w:hAnsi="Arial" w:cs="Arial"/>
          <w:color w:val="2D2D2D"/>
          <w:spacing w:val="1"/>
          <w:sz w:val="17"/>
        </w:rPr>
        <w:t> </w:t>
      </w:r>
      <w:hyperlink r:id="rId146"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6. 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 Средства компенсационного фонда используются исключительно для финансового обеспечения имущественной ответственности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по их обязательствам перед членами (пайщиками) путем осуществления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организацией в сфере финансового рынка, объединяющей кредитные кооперативы, компенсационных выплат в соответствии с настоящей статьей.</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47"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7. Компенсационные выплаты, осуществляемые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организацией в сфере финансового рынка, объединяющей кредитные кооперативы, из компенсационного фонда в соответствии с настоящей статьей, производятся при недостаточности собственного имущества члена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для выполнения его обязательств перед членами (пайщиками). Решение о компенсационных выплатах принимается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организацией в сфере финансового рынка, объединяющей кредитные кооперативы, в соответствии с нормативными актами Банка России, базовыми и внутренними стандартами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48"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8. Компенсационная выплата из компенсационного фонда в отношении одного члена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не может превышать 5 процентов средств компенсационного фонда на дату принятия решения об указанной выплате.</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49"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9. На средства компенсационного фонда не может быть наложено взыскание по обязательствам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50"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lastRenderedPageBreak/>
        <w:t xml:space="preserve">10. Не допускается возврат членам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их платежей (взносов) в компенсационный фонд.</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51"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11. </w:t>
      </w:r>
      <w:proofErr w:type="gramStart"/>
      <w:r w:rsidRPr="0091066B">
        <w:rPr>
          <w:rFonts w:ascii="Arial" w:eastAsia="Times New Roman" w:hAnsi="Arial" w:cs="Arial"/>
          <w:color w:val="2D2D2D"/>
          <w:spacing w:val="1"/>
          <w:sz w:val="17"/>
          <w:szCs w:val="17"/>
        </w:rPr>
        <w:t xml:space="preserve">При исключении сведений о некоммерческой организации из единого реестра </w:t>
      </w:r>
      <w:proofErr w:type="spellStart"/>
      <w:r w:rsidRPr="0091066B">
        <w:rPr>
          <w:rFonts w:ascii="Arial" w:eastAsia="Times New Roman" w:hAnsi="Arial" w:cs="Arial"/>
          <w:color w:val="2D2D2D"/>
          <w:spacing w:val="1"/>
          <w:sz w:val="17"/>
          <w:szCs w:val="17"/>
        </w:rPr>
        <w:t>саморегулируемых</w:t>
      </w:r>
      <w:proofErr w:type="spellEnd"/>
      <w:r w:rsidRPr="0091066B">
        <w:rPr>
          <w:rFonts w:ascii="Arial" w:eastAsia="Times New Roman" w:hAnsi="Arial" w:cs="Arial"/>
          <w:color w:val="2D2D2D"/>
          <w:spacing w:val="1"/>
          <w:sz w:val="17"/>
          <w:szCs w:val="17"/>
        </w:rPr>
        <w:t xml:space="preserve"> организаций в сфере финансового рынка средства компенсационного фонда подлежат распределению между кредитными кооперативами - членами такой организации пропорционально суммам внесенных ими платежей (взносов) в компенсационный фонд и по истечении трех лет со дня исключения сведений о некоммерческой организации из единого реестра </w:t>
      </w:r>
      <w:proofErr w:type="spellStart"/>
      <w:r w:rsidRPr="0091066B">
        <w:rPr>
          <w:rFonts w:ascii="Arial" w:eastAsia="Times New Roman" w:hAnsi="Arial" w:cs="Arial"/>
          <w:color w:val="2D2D2D"/>
          <w:spacing w:val="1"/>
          <w:sz w:val="17"/>
          <w:szCs w:val="17"/>
        </w:rPr>
        <w:t>саморегулируемых</w:t>
      </w:r>
      <w:proofErr w:type="spellEnd"/>
      <w:r w:rsidRPr="0091066B">
        <w:rPr>
          <w:rFonts w:ascii="Arial" w:eastAsia="Times New Roman" w:hAnsi="Arial" w:cs="Arial"/>
          <w:color w:val="2D2D2D"/>
          <w:spacing w:val="1"/>
          <w:sz w:val="17"/>
          <w:szCs w:val="17"/>
        </w:rPr>
        <w:t xml:space="preserve"> организаций в сфере финансового рынка выплате кредитным кооперативам, являвшимся</w:t>
      </w:r>
      <w:proofErr w:type="gramEnd"/>
      <w:r w:rsidRPr="0091066B">
        <w:rPr>
          <w:rFonts w:ascii="Arial" w:eastAsia="Times New Roman" w:hAnsi="Arial" w:cs="Arial"/>
          <w:color w:val="2D2D2D"/>
          <w:spacing w:val="1"/>
          <w:sz w:val="17"/>
          <w:szCs w:val="17"/>
        </w:rPr>
        <w:t xml:space="preserve"> членами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объединявшей кредитные кооперативы.</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52"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12. Распределение средств компенсационного фонда утверждается общим собранием членов некоммерческой организации, утратившей статус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в сфере финансового рынка, объединяющей кредитные кооперативы, и оформляется протоколом общего собрания членов такой организации, в котором указывается список кредитных кооперативов, внесших платежи (взносы) в компенсационный фонд, с указанием долей средств компенсационного фонда, подлежащих выплате.</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53"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13. Средства компенсационного фонда не позднее пяти дней со дня проведения общего собрания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зачисляются на депозит нотариуса, где находятся до истечения трех лет со дня исключения некоммерческой организации из единого реестра </w:t>
      </w:r>
      <w:proofErr w:type="spellStart"/>
      <w:r w:rsidRPr="0091066B">
        <w:rPr>
          <w:rFonts w:ascii="Arial" w:eastAsia="Times New Roman" w:hAnsi="Arial" w:cs="Arial"/>
          <w:color w:val="2D2D2D"/>
          <w:spacing w:val="1"/>
          <w:sz w:val="17"/>
          <w:szCs w:val="17"/>
        </w:rPr>
        <w:t>саморегулируемых</w:t>
      </w:r>
      <w:proofErr w:type="spellEnd"/>
      <w:r w:rsidRPr="0091066B">
        <w:rPr>
          <w:rFonts w:ascii="Arial" w:eastAsia="Times New Roman" w:hAnsi="Arial" w:cs="Arial"/>
          <w:color w:val="2D2D2D"/>
          <w:spacing w:val="1"/>
          <w:sz w:val="17"/>
          <w:szCs w:val="17"/>
        </w:rPr>
        <w:t xml:space="preserve"> организаций в сфере финансового рынка. В течение срока нахождения средств компенсационного фонда на депозите нотариуса из средств компенсационного фонда могут осуществляться компенсационные выплаты лицам, указанным в протоколе общего собрания членов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организации, на основании вступивших в силу решений суда.</w:t>
      </w:r>
      <w:r w:rsidRPr="0091066B">
        <w:rPr>
          <w:rFonts w:ascii="Arial" w:eastAsia="Times New Roman" w:hAnsi="Arial" w:cs="Arial"/>
          <w:color w:val="2D2D2D"/>
          <w:spacing w:val="1"/>
          <w:sz w:val="17"/>
          <w:szCs w:val="17"/>
        </w:rPr>
        <w:br/>
      </w:r>
      <w:proofErr w:type="gramStart"/>
      <w:r w:rsidRPr="0091066B">
        <w:rPr>
          <w:rFonts w:ascii="Arial" w:eastAsia="Times New Roman" w:hAnsi="Arial" w:cs="Arial"/>
          <w:color w:val="2D2D2D"/>
          <w:spacing w:val="1"/>
          <w:sz w:val="17"/>
          <w:szCs w:val="17"/>
        </w:rPr>
        <w:t>(Часть в редакции, введенной в действие с 4 июля 2016 года</w:t>
      </w:r>
      <w:r w:rsidRPr="0091066B">
        <w:rPr>
          <w:rFonts w:ascii="Arial" w:eastAsia="Times New Roman" w:hAnsi="Arial" w:cs="Arial"/>
          <w:color w:val="2D2D2D"/>
          <w:spacing w:val="1"/>
          <w:sz w:val="17"/>
        </w:rPr>
        <w:t> </w:t>
      </w:r>
      <w:hyperlink r:id="rId154"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roofErr w:type="gramEnd"/>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 xml:space="preserve">14. Управляющая компания обязана совершить все необходимые действия по соблюдению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организацией в сфере финансового рынка, объединяющей кредитные кооперативы. Специализированный депозитарий осуществляет </w:t>
      </w:r>
      <w:proofErr w:type="gramStart"/>
      <w:r w:rsidRPr="0091066B">
        <w:rPr>
          <w:rFonts w:ascii="Arial" w:eastAsia="Times New Roman" w:hAnsi="Arial" w:cs="Arial"/>
          <w:color w:val="2D2D2D"/>
          <w:spacing w:val="1"/>
          <w:sz w:val="17"/>
          <w:szCs w:val="17"/>
        </w:rPr>
        <w:t>контроль за</w:t>
      </w:r>
      <w:proofErr w:type="gramEnd"/>
      <w:r w:rsidRPr="0091066B">
        <w:rPr>
          <w:rFonts w:ascii="Arial" w:eastAsia="Times New Roman" w:hAnsi="Arial" w:cs="Arial"/>
          <w:color w:val="2D2D2D"/>
          <w:spacing w:val="1"/>
          <w:sz w:val="17"/>
          <w:szCs w:val="17"/>
        </w:rPr>
        <w:t xml:space="preserve">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w:t>
      </w:r>
      <w:proofErr w:type="spellStart"/>
      <w:r w:rsidRPr="0091066B">
        <w:rPr>
          <w:rFonts w:ascii="Arial" w:eastAsia="Times New Roman" w:hAnsi="Arial" w:cs="Arial"/>
          <w:color w:val="2D2D2D"/>
          <w:spacing w:val="1"/>
          <w:sz w:val="17"/>
          <w:szCs w:val="17"/>
        </w:rPr>
        <w:t>саморегулируемой</w:t>
      </w:r>
      <w:proofErr w:type="spellEnd"/>
      <w:r w:rsidRPr="0091066B">
        <w:rPr>
          <w:rFonts w:ascii="Arial" w:eastAsia="Times New Roman" w:hAnsi="Arial" w:cs="Arial"/>
          <w:color w:val="2D2D2D"/>
          <w:spacing w:val="1"/>
          <w:sz w:val="17"/>
          <w:szCs w:val="17"/>
        </w:rPr>
        <w:t xml:space="preserve"> организацией в сфере финансового рынка, объединяющей кредитные кооперативы. Обо всех случаях нарушения установленных настоящим Федеральным законом и инвестиционной декларацией требований к размещению средств компенсационного фонда специализированный депозитарий уведомляет </w:t>
      </w:r>
      <w:proofErr w:type="spellStart"/>
      <w:r w:rsidRPr="0091066B">
        <w:rPr>
          <w:rFonts w:ascii="Arial" w:eastAsia="Times New Roman" w:hAnsi="Arial" w:cs="Arial"/>
          <w:color w:val="2D2D2D"/>
          <w:spacing w:val="1"/>
          <w:sz w:val="17"/>
          <w:szCs w:val="17"/>
        </w:rPr>
        <w:t>саморегулируемую</w:t>
      </w:r>
      <w:proofErr w:type="spellEnd"/>
      <w:r w:rsidRPr="0091066B">
        <w:rPr>
          <w:rFonts w:ascii="Arial" w:eastAsia="Times New Roman" w:hAnsi="Arial" w:cs="Arial"/>
          <w:color w:val="2D2D2D"/>
          <w:spacing w:val="1"/>
          <w:sz w:val="17"/>
          <w:szCs w:val="17"/>
        </w:rPr>
        <w:t xml:space="preserve"> организацию в сфере финансового рынка, объединяющую кредитные кооперативы, и Банк России.</w:t>
      </w:r>
      <w:r w:rsidRPr="0091066B">
        <w:rPr>
          <w:rFonts w:ascii="Arial" w:eastAsia="Times New Roman" w:hAnsi="Arial" w:cs="Arial"/>
          <w:color w:val="2D2D2D"/>
          <w:spacing w:val="1"/>
          <w:sz w:val="17"/>
          <w:szCs w:val="17"/>
        </w:rPr>
        <w:br/>
        <w:t>(Часть дополнительно включена с 4 июля 2016 года</w:t>
      </w:r>
      <w:r w:rsidRPr="0091066B">
        <w:rPr>
          <w:rFonts w:ascii="Arial" w:eastAsia="Times New Roman" w:hAnsi="Arial" w:cs="Arial"/>
          <w:color w:val="2D2D2D"/>
          <w:spacing w:val="1"/>
          <w:sz w:val="17"/>
        </w:rPr>
        <w:t> </w:t>
      </w:r>
      <w:hyperlink r:id="rId155" w:history="1">
        <w:r w:rsidRPr="0091066B">
          <w:rPr>
            <w:rFonts w:ascii="Arial" w:eastAsia="Times New Roman" w:hAnsi="Arial" w:cs="Arial"/>
            <w:color w:val="00466E"/>
            <w:spacing w:val="1"/>
            <w:sz w:val="17"/>
            <w:u w:val="single"/>
          </w:rPr>
          <w:t>Федеральным законом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 xml:space="preserve">Статья 41. Контроль (надзор) за деятельностью </w:t>
      </w:r>
      <w:proofErr w:type="spellStart"/>
      <w:r w:rsidRPr="0091066B">
        <w:rPr>
          <w:rFonts w:ascii="Arial" w:eastAsia="Times New Roman" w:hAnsi="Arial" w:cs="Arial"/>
          <w:color w:val="242424"/>
          <w:spacing w:val="1"/>
          <w:sz w:val="18"/>
          <w:szCs w:val="18"/>
        </w:rPr>
        <w:t>саморегулируемых</w:t>
      </w:r>
      <w:proofErr w:type="spellEnd"/>
      <w:r w:rsidRPr="0091066B">
        <w:rPr>
          <w:rFonts w:ascii="Arial" w:eastAsia="Times New Roman" w:hAnsi="Arial" w:cs="Arial"/>
          <w:color w:val="242424"/>
          <w:spacing w:val="1"/>
          <w:sz w:val="18"/>
          <w:szCs w:val="18"/>
        </w:rPr>
        <w:t xml:space="preserve"> организаций</w:t>
      </w:r>
    </w:p>
    <w:p w:rsidR="0091066B" w:rsidRPr="0091066B" w:rsidRDefault="0091066B" w:rsidP="0091066B">
      <w:pPr>
        <w:shd w:val="clear" w:color="auto" w:fill="FFFFFF"/>
        <w:spacing w:line="252" w:lineRule="atLeast"/>
        <w:jc w:val="center"/>
        <w:textAlignment w:val="baseline"/>
        <w:rPr>
          <w:rFonts w:ascii="Arial" w:eastAsia="Times New Roman" w:hAnsi="Arial" w:cs="Arial"/>
          <w:color w:val="2D2D2D"/>
          <w:spacing w:val="1"/>
          <w:sz w:val="17"/>
          <w:szCs w:val="17"/>
        </w:rPr>
      </w:pPr>
      <w:proofErr w:type="gramStart"/>
      <w:r w:rsidRPr="0091066B">
        <w:rPr>
          <w:rFonts w:ascii="Arial" w:eastAsia="Times New Roman" w:hAnsi="Arial" w:cs="Arial"/>
          <w:color w:val="2D2D2D"/>
          <w:spacing w:val="1"/>
          <w:sz w:val="17"/>
          <w:szCs w:val="17"/>
        </w:rPr>
        <w:t>(Статья утратила силу с 4 июля 2016 года -</w:t>
      </w:r>
      <w:r w:rsidRPr="0091066B">
        <w:rPr>
          <w:rFonts w:ascii="Arial" w:eastAsia="Times New Roman" w:hAnsi="Arial" w:cs="Arial"/>
          <w:color w:val="2D2D2D"/>
          <w:spacing w:val="1"/>
          <w:sz w:val="17"/>
        </w:rPr>
        <w:t> </w:t>
      </w:r>
      <w:hyperlink r:id="rId156" w:history="1">
        <w:r w:rsidRPr="0091066B">
          <w:rPr>
            <w:rFonts w:ascii="Arial" w:eastAsia="Times New Roman" w:hAnsi="Arial" w:cs="Arial"/>
            <w:color w:val="00466E"/>
            <w:spacing w:val="1"/>
            <w:sz w:val="17"/>
            <w:u w:val="single"/>
          </w:rPr>
          <w:t>Федеральный закон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rPr>
        <w:t> </w:t>
      </w:r>
      <w:proofErr w:type="gramEnd"/>
    </w:p>
    <w:p w:rsidR="0091066B" w:rsidRPr="0091066B" w:rsidRDefault="0091066B" w:rsidP="0091066B">
      <w:pPr>
        <w:shd w:val="clear" w:color="auto" w:fill="FFFFFF"/>
        <w:spacing w:before="300" w:after="180"/>
        <w:jc w:val="center"/>
        <w:textAlignment w:val="baseline"/>
        <w:outlineLvl w:val="2"/>
        <w:rPr>
          <w:rFonts w:ascii="Arial" w:eastAsia="Times New Roman" w:hAnsi="Arial" w:cs="Arial"/>
          <w:color w:val="4C4C4C"/>
          <w:spacing w:val="1"/>
          <w:sz w:val="22"/>
          <w:szCs w:val="22"/>
        </w:rPr>
      </w:pPr>
      <w:r w:rsidRPr="0091066B">
        <w:rPr>
          <w:rFonts w:ascii="Arial" w:eastAsia="Times New Roman" w:hAnsi="Arial" w:cs="Arial"/>
          <w:color w:val="4C4C4C"/>
          <w:spacing w:val="1"/>
          <w:sz w:val="22"/>
          <w:szCs w:val="22"/>
        </w:rPr>
        <w:t>Глава 8. Заключительные положения (статьи 42 - 44)</w:t>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42. Заключительные положения</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Учредительные документы кредитных кооперативов и иных потребительских кооперативов, осуществляющих деятельность, предусмотренную</w:t>
      </w:r>
      <w:r w:rsidRPr="0091066B">
        <w:rPr>
          <w:rFonts w:ascii="Arial" w:eastAsia="Times New Roman" w:hAnsi="Arial" w:cs="Arial"/>
          <w:color w:val="2D2D2D"/>
          <w:spacing w:val="1"/>
          <w:sz w:val="17"/>
        </w:rPr>
        <w:t> </w:t>
      </w:r>
      <w:hyperlink r:id="rId157" w:history="1">
        <w:r w:rsidRPr="0091066B">
          <w:rPr>
            <w:rFonts w:ascii="Arial" w:eastAsia="Times New Roman" w:hAnsi="Arial" w:cs="Arial"/>
            <w:color w:val="00466E"/>
            <w:spacing w:val="1"/>
            <w:sz w:val="17"/>
            <w:u w:val="single"/>
          </w:rPr>
          <w:t>частью 1 статьи 3 настоящего Федерального закона</w:t>
        </w:r>
      </w:hyperlink>
      <w:r w:rsidRPr="0091066B">
        <w:rPr>
          <w:rFonts w:ascii="Arial" w:eastAsia="Times New Roman" w:hAnsi="Arial" w:cs="Arial"/>
          <w:color w:val="2D2D2D"/>
          <w:spacing w:val="1"/>
          <w:sz w:val="17"/>
          <w:szCs w:val="17"/>
        </w:rPr>
        <w:t>, созданных до дня вступления в силу настоящего Федерального закона, подлежат приведению в соответствие с требованиями настоящего Федерального закона в течение одного года со дня вступления в силу настоящего Федерального закона. По истечении одного года со дня вступления в силу настоящего Федерального закона кредитные кооперативы и иные потребительские кооперативы, не приведшие свои учредительные документы в соответствие с требованиями настоящего Федерального закона, не вправе осуществлять деятельность, предусмотренную</w:t>
      </w:r>
      <w:r w:rsidRPr="0091066B">
        <w:rPr>
          <w:rFonts w:ascii="Arial" w:eastAsia="Times New Roman" w:hAnsi="Arial" w:cs="Arial"/>
          <w:color w:val="2D2D2D"/>
          <w:spacing w:val="1"/>
          <w:sz w:val="17"/>
        </w:rPr>
        <w:t> </w:t>
      </w:r>
      <w:hyperlink r:id="rId158" w:history="1">
        <w:r w:rsidRPr="0091066B">
          <w:rPr>
            <w:rFonts w:ascii="Arial" w:eastAsia="Times New Roman" w:hAnsi="Arial" w:cs="Arial"/>
            <w:color w:val="00466E"/>
            <w:spacing w:val="1"/>
            <w:sz w:val="17"/>
            <w:u w:val="single"/>
          </w:rPr>
          <w:t>частью 1 статьи 3 настоящего Федерального закона</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 Часть утратила силу с 4 июля 2016 года -</w:t>
      </w:r>
      <w:r w:rsidRPr="0091066B">
        <w:rPr>
          <w:rFonts w:ascii="Arial" w:eastAsia="Times New Roman" w:hAnsi="Arial" w:cs="Arial"/>
          <w:color w:val="2D2D2D"/>
          <w:spacing w:val="1"/>
          <w:sz w:val="17"/>
        </w:rPr>
        <w:t> </w:t>
      </w:r>
      <w:hyperlink r:id="rId159" w:history="1">
        <w:r w:rsidRPr="0091066B">
          <w:rPr>
            <w:rFonts w:ascii="Arial" w:eastAsia="Times New Roman" w:hAnsi="Arial" w:cs="Arial"/>
            <w:color w:val="00466E"/>
            <w:spacing w:val="1"/>
            <w:sz w:val="17"/>
            <w:u w:val="single"/>
          </w:rPr>
          <w:t>Федеральный закон от 3 июля 2016 года N 292-ФЗ</w:t>
        </w:r>
      </w:hyperlink>
      <w:r w:rsidRPr="0091066B">
        <w:rPr>
          <w:rFonts w:ascii="Arial" w:eastAsia="Times New Roman" w:hAnsi="Arial" w:cs="Arial"/>
          <w:color w:val="2D2D2D"/>
          <w:spacing w:val="1"/>
          <w:sz w:val="17"/>
          <w:szCs w:val="17"/>
        </w:rPr>
        <w:t>..</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 Часть утратила силу с 4 июля 2016 года -</w:t>
      </w:r>
      <w:r w:rsidRPr="0091066B">
        <w:rPr>
          <w:rFonts w:ascii="Arial" w:eastAsia="Times New Roman" w:hAnsi="Arial" w:cs="Arial"/>
          <w:color w:val="2D2D2D"/>
          <w:spacing w:val="1"/>
          <w:sz w:val="17"/>
        </w:rPr>
        <w:t> </w:t>
      </w:r>
      <w:hyperlink r:id="rId160" w:history="1">
        <w:r w:rsidRPr="0091066B">
          <w:rPr>
            <w:rFonts w:ascii="Arial" w:eastAsia="Times New Roman" w:hAnsi="Arial" w:cs="Arial"/>
            <w:color w:val="00466E"/>
            <w:spacing w:val="1"/>
            <w:sz w:val="17"/>
            <w:u w:val="single"/>
          </w:rPr>
          <w:t>Федеральный закон от 3 июля 2016 года N 292-ФЗ</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lastRenderedPageBreak/>
        <w:t xml:space="preserve">Статья 43. О признании </w:t>
      </w:r>
      <w:proofErr w:type="gramStart"/>
      <w:r w:rsidRPr="0091066B">
        <w:rPr>
          <w:rFonts w:ascii="Arial" w:eastAsia="Times New Roman" w:hAnsi="Arial" w:cs="Arial"/>
          <w:color w:val="242424"/>
          <w:spacing w:val="1"/>
          <w:sz w:val="18"/>
          <w:szCs w:val="18"/>
        </w:rPr>
        <w:t>утратившими</w:t>
      </w:r>
      <w:proofErr w:type="gramEnd"/>
      <w:r w:rsidRPr="0091066B">
        <w:rPr>
          <w:rFonts w:ascii="Arial" w:eastAsia="Times New Roman" w:hAnsi="Arial" w:cs="Arial"/>
          <w:color w:val="242424"/>
          <w:spacing w:val="1"/>
          <w:sz w:val="18"/>
          <w:szCs w:val="18"/>
        </w:rPr>
        <w:t xml:space="preserve"> силу отдельных законодательных актов (положений законодательных актов) Российской Федерации</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br/>
        <w:t>Признать утратившими силу:</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w:t>
      </w:r>
      <w:r w:rsidRPr="0091066B">
        <w:rPr>
          <w:rFonts w:ascii="Arial" w:eastAsia="Times New Roman" w:hAnsi="Arial" w:cs="Arial"/>
          <w:color w:val="2D2D2D"/>
          <w:spacing w:val="1"/>
          <w:sz w:val="17"/>
        </w:rPr>
        <w:t> </w:t>
      </w:r>
      <w:hyperlink r:id="rId161" w:history="1">
        <w:r w:rsidRPr="0091066B">
          <w:rPr>
            <w:rFonts w:ascii="Arial" w:eastAsia="Times New Roman" w:hAnsi="Arial" w:cs="Arial"/>
            <w:color w:val="00466E"/>
            <w:spacing w:val="1"/>
            <w:sz w:val="17"/>
            <w:u w:val="single"/>
          </w:rPr>
          <w:t>Федеральный закон от 7 августа 2001 года N 117-ФЗ "О кредитных потребительских кооперативах граждан"</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(Собрание законодательства Российской Федерации, 2001, N 33, ст.3420);</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w:t>
      </w:r>
      <w:r w:rsidRPr="0091066B">
        <w:rPr>
          <w:rFonts w:ascii="Arial" w:eastAsia="Times New Roman" w:hAnsi="Arial" w:cs="Arial"/>
          <w:color w:val="2D2D2D"/>
          <w:spacing w:val="1"/>
          <w:sz w:val="17"/>
        </w:rPr>
        <w:t> </w:t>
      </w:r>
      <w:hyperlink r:id="rId162" w:history="1">
        <w:r w:rsidRPr="0091066B">
          <w:rPr>
            <w:rFonts w:ascii="Arial" w:eastAsia="Times New Roman" w:hAnsi="Arial" w:cs="Arial"/>
            <w:color w:val="00466E"/>
            <w:spacing w:val="1"/>
            <w:sz w:val="17"/>
            <w:u w:val="single"/>
          </w:rPr>
          <w:t>статью 3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(Собрание законодательства Российской Федерации, 2006, N 45, ст.4635).</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E9ECF1"/>
        <w:spacing w:after="180"/>
        <w:ind w:left="-900"/>
        <w:textAlignment w:val="baseline"/>
        <w:outlineLvl w:val="3"/>
        <w:rPr>
          <w:rFonts w:ascii="Arial" w:eastAsia="Times New Roman" w:hAnsi="Arial" w:cs="Arial"/>
          <w:color w:val="242424"/>
          <w:spacing w:val="1"/>
          <w:sz w:val="18"/>
          <w:szCs w:val="18"/>
        </w:rPr>
      </w:pPr>
      <w:r w:rsidRPr="0091066B">
        <w:rPr>
          <w:rFonts w:ascii="Arial" w:eastAsia="Times New Roman" w:hAnsi="Arial" w:cs="Arial"/>
          <w:color w:val="242424"/>
          <w:spacing w:val="1"/>
          <w:sz w:val="18"/>
          <w:szCs w:val="18"/>
        </w:rPr>
        <w:t>Статья 44. Порядок вступления в силу настоящего Федерального закона</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1. Настоящий Федеральный закон вступает в силу по истечении 10 дней после дня его официального опубликования, за исключением</w:t>
      </w:r>
      <w:r w:rsidRPr="0091066B">
        <w:rPr>
          <w:rFonts w:ascii="Arial" w:eastAsia="Times New Roman" w:hAnsi="Arial" w:cs="Arial"/>
          <w:color w:val="2D2D2D"/>
          <w:spacing w:val="1"/>
          <w:sz w:val="17"/>
        </w:rPr>
        <w:t> </w:t>
      </w:r>
      <w:hyperlink r:id="rId163" w:history="1">
        <w:r w:rsidRPr="0091066B">
          <w:rPr>
            <w:rFonts w:ascii="Arial" w:eastAsia="Times New Roman" w:hAnsi="Arial" w:cs="Arial"/>
            <w:color w:val="00466E"/>
            <w:spacing w:val="1"/>
            <w:sz w:val="17"/>
            <w:u w:val="single"/>
          </w:rPr>
          <w:t>части 4 статьи 6</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и</w:t>
      </w:r>
      <w:r w:rsidRPr="0091066B">
        <w:rPr>
          <w:rFonts w:ascii="Arial" w:eastAsia="Times New Roman" w:hAnsi="Arial" w:cs="Arial"/>
          <w:color w:val="2D2D2D"/>
          <w:spacing w:val="1"/>
          <w:sz w:val="17"/>
        </w:rPr>
        <w:t> </w:t>
      </w:r>
      <w:hyperlink r:id="rId164" w:history="1">
        <w:r w:rsidRPr="0091066B">
          <w:rPr>
            <w:rFonts w:ascii="Arial" w:eastAsia="Times New Roman" w:hAnsi="Arial" w:cs="Arial"/>
            <w:color w:val="00466E"/>
            <w:spacing w:val="1"/>
            <w:sz w:val="17"/>
            <w:u w:val="single"/>
          </w:rPr>
          <w:t>части 3 статьи 35 настоящего Федерального закона</w:t>
        </w:r>
      </w:hyperlink>
      <w:r w:rsidRPr="0091066B">
        <w:rPr>
          <w:rFonts w:ascii="Arial" w:eastAsia="Times New Roman" w:hAnsi="Arial" w:cs="Arial"/>
          <w:color w:val="2D2D2D"/>
          <w:spacing w:val="1"/>
          <w:sz w:val="17"/>
          <w:szCs w:val="17"/>
        </w:rPr>
        <w:t>.</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2.</w:t>
      </w:r>
      <w:r w:rsidRPr="0091066B">
        <w:rPr>
          <w:rFonts w:ascii="Arial" w:eastAsia="Times New Roman" w:hAnsi="Arial" w:cs="Arial"/>
          <w:color w:val="2D2D2D"/>
          <w:spacing w:val="1"/>
          <w:sz w:val="17"/>
        </w:rPr>
        <w:t> </w:t>
      </w:r>
      <w:hyperlink r:id="rId165" w:history="1">
        <w:r w:rsidRPr="0091066B">
          <w:rPr>
            <w:rFonts w:ascii="Arial" w:eastAsia="Times New Roman" w:hAnsi="Arial" w:cs="Arial"/>
            <w:color w:val="00466E"/>
            <w:spacing w:val="1"/>
            <w:sz w:val="17"/>
            <w:u w:val="single"/>
          </w:rPr>
          <w:t>Часть 4 статьи 6 настоящего Федерального закона</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вступает в силу по истечении одного года после дня вступления в силу настоящего Федерального закона.</w:t>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3.</w:t>
      </w:r>
      <w:r w:rsidRPr="0091066B">
        <w:rPr>
          <w:rFonts w:ascii="Arial" w:eastAsia="Times New Roman" w:hAnsi="Arial" w:cs="Arial"/>
          <w:color w:val="2D2D2D"/>
          <w:spacing w:val="1"/>
          <w:sz w:val="17"/>
        </w:rPr>
        <w:t> </w:t>
      </w:r>
      <w:hyperlink r:id="rId166" w:history="1">
        <w:r w:rsidRPr="0091066B">
          <w:rPr>
            <w:rFonts w:ascii="Arial" w:eastAsia="Times New Roman" w:hAnsi="Arial" w:cs="Arial"/>
            <w:color w:val="00466E"/>
            <w:spacing w:val="1"/>
            <w:sz w:val="17"/>
            <w:u w:val="single"/>
          </w:rPr>
          <w:t>Часть 3 статьи 35 настоящего Федерального закона</w:t>
        </w:r>
      </w:hyperlink>
      <w:r w:rsidRPr="0091066B">
        <w:rPr>
          <w:rFonts w:ascii="Arial" w:eastAsia="Times New Roman" w:hAnsi="Arial" w:cs="Arial"/>
          <w:color w:val="2D2D2D"/>
          <w:spacing w:val="1"/>
          <w:sz w:val="17"/>
        </w:rPr>
        <w:t> </w:t>
      </w:r>
      <w:r w:rsidRPr="0091066B">
        <w:rPr>
          <w:rFonts w:ascii="Arial" w:eastAsia="Times New Roman" w:hAnsi="Arial" w:cs="Arial"/>
          <w:color w:val="2D2D2D"/>
          <w:spacing w:val="1"/>
          <w:sz w:val="17"/>
          <w:szCs w:val="17"/>
        </w:rPr>
        <w:t>вступает в силу по истечении двух лет после дня вступления в силу настоящего Федерального закона.</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p>
    <w:p w:rsidR="0091066B" w:rsidRPr="0091066B" w:rsidRDefault="0091066B" w:rsidP="0091066B">
      <w:pPr>
        <w:shd w:val="clear" w:color="auto" w:fill="FFFFFF"/>
        <w:spacing w:line="252" w:lineRule="atLeast"/>
        <w:jc w:val="righ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t>Президент</w:t>
      </w:r>
      <w:r w:rsidRPr="0091066B">
        <w:rPr>
          <w:rFonts w:ascii="Arial" w:eastAsia="Times New Roman" w:hAnsi="Arial" w:cs="Arial"/>
          <w:color w:val="2D2D2D"/>
          <w:spacing w:val="1"/>
          <w:sz w:val="17"/>
          <w:szCs w:val="17"/>
        </w:rPr>
        <w:br/>
        <w:t>Российской Федерации</w:t>
      </w:r>
      <w:r w:rsidRPr="0091066B">
        <w:rPr>
          <w:rFonts w:ascii="Arial" w:eastAsia="Times New Roman" w:hAnsi="Arial" w:cs="Arial"/>
          <w:color w:val="2D2D2D"/>
          <w:spacing w:val="1"/>
          <w:sz w:val="17"/>
          <w:szCs w:val="17"/>
        </w:rPr>
        <w:br/>
        <w:t>Д.Медведев</w:t>
      </w:r>
    </w:p>
    <w:p w:rsidR="0091066B" w:rsidRPr="0091066B" w:rsidRDefault="0091066B" w:rsidP="0091066B">
      <w:pPr>
        <w:shd w:val="clear" w:color="auto" w:fill="FFFFFF"/>
        <w:spacing w:line="252" w:lineRule="atLeast"/>
        <w:textAlignment w:val="baseline"/>
        <w:rPr>
          <w:rFonts w:ascii="Arial" w:eastAsia="Times New Roman" w:hAnsi="Arial" w:cs="Arial"/>
          <w:color w:val="2D2D2D"/>
          <w:spacing w:val="1"/>
          <w:sz w:val="17"/>
          <w:szCs w:val="17"/>
        </w:rPr>
      </w:pPr>
      <w:r w:rsidRPr="0091066B">
        <w:rPr>
          <w:rFonts w:ascii="Arial" w:eastAsia="Times New Roman" w:hAnsi="Arial" w:cs="Arial"/>
          <w:color w:val="2D2D2D"/>
          <w:spacing w:val="1"/>
          <w:sz w:val="17"/>
          <w:szCs w:val="17"/>
        </w:rPr>
        <w:br/>
        <w:t>Москва, Кремль</w:t>
      </w:r>
      <w:r w:rsidRPr="0091066B">
        <w:rPr>
          <w:rFonts w:ascii="Arial" w:eastAsia="Times New Roman" w:hAnsi="Arial" w:cs="Arial"/>
          <w:color w:val="2D2D2D"/>
          <w:spacing w:val="1"/>
          <w:sz w:val="17"/>
          <w:szCs w:val="17"/>
        </w:rPr>
        <w:br/>
        <w:t>18 июля 2009 года</w:t>
      </w:r>
      <w:r w:rsidRPr="0091066B">
        <w:rPr>
          <w:rFonts w:ascii="Arial" w:eastAsia="Times New Roman" w:hAnsi="Arial" w:cs="Arial"/>
          <w:color w:val="2D2D2D"/>
          <w:spacing w:val="1"/>
          <w:sz w:val="17"/>
          <w:szCs w:val="17"/>
        </w:rPr>
        <w:br/>
        <w:t>N 190-ФЗ</w:t>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r>
      <w:r w:rsidRPr="0091066B">
        <w:rPr>
          <w:rFonts w:ascii="Arial" w:eastAsia="Times New Roman" w:hAnsi="Arial" w:cs="Arial"/>
          <w:color w:val="2D2D2D"/>
          <w:spacing w:val="1"/>
          <w:sz w:val="17"/>
          <w:szCs w:val="17"/>
        </w:rPr>
        <w:br/>
        <w:t>Редакция документа с учетом</w:t>
      </w:r>
      <w:r w:rsidRPr="0091066B">
        <w:rPr>
          <w:rFonts w:ascii="Arial" w:eastAsia="Times New Roman" w:hAnsi="Arial" w:cs="Arial"/>
          <w:color w:val="2D2D2D"/>
          <w:spacing w:val="1"/>
          <w:sz w:val="17"/>
          <w:szCs w:val="17"/>
        </w:rPr>
        <w:br/>
        <w:t>изменений и дополнений подготовлена</w:t>
      </w:r>
      <w:r w:rsidRPr="0091066B">
        <w:rPr>
          <w:rFonts w:ascii="Arial" w:eastAsia="Times New Roman" w:hAnsi="Arial" w:cs="Arial"/>
          <w:color w:val="2D2D2D"/>
          <w:spacing w:val="1"/>
          <w:sz w:val="17"/>
          <w:szCs w:val="17"/>
        </w:rPr>
        <w:br/>
        <w:t>АО "Кодекс"</w:t>
      </w:r>
    </w:p>
    <w:p w:rsidR="00E7188D" w:rsidRDefault="00E7188D"/>
    <w:sectPr w:rsidR="00E7188D" w:rsidSect="0091066B">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66B"/>
    <w:rsid w:val="00452398"/>
    <w:rsid w:val="0091066B"/>
    <w:rsid w:val="00CD3469"/>
    <w:rsid w:val="00E71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69"/>
    <w:pPr>
      <w:spacing w:after="0" w:line="240" w:lineRule="auto"/>
    </w:pPr>
    <w:rPr>
      <w:rFonts w:ascii="Times New Roman" w:hAnsi="Times New Roman"/>
      <w:sz w:val="24"/>
      <w:szCs w:val="20"/>
      <w:lang w:eastAsia="ru-RU"/>
    </w:rPr>
  </w:style>
  <w:style w:type="paragraph" w:styleId="1">
    <w:name w:val="heading 1"/>
    <w:basedOn w:val="a"/>
    <w:link w:val="10"/>
    <w:uiPriority w:val="9"/>
    <w:qFormat/>
    <w:rsid w:val="0091066B"/>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link w:val="20"/>
    <w:uiPriority w:val="9"/>
    <w:qFormat/>
    <w:rsid w:val="0091066B"/>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uiPriority w:val="9"/>
    <w:qFormat/>
    <w:rsid w:val="0091066B"/>
    <w:pPr>
      <w:spacing w:before="100" w:beforeAutospacing="1" w:after="100" w:afterAutospacing="1"/>
      <w:outlineLvl w:val="2"/>
    </w:pPr>
    <w:rPr>
      <w:rFonts w:eastAsia="Times New Roman" w:cs="Times New Roman"/>
      <w:b/>
      <w:bCs/>
      <w:sz w:val="27"/>
      <w:szCs w:val="27"/>
    </w:rPr>
  </w:style>
  <w:style w:type="paragraph" w:styleId="4">
    <w:name w:val="heading 4"/>
    <w:basedOn w:val="a"/>
    <w:link w:val="40"/>
    <w:uiPriority w:val="9"/>
    <w:qFormat/>
    <w:rsid w:val="0091066B"/>
    <w:pPr>
      <w:spacing w:before="100" w:beforeAutospacing="1" w:after="100" w:afterAutospacing="1"/>
      <w:outlineLvl w:val="3"/>
    </w:pPr>
    <w:rPr>
      <w:rFonts w:eastAsia="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D3469"/>
    <w:pPr>
      <w:tabs>
        <w:tab w:val="left" w:pos="1985"/>
      </w:tabs>
      <w:jc w:val="center"/>
    </w:pPr>
    <w:rPr>
      <w:rFonts w:eastAsia="Times New Roman" w:cs="Times New Roman"/>
      <w:b/>
    </w:rPr>
  </w:style>
  <w:style w:type="character" w:customStyle="1" w:styleId="a4">
    <w:name w:val="Название Знак"/>
    <w:basedOn w:val="a0"/>
    <w:link w:val="a3"/>
    <w:rsid w:val="00CD3469"/>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9106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06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06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066B"/>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91066B"/>
    <w:pPr>
      <w:spacing w:before="100" w:beforeAutospacing="1" w:after="100" w:afterAutospacing="1"/>
    </w:pPr>
    <w:rPr>
      <w:rFonts w:eastAsia="Times New Roman" w:cs="Times New Roman"/>
      <w:szCs w:val="24"/>
    </w:rPr>
  </w:style>
  <w:style w:type="paragraph" w:customStyle="1" w:styleId="formattext">
    <w:name w:val="formattext"/>
    <w:basedOn w:val="a"/>
    <w:rsid w:val="0091066B"/>
    <w:pPr>
      <w:spacing w:before="100" w:beforeAutospacing="1" w:after="100" w:afterAutospacing="1"/>
    </w:pPr>
    <w:rPr>
      <w:rFonts w:eastAsia="Times New Roman" w:cs="Times New Roman"/>
      <w:szCs w:val="24"/>
    </w:rPr>
  </w:style>
  <w:style w:type="paragraph" w:customStyle="1" w:styleId="headertext">
    <w:name w:val="headertext"/>
    <w:basedOn w:val="a"/>
    <w:rsid w:val="0091066B"/>
    <w:pPr>
      <w:spacing w:before="100" w:beforeAutospacing="1" w:after="100" w:afterAutospacing="1"/>
    </w:pPr>
    <w:rPr>
      <w:rFonts w:eastAsia="Times New Roman" w:cs="Times New Roman"/>
      <w:szCs w:val="24"/>
    </w:rPr>
  </w:style>
  <w:style w:type="character" w:customStyle="1" w:styleId="apple-converted-space">
    <w:name w:val="apple-converted-space"/>
    <w:basedOn w:val="a0"/>
    <w:rsid w:val="0091066B"/>
  </w:style>
  <w:style w:type="character" w:styleId="a6">
    <w:name w:val="Hyperlink"/>
    <w:basedOn w:val="a0"/>
    <w:uiPriority w:val="99"/>
    <w:semiHidden/>
    <w:unhideWhenUsed/>
    <w:rsid w:val="0091066B"/>
    <w:rPr>
      <w:color w:val="0000FF"/>
      <w:u w:val="single"/>
    </w:rPr>
  </w:style>
  <w:style w:type="character" w:styleId="a7">
    <w:name w:val="FollowedHyperlink"/>
    <w:basedOn w:val="a0"/>
    <w:uiPriority w:val="99"/>
    <w:semiHidden/>
    <w:unhideWhenUsed/>
    <w:rsid w:val="0091066B"/>
    <w:rPr>
      <w:color w:val="800080"/>
      <w:u w:val="single"/>
    </w:rPr>
  </w:style>
  <w:style w:type="paragraph" w:styleId="a8">
    <w:name w:val="Balloon Text"/>
    <w:basedOn w:val="a"/>
    <w:link w:val="a9"/>
    <w:uiPriority w:val="99"/>
    <w:semiHidden/>
    <w:unhideWhenUsed/>
    <w:rsid w:val="0091066B"/>
    <w:rPr>
      <w:rFonts w:ascii="Tahoma" w:hAnsi="Tahoma" w:cs="Tahoma"/>
      <w:sz w:val="16"/>
      <w:szCs w:val="16"/>
    </w:rPr>
  </w:style>
  <w:style w:type="character" w:customStyle="1" w:styleId="a9">
    <w:name w:val="Текст выноски Знак"/>
    <w:basedOn w:val="a0"/>
    <w:link w:val="a8"/>
    <w:uiPriority w:val="99"/>
    <w:semiHidden/>
    <w:rsid w:val="0091066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0892407">
      <w:bodyDiv w:val="1"/>
      <w:marLeft w:val="0"/>
      <w:marRight w:val="0"/>
      <w:marTop w:val="0"/>
      <w:marBottom w:val="0"/>
      <w:divBdr>
        <w:top w:val="none" w:sz="0" w:space="0" w:color="auto"/>
        <w:left w:val="none" w:sz="0" w:space="0" w:color="auto"/>
        <w:bottom w:val="none" w:sz="0" w:space="0" w:color="auto"/>
        <w:right w:val="none" w:sz="0" w:space="0" w:color="auto"/>
      </w:divBdr>
      <w:divsChild>
        <w:div w:id="30057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7690" TargetMode="External"/><Relationship Id="rId117" Type="http://schemas.openxmlformats.org/officeDocument/2006/relationships/hyperlink" Target="http://docs.cntd.ru/document/902166556" TargetMode="External"/><Relationship Id="rId21" Type="http://schemas.openxmlformats.org/officeDocument/2006/relationships/hyperlink" Target="http://docs.cntd.ru/document/420284623" TargetMode="External"/><Relationship Id="rId42" Type="http://schemas.openxmlformats.org/officeDocument/2006/relationships/hyperlink" Target="http://docs.cntd.ru/document/499054210" TargetMode="External"/><Relationship Id="rId47" Type="http://schemas.openxmlformats.org/officeDocument/2006/relationships/hyperlink" Target="http://docs.cntd.ru/document/420364517" TargetMode="External"/><Relationship Id="rId63" Type="http://schemas.openxmlformats.org/officeDocument/2006/relationships/hyperlink" Target="http://docs.cntd.ru/document/499034235" TargetMode="External"/><Relationship Id="rId68" Type="http://schemas.openxmlformats.org/officeDocument/2006/relationships/hyperlink" Target="http://docs.cntd.ru/document/902166556" TargetMode="External"/><Relationship Id="rId84" Type="http://schemas.openxmlformats.org/officeDocument/2006/relationships/hyperlink" Target="http://docs.cntd.ru/document/902166556" TargetMode="External"/><Relationship Id="rId89" Type="http://schemas.openxmlformats.org/officeDocument/2006/relationships/hyperlink" Target="http://docs.cntd.ru/document/901794532" TargetMode="External"/><Relationship Id="rId112" Type="http://schemas.openxmlformats.org/officeDocument/2006/relationships/hyperlink" Target="http://docs.cntd.ru/document/902314751" TargetMode="External"/><Relationship Id="rId133" Type="http://schemas.openxmlformats.org/officeDocument/2006/relationships/hyperlink" Target="http://docs.cntd.ru/document/420364517" TargetMode="External"/><Relationship Id="rId138" Type="http://schemas.openxmlformats.org/officeDocument/2006/relationships/hyperlink" Target="http://docs.cntd.ru/document/420364517" TargetMode="External"/><Relationship Id="rId154" Type="http://schemas.openxmlformats.org/officeDocument/2006/relationships/hyperlink" Target="http://docs.cntd.ru/document/420364517" TargetMode="External"/><Relationship Id="rId159" Type="http://schemas.openxmlformats.org/officeDocument/2006/relationships/hyperlink" Target="http://docs.cntd.ru/document/420364517" TargetMode="External"/><Relationship Id="rId16" Type="http://schemas.openxmlformats.org/officeDocument/2006/relationships/hyperlink" Target="http://docs.cntd.ru/document/499065458" TargetMode="External"/><Relationship Id="rId107" Type="http://schemas.openxmlformats.org/officeDocument/2006/relationships/hyperlink" Target="http://docs.cntd.ru/document/420284623" TargetMode="External"/><Relationship Id="rId11" Type="http://schemas.openxmlformats.org/officeDocument/2006/relationships/hyperlink" Target="http://docs.cntd.ru/document/499034235" TargetMode="External"/><Relationship Id="rId32" Type="http://schemas.openxmlformats.org/officeDocument/2006/relationships/hyperlink" Target="http://docs.cntd.ru/document/901919794" TargetMode="External"/><Relationship Id="rId37" Type="http://schemas.openxmlformats.org/officeDocument/2006/relationships/hyperlink" Target="http://docs.cntd.ru/document/499034235" TargetMode="External"/><Relationship Id="rId53" Type="http://schemas.openxmlformats.org/officeDocument/2006/relationships/hyperlink" Target="http://docs.cntd.ru/document/499034235" TargetMode="External"/><Relationship Id="rId58" Type="http://schemas.openxmlformats.org/officeDocument/2006/relationships/hyperlink" Target="http://docs.cntd.ru/document/499034235" TargetMode="External"/><Relationship Id="rId74" Type="http://schemas.openxmlformats.org/officeDocument/2006/relationships/hyperlink" Target="http://docs.cntd.ru/document/901794532" TargetMode="External"/><Relationship Id="rId79" Type="http://schemas.openxmlformats.org/officeDocument/2006/relationships/hyperlink" Target="http://docs.cntd.ru/document/499034235" TargetMode="External"/><Relationship Id="rId102" Type="http://schemas.openxmlformats.org/officeDocument/2006/relationships/hyperlink" Target="http://docs.cntd.ru/document/902166556" TargetMode="External"/><Relationship Id="rId123" Type="http://schemas.openxmlformats.org/officeDocument/2006/relationships/hyperlink" Target="http://docs.cntd.ru/document/420364517" TargetMode="External"/><Relationship Id="rId128" Type="http://schemas.openxmlformats.org/officeDocument/2006/relationships/hyperlink" Target="http://docs.cntd.ru/document/420287402" TargetMode="External"/><Relationship Id="rId144" Type="http://schemas.openxmlformats.org/officeDocument/2006/relationships/hyperlink" Target="http://docs.cntd.ru/document/420364517" TargetMode="External"/><Relationship Id="rId149" Type="http://schemas.openxmlformats.org/officeDocument/2006/relationships/hyperlink" Target="http://docs.cntd.ru/document/420364517" TargetMode="External"/><Relationship Id="rId5" Type="http://schemas.openxmlformats.org/officeDocument/2006/relationships/hyperlink" Target="http://docs.cntd.ru/document/902312620" TargetMode="External"/><Relationship Id="rId90" Type="http://schemas.openxmlformats.org/officeDocument/2006/relationships/hyperlink" Target="http://docs.cntd.ru/document/902166556" TargetMode="External"/><Relationship Id="rId95" Type="http://schemas.openxmlformats.org/officeDocument/2006/relationships/hyperlink" Target="http://docs.cntd.ru/document/9027690" TargetMode="External"/><Relationship Id="rId160" Type="http://schemas.openxmlformats.org/officeDocument/2006/relationships/hyperlink" Target="http://docs.cntd.ru/document/420364517" TargetMode="External"/><Relationship Id="rId165" Type="http://schemas.openxmlformats.org/officeDocument/2006/relationships/hyperlink" Target="http://docs.cntd.ru/document/902166556" TargetMode="External"/><Relationship Id="rId22" Type="http://schemas.openxmlformats.org/officeDocument/2006/relationships/hyperlink" Target="http://docs.cntd.ru/document/420287547" TargetMode="External"/><Relationship Id="rId27" Type="http://schemas.openxmlformats.org/officeDocument/2006/relationships/hyperlink" Target="http://docs.cntd.ru/document/499034235" TargetMode="External"/><Relationship Id="rId43" Type="http://schemas.openxmlformats.org/officeDocument/2006/relationships/hyperlink" Target="http://docs.cntd.ru/document/420284623" TargetMode="External"/><Relationship Id="rId48" Type="http://schemas.openxmlformats.org/officeDocument/2006/relationships/hyperlink" Target="http://docs.cntd.ru/document/420364517" TargetMode="External"/><Relationship Id="rId64" Type="http://schemas.openxmlformats.org/officeDocument/2006/relationships/hyperlink" Target="http://docs.cntd.ru/document/420287547" TargetMode="External"/><Relationship Id="rId69" Type="http://schemas.openxmlformats.org/officeDocument/2006/relationships/hyperlink" Target="http://docs.cntd.ru/document/499065458" TargetMode="External"/><Relationship Id="rId113" Type="http://schemas.openxmlformats.org/officeDocument/2006/relationships/hyperlink" Target="http://docs.cntd.ru/document/499034235" TargetMode="External"/><Relationship Id="rId118" Type="http://schemas.openxmlformats.org/officeDocument/2006/relationships/hyperlink" Target="http://docs.cntd.ru/document/902166556" TargetMode="External"/><Relationship Id="rId134" Type="http://schemas.openxmlformats.org/officeDocument/2006/relationships/hyperlink" Target="http://docs.cntd.ru/document/420364517" TargetMode="External"/><Relationship Id="rId139" Type="http://schemas.openxmlformats.org/officeDocument/2006/relationships/hyperlink" Target="http://docs.cntd.ru/document/420364517" TargetMode="External"/><Relationship Id="rId80" Type="http://schemas.openxmlformats.org/officeDocument/2006/relationships/hyperlink" Target="http://docs.cntd.ru/document/9027690" TargetMode="External"/><Relationship Id="rId85" Type="http://schemas.openxmlformats.org/officeDocument/2006/relationships/hyperlink" Target="http://docs.cntd.ru/document/499034235" TargetMode="External"/><Relationship Id="rId150" Type="http://schemas.openxmlformats.org/officeDocument/2006/relationships/hyperlink" Target="http://docs.cntd.ru/document/420364517" TargetMode="External"/><Relationship Id="rId155" Type="http://schemas.openxmlformats.org/officeDocument/2006/relationships/hyperlink" Target="http://docs.cntd.ru/document/420364517" TargetMode="External"/><Relationship Id="rId12" Type="http://schemas.openxmlformats.org/officeDocument/2006/relationships/hyperlink" Target="http://docs.cntd.ru/document/499034235" TargetMode="External"/><Relationship Id="rId17" Type="http://schemas.openxmlformats.org/officeDocument/2006/relationships/hyperlink" Target="http://docs.cntd.ru/document/499065458" TargetMode="External"/><Relationship Id="rId33" Type="http://schemas.openxmlformats.org/officeDocument/2006/relationships/hyperlink" Target="http://docs.cntd.ru/document/420242160" TargetMode="External"/><Relationship Id="rId38" Type="http://schemas.openxmlformats.org/officeDocument/2006/relationships/hyperlink" Target="http://docs.cntd.ru/document/420364517" TargetMode="External"/><Relationship Id="rId59" Type="http://schemas.openxmlformats.org/officeDocument/2006/relationships/hyperlink" Target="http://docs.cntd.ru/document/499034235" TargetMode="External"/><Relationship Id="rId103" Type="http://schemas.openxmlformats.org/officeDocument/2006/relationships/hyperlink" Target="http://docs.cntd.ru/document/902166556" TargetMode="External"/><Relationship Id="rId108" Type="http://schemas.openxmlformats.org/officeDocument/2006/relationships/hyperlink" Target="http://docs.cntd.ru/document/499065458" TargetMode="External"/><Relationship Id="rId124" Type="http://schemas.openxmlformats.org/officeDocument/2006/relationships/hyperlink" Target="http://docs.cntd.ru/document/499065458" TargetMode="External"/><Relationship Id="rId129" Type="http://schemas.openxmlformats.org/officeDocument/2006/relationships/hyperlink" Target="http://docs.cntd.ru/document/420287402" TargetMode="External"/><Relationship Id="rId54" Type="http://schemas.openxmlformats.org/officeDocument/2006/relationships/hyperlink" Target="http://docs.cntd.ru/document/499065458" TargetMode="External"/><Relationship Id="rId70" Type="http://schemas.openxmlformats.org/officeDocument/2006/relationships/hyperlink" Target="http://docs.cntd.ru/document/420284623" TargetMode="External"/><Relationship Id="rId75" Type="http://schemas.openxmlformats.org/officeDocument/2006/relationships/hyperlink" Target="http://docs.cntd.ru/document/902166556" TargetMode="External"/><Relationship Id="rId91" Type="http://schemas.openxmlformats.org/officeDocument/2006/relationships/hyperlink" Target="http://docs.cntd.ru/document/902166556" TargetMode="External"/><Relationship Id="rId96" Type="http://schemas.openxmlformats.org/officeDocument/2006/relationships/hyperlink" Target="http://docs.cntd.ru/document/499065458" TargetMode="External"/><Relationship Id="rId140" Type="http://schemas.openxmlformats.org/officeDocument/2006/relationships/hyperlink" Target="http://docs.cntd.ru/document/420364517" TargetMode="External"/><Relationship Id="rId145" Type="http://schemas.openxmlformats.org/officeDocument/2006/relationships/hyperlink" Target="http://docs.cntd.ru/document/499034235" TargetMode="External"/><Relationship Id="rId161" Type="http://schemas.openxmlformats.org/officeDocument/2006/relationships/hyperlink" Target="http://docs.cntd.ru/document/901794411" TargetMode="External"/><Relationship Id="rId166" Type="http://schemas.openxmlformats.org/officeDocument/2006/relationships/hyperlink" Target="http://docs.cntd.ru/document/902166556" TargetMode="External"/><Relationship Id="rId1" Type="http://schemas.openxmlformats.org/officeDocument/2006/relationships/styles" Target="styles.xml"/><Relationship Id="rId6" Type="http://schemas.openxmlformats.org/officeDocument/2006/relationships/hyperlink" Target="http://docs.cntd.ru/document/902312620" TargetMode="External"/><Relationship Id="rId15" Type="http://schemas.openxmlformats.org/officeDocument/2006/relationships/hyperlink" Target="http://docs.cntd.ru/document/499065472" TargetMode="External"/><Relationship Id="rId23" Type="http://schemas.openxmlformats.org/officeDocument/2006/relationships/hyperlink" Target="http://docs.cntd.ru/document/420364517" TargetMode="External"/><Relationship Id="rId28" Type="http://schemas.openxmlformats.org/officeDocument/2006/relationships/hyperlink" Target="http://docs.cntd.ru/document/902166556" TargetMode="External"/><Relationship Id="rId36" Type="http://schemas.openxmlformats.org/officeDocument/2006/relationships/hyperlink" Target="http://docs.cntd.ru/document/499034235" TargetMode="External"/><Relationship Id="rId49" Type="http://schemas.openxmlformats.org/officeDocument/2006/relationships/hyperlink" Target="http://docs.cntd.ru/document/420364517" TargetMode="External"/><Relationship Id="rId57" Type="http://schemas.openxmlformats.org/officeDocument/2006/relationships/hyperlink" Target="http://docs.cntd.ru/document/420287547" TargetMode="External"/><Relationship Id="rId106" Type="http://schemas.openxmlformats.org/officeDocument/2006/relationships/hyperlink" Target="http://docs.cntd.ru/document/902166556" TargetMode="External"/><Relationship Id="rId114" Type="http://schemas.openxmlformats.org/officeDocument/2006/relationships/hyperlink" Target="http://docs.cntd.ru/document/420284623" TargetMode="External"/><Relationship Id="rId119" Type="http://schemas.openxmlformats.org/officeDocument/2006/relationships/hyperlink" Target="http://docs.cntd.ru/document/902166556" TargetMode="External"/><Relationship Id="rId127" Type="http://schemas.openxmlformats.org/officeDocument/2006/relationships/hyperlink" Target="http://docs.cntd.ru/document/420287402" TargetMode="External"/><Relationship Id="rId10" Type="http://schemas.openxmlformats.org/officeDocument/2006/relationships/hyperlink" Target="http://docs.cntd.ru/document/499024919" TargetMode="External"/><Relationship Id="rId31" Type="http://schemas.openxmlformats.org/officeDocument/2006/relationships/hyperlink" Target="http://docs.cntd.ru/document/499065472" TargetMode="External"/><Relationship Id="rId44" Type="http://schemas.openxmlformats.org/officeDocument/2006/relationships/hyperlink" Target="http://docs.cntd.ru/document/420364517" TargetMode="External"/><Relationship Id="rId52" Type="http://schemas.openxmlformats.org/officeDocument/2006/relationships/hyperlink" Target="http://docs.cntd.ru/document/420364517" TargetMode="External"/><Relationship Id="rId60" Type="http://schemas.openxmlformats.org/officeDocument/2006/relationships/hyperlink" Target="http://docs.cntd.ru/document/499034235" TargetMode="External"/><Relationship Id="rId65" Type="http://schemas.openxmlformats.org/officeDocument/2006/relationships/hyperlink" Target="http://docs.cntd.ru/document/420364517" TargetMode="External"/><Relationship Id="rId73" Type="http://schemas.openxmlformats.org/officeDocument/2006/relationships/hyperlink" Target="http://docs.cntd.ru/document/901794532" TargetMode="External"/><Relationship Id="rId78" Type="http://schemas.openxmlformats.org/officeDocument/2006/relationships/hyperlink" Target="http://docs.cntd.ru/document/901794532" TargetMode="External"/><Relationship Id="rId81" Type="http://schemas.openxmlformats.org/officeDocument/2006/relationships/hyperlink" Target="http://docs.cntd.ru/document/902166556" TargetMode="External"/><Relationship Id="rId86" Type="http://schemas.openxmlformats.org/officeDocument/2006/relationships/hyperlink" Target="http://docs.cntd.ru/document/9027690" TargetMode="External"/><Relationship Id="rId94" Type="http://schemas.openxmlformats.org/officeDocument/2006/relationships/hyperlink" Target="http://docs.cntd.ru/document/902166556" TargetMode="External"/><Relationship Id="rId99" Type="http://schemas.openxmlformats.org/officeDocument/2006/relationships/hyperlink" Target="http://docs.cntd.ru/document/499034235" TargetMode="External"/><Relationship Id="rId101" Type="http://schemas.openxmlformats.org/officeDocument/2006/relationships/hyperlink" Target="http://docs.cntd.ru/document/499065458" TargetMode="External"/><Relationship Id="rId122" Type="http://schemas.openxmlformats.org/officeDocument/2006/relationships/hyperlink" Target="http://docs.cntd.ru/document/902314751" TargetMode="External"/><Relationship Id="rId130" Type="http://schemas.openxmlformats.org/officeDocument/2006/relationships/hyperlink" Target="http://docs.cntd.ru/document/420364517" TargetMode="External"/><Relationship Id="rId135" Type="http://schemas.openxmlformats.org/officeDocument/2006/relationships/hyperlink" Target="http://docs.cntd.ru/document/420364517" TargetMode="External"/><Relationship Id="rId143" Type="http://schemas.openxmlformats.org/officeDocument/2006/relationships/hyperlink" Target="http://docs.cntd.ru/document/420364517" TargetMode="External"/><Relationship Id="rId148" Type="http://schemas.openxmlformats.org/officeDocument/2006/relationships/hyperlink" Target="http://docs.cntd.ru/document/420364517" TargetMode="External"/><Relationship Id="rId151" Type="http://schemas.openxmlformats.org/officeDocument/2006/relationships/hyperlink" Target="http://docs.cntd.ru/document/420364517" TargetMode="External"/><Relationship Id="rId156" Type="http://schemas.openxmlformats.org/officeDocument/2006/relationships/hyperlink" Target="http://docs.cntd.ru/document/420364517" TargetMode="External"/><Relationship Id="rId164" Type="http://schemas.openxmlformats.org/officeDocument/2006/relationships/hyperlink" Target="http://docs.cntd.ru/document/902166556" TargetMode="External"/><Relationship Id="rId4" Type="http://schemas.openxmlformats.org/officeDocument/2006/relationships/image" Target="media/image1.png"/><Relationship Id="rId9" Type="http://schemas.openxmlformats.org/officeDocument/2006/relationships/hyperlink" Target="http://docs.cntd.ru/document/499024919" TargetMode="External"/><Relationship Id="rId13" Type="http://schemas.openxmlformats.org/officeDocument/2006/relationships/hyperlink" Target="http://docs.cntd.ru/document/499054210" TargetMode="External"/><Relationship Id="rId18" Type="http://schemas.openxmlformats.org/officeDocument/2006/relationships/hyperlink" Target="http://docs.cntd.ru/document/420204114" TargetMode="External"/><Relationship Id="rId39" Type="http://schemas.openxmlformats.org/officeDocument/2006/relationships/hyperlink" Target="http://docs.cntd.ru/document/902314751" TargetMode="External"/><Relationship Id="rId109" Type="http://schemas.openxmlformats.org/officeDocument/2006/relationships/hyperlink" Target="http://docs.cntd.ru/document/499065458" TargetMode="External"/><Relationship Id="rId34" Type="http://schemas.openxmlformats.org/officeDocument/2006/relationships/hyperlink" Target="http://docs.cntd.ru/document/499034235" TargetMode="External"/><Relationship Id="rId50" Type="http://schemas.openxmlformats.org/officeDocument/2006/relationships/hyperlink" Target="http://docs.cntd.ru/document/499034235" TargetMode="External"/><Relationship Id="rId55" Type="http://schemas.openxmlformats.org/officeDocument/2006/relationships/hyperlink" Target="http://docs.cntd.ru/document/420364517" TargetMode="External"/><Relationship Id="rId76" Type="http://schemas.openxmlformats.org/officeDocument/2006/relationships/hyperlink" Target="http://docs.cntd.ru/document/902166556" TargetMode="External"/><Relationship Id="rId97" Type="http://schemas.openxmlformats.org/officeDocument/2006/relationships/hyperlink" Target="http://docs.cntd.ru/document/420364517" TargetMode="External"/><Relationship Id="rId104" Type="http://schemas.openxmlformats.org/officeDocument/2006/relationships/hyperlink" Target="http://docs.cntd.ru/document/902166556" TargetMode="External"/><Relationship Id="rId120" Type="http://schemas.openxmlformats.org/officeDocument/2006/relationships/hyperlink" Target="http://docs.cntd.ru/document/499065458" TargetMode="External"/><Relationship Id="rId125" Type="http://schemas.openxmlformats.org/officeDocument/2006/relationships/hyperlink" Target="http://docs.cntd.ru/document/902166556" TargetMode="External"/><Relationship Id="rId141" Type="http://schemas.openxmlformats.org/officeDocument/2006/relationships/hyperlink" Target="http://docs.cntd.ru/document/902312620" TargetMode="External"/><Relationship Id="rId146" Type="http://schemas.openxmlformats.org/officeDocument/2006/relationships/hyperlink" Target="http://docs.cntd.ru/document/420364517" TargetMode="External"/><Relationship Id="rId167" Type="http://schemas.openxmlformats.org/officeDocument/2006/relationships/fontTable" Target="fontTable.xml"/><Relationship Id="rId7" Type="http://schemas.openxmlformats.org/officeDocument/2006/relationships/hyperlink" Target="http://docs.cntd.ru/document/902314751" TargetMode="External"/><Relationship Id="rId71" Type="http://schemas.openxmlformats.org/officeDocument/2006/relationships/hyperlink" Target="http://docs.cntd.ru/document/420284623" TargetMode="External"/><Relationship Id="rId92" Type="http://schemas.openxmlformats.org/officeDocument/2006/relationships/hyperlink" Target="http://docs.cntd.ru/document/902166556" TargetMode="External"/><Relationship Id="rId162" Type="http://schemas.openxmlformats.org/officeDocument/2006/relationships/hyperlink" Target="http://docs.cntd.ru/document/902012577" TargetMode="External"/><Relationship Id="rId2" Type="http://schemas.openxmlformats.org/officeDocument/2006/relationships/settings" Target="settings.xml"/><Relationship Id="rId29" Type="http://schemas.openxmlformats.org/officeDocument/2006/relationships/hyperlink" Target="http://docs.cntd.ru/document/499034235" TargetMode="External"/><Relationship Id="rId24" Type="http://schemas.openxmlformats.org/officeDocument/2006/relationships/hyperlink" Target="http://docs.cntd.ru/document/9039227" TargetMode="External"/><Relationship Id="rId40" Type="http://schemas.openxmlformats.org/officeDocument/2006/relationships/hyperlink" Target="http://docs.cntd.ru/document/420284623" TargetMode="External"/><Relationship Id="rId45" Type="http://schemas.openxmlformats.org/officeDocument/2006/relationships/hyperlink" Target="http://docs.cntd.ru/document/420364517" TargetMode="External"/><Relationship Id="rId66" Type="http://schemas.openxmlformats.org/officeDocument/2006/relationships/hyperlink" Target="http://docs.cntd.ru/document/902314751" TargetMode="External"/><Relationship Id="rId87" Type="http://schemas.openxmlformats.org/officeDocument/2006/relationships/hyperlink" Target="http://docs.cntd.ru/document/499034235" TargetMode="External"/><Relationship Id="rId110" Type="http://schemas.openxmlformats.org/officeDocument/2006/relationships/hyperlink" Target="http://docs.cntd.ru/document/499065458" TargetMode="External"/><Relationship Id="rId115" Type="http://schemas.openxmlformats.org/officeDocument/2006/relationships/hyperlink" Target="http://docs.cntd.ru/document/420364517" TargetMode="External"/><Relationship Id="rId131" Type="http://schemas.openxmlformats.org/officeDocument/2006/relationships/hyperlink" Target="http://docs.cntd.ru/document/420364517" TargetMode="External"/><Relationship Id="rId136" Type="http://schemas.openxmlformats.org/officeDocument/2006/relationships/hyperlink" Target="http://docs.cntd.ru/document/420364517" TargetMode="External"/><Relationship Id="rId157" Type="http://schemas.openxmlformats.org/officeDocument/2006/relationships/hyperlink" Target="http://docs.cntd.ru/document/902166556" TargetMode="External"/><Relationship Id="rId61" Type="http://schemas.openxmlformats.org/officeDocument/2006/relationships/hyperlink" Target="http://docs.cntd.ru/document/420287402" TargetMode="External"/><Relationship Id="rId82" Type="http://schemas.openxmlformats.org/officeDocument/2006/relationships/hyperlink" Target="http://docs.cntd.ru/document/902166556" TargetMode="External"/><Relationship Id="rId152" Type="http://schemas.openxmlformats.org/officeDocument/2006/relationships/hyperlink" Target="http://docs.cntd.ru/document/420364517" TargetMode="External"/><Relationship Id="rId19" Type="http://schemas.openxmlformats.org/officeDocument/2006/relationships/hyperlink" Target="http://docs.cntd.ru/document/420204114" TargetMode="External"/><Relationship Id="rId14" Type="http://schemas.openxmlformats.org/officeDocument/2006/relationships/hyperlink" Target="http://docs.cntd.ru/document/499054210" TargetMode="External"/><Relationship Id="rId30" Type="http://schemas.openxmlformats.org/officeDocument/2006/relationships/hyperlink" Target="http://docs.cntd.ru/document/499065397" TargetMode="External"/><Relationship Id="rId35" Type="http://schemas.openxmlformats.org/officeDocument/2006/relationships/hyperlink" Target="http://docs.cntd.ru/document/499034235" TargetMode="External"/><Relationship Id="rId56" Type="http://schemas.openxmlformats.org/officeDocument/2006/relationships/hyperlink" Target="http://docs.cntd.ru/document/420364517" TargetMode="External"/><Relationship Id="rId77" Type="http://schemas.openxmlformats.org/officeDocument/2006/relationships/hyperlink" Target="http://docs.cntd.ru/document/499034235" TargetMode="External"/><Relationship Id="rId100" Type="http://schemas.openxmlformats.org/officeDocument/2006/relationships/hyperlink" Target="http://docs.cntd.ru/document/420284623" TargetMode="External"/><Relationship Id="rId105" Type="http://schemas.openxmlformats.org/officeDocument/2006/relationships/hyperlink" Target="http://docs.cntd.ru/document/499065458" TargetMode="External"/><Relationship Id="rId126" Type="http://schemas.openxmlformats.org/officeDocument/2006/relationships/hyperlink" Target="http://docs.cntd.ru/document/499065458" TargetMode="External"/><Relationship Id="rId147" Type="http://schemas.openxmlformats.org/officeDocument/2006/relationships/hyperlink" Target="http://docs.cntd.ru/document/420364517" TargetMode="External"/><Relationship Id="rId168" Type="http://schemas.openxmlformats.org/officeDocument/2006/relationships/theme" Target="theme/theme1.xml"/><Relationship Id="rId8" Type="http://schemas.openxmlformats.org/officeDocument/2006/relationships/hyperlink" Target="http://docs.cntd.ru/document/902314751" TargetMode="External"/><Relationship Id="rId51" Type="http://schemas.openxmlformats.org/officeDocument/2006/relationships/hyperlink" Target="http://docs.cntd.ru/document/420284623" TargetMode="External"/><Relationship Id="rId72" Type="http://schemas.openxmlformats.org/officeDocument/2006/relationships/hyperlink" Target="http://docs.cntd.ru/document/420364517" TargetMode="External"/><Relationship Id="rId93" Type="http://schemas.openxmlformats.org/officeDocument/2006/relationships/hyperlink" Target="http://docs.cntd.ru/document/499065458" TargetMode="External"/><Relationship Id="rId98" Type="http://schemas.openxmlformats.org/officeDocument/2006/relationships/hyperlink" Target="http://docs.cntd.ru/document/902314751" TargetMode="External"/><Relationship Id="rId121" Type="http://schemas.openxmlformats.org/officeDocument/2006/relationships/hyperlink" Target="http://docs.cntd.ru/document/499065458" TargetMode="External"/><Relationship Id="rId142" Type="http://schemas.openxmlformats.org/officeDocument/2006/relationships/hyperlink" Target="http://docs.cntd.ru/document/902312620" TargetMode="External"/><Relationship Id="rId163" Type="http://schemas.openxmlformats.org/officeDocument/2006/relationships/hyperlink" Target="http://docs.cntd.ru/document/902166556" TargetMode="External"/><Relationship Id="rId3" Type="http://schemas.openxmlformats.org/officeDocument/2006/relationships/webSettings" Target="webSettings.xml"/><Relationship Id="rId25" Type="http://schemas.openxmlformats.org/officeDocument/2006/relationships/hyperlink" Target="http://docs.cntd.ru/document/9027690" TargetMode="External"/><Relationship Id="rId46" Type="http://schemas.openxmlformats.org/officeDocument/2006/relationships/hyperlink" Target="http://docs.cntd.ru/document/420364517" TargetMode="External"/><Relationship Id="rId67" Type="http://schemas.openxmlformats.org/officeDocument/2006/relationships/hyperlink" Target="http://docs.cntd.ru/document/902166556" TargetMode="External"/><Relationship Id="rId116" Type="http://schemas.openxmlformats.org/officeDocument/2006/relationships/hyperlink" Target="http://docs.cntd.ru/document/499065458" TargetMode="External"/><Relationship Id="rId137" Type="http://schemas.openxmlformats.org/officeDocument/2006/relationships/hyperlink" Target="http://docs.cntd.ru/document/420364517" TargetMode="External"/><Relationship Id="rId158" Type="http://schemas.openxmlformats.org/officeDocument/2006/relationships/hyperlink" Target="http://docs.cntd.ru/document/902166556" TargetMode="External"/><Relationship Id="rId20" Type="http://schemas.openxmlformats.org/officeDocument/2006/relationships/hyperlink" Target="http://docs.cntd.ru/document/420284623" TargetMode="External"/><Relationship Id="rId41" Type="http://schemas.openxmlformats.org/officeDocument/2006/relationships/hyperlink" Target="http://docs.cntd.ru/document/420284623" TargetMode="External"/><Relationship Id="rId62" Type="http://schemas.openxmlformats.org/officeDocument/2006/relationships/hyperlink" Target="http://docs.cntd.ru/document/420364517" TargetMode="External"/><Relationship Id="rId83" Type="http://schemas.openxmlformats.org/officeDocument/2006/relationships/hyperlink" Target="http://docs.cntd.ru/document/499065458" TargetMode="External"/><Relationship Id="rId88" Type="http://schemas.openxmlformats.org/officeDocument/2006/relationships/hyperlink" Target="http://docs.cntd.ru/document/901794532" TargetMode="External"/><Relationship Id="rId111" Type="http://schemas.openxmlformats.org/officeDocument/2006/relationships/hyperlink" Target="http://docs.cntd.ru/document/499065458" TargetMode="External"/><Relationship Id="rId132" Type="http://schemas.openxmlformats.org/officeDocument/2006/relationships/hyperlink" Target="http://docs.cntd.ru/document/420364517" TargetMode="External"/><Relationship Id="rId153" Type="http://schemas.openxmlformats.org/officeDocument/2006/relationships/hyperlink" Target="http://docs.cntd.ru/document/420364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21360</Words>
  <Characters>121753</Characters>
  <Application>Microsoft Office Word</Application>
  <DocSecurity>0</DocSecurity>
  <Lines>1014</Lines>
  <Paragraphs>285</Paragraphs>
  <ScaleCrop>false</ScaleCrop>
  <Company>Microsoft</Company>
  <LinksUpToDate>false</LinksUpToDate>
  <CharactersWithSpaces>142828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Users001</dc:creator>
  <cp:keywords/>
  <dc:description/>
  <cp:lastModifiedBy>Users001</cp:lastModifiedBy>
  <cp:revision>2</cp:revision>
  <dcterms:created xsi:type="dcterms:W3CDTF">2016-09-08T06:40:00Z</dcterms:created>
  <dcterms:modified xsi:type="dcterms:W3CDTF">2016-09-08T06:42:00Z</dcterms:modified>
</cp:coreProperties>
</file>